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C461" w14:textId="77777777" w:rsidR="00845778" w:rsidRDefault="00000000">
      <w:pPr>
        <w:spacing w:after="60" w:line="276" w:lineRule="auto"/>
        <w:jc w:val="center"/>
      </w:pPr>
      <w:r>
        <w:rPr>
          <w:b/>
          <w:bCs/>
          <w:sz w:val="28"/>
          <w:szCs w:val="28"/>
        </w:rPr>
        <w:t>CONSORZIO STRADALE BELLAMAGNA – ZIMMARDO</w:t>
      </w:r>
    </w:p>
    <w:p w14:paraId="50767AFB" w14:textId="77777777" w:rsidR="00845778" w:rsidRDefault="00000000">
      <w:pPr>
        <w:spacing w:after="280" w:line="276" w:lineRule="auto"/>
        <w:jc w:val="center"/>
      </w:pPr>
      <w:r>
        <w:rPr>
          <w:sz w:val="20"/>
          <w:szCs w:val="20"/>
        </w:rPr>
        <w:t>Comune di Modica (RG) – Codice fiscale 90000010885</w:t>
      </w:r>
    </w:p>
    <w:p w14:paraId="6C58BC6F" w14:textId="77777777" w:rsidR="00845778" w:rsidRDefault="00000000">
      <w:pPr>
        <w:pBdr>
          <w:top w:val="single" w:sz="6" w:space="6" w:color="000000"/>
        </w:pBdr>
        <w:spacing w:after="60"/>
        <w:jc w:val="center"/>
      </w:pPr>
      <w:r>
        <w:rPr>
          <w:b/>
          <w:bCs/>
          <w:sz w:val="26"/>
          <w:szCs w:val="26"/>
        </w:rPr>
        <w:t>PROSPETTI CONTABILI</w:t>
      </w:r>
    </w:p>
    <w:p w14:paraId="2341E0F7" w14:textId="77777777" w:rsidR="00845778" w:rsidRDefault="00000000">
      <w:pPr>
        <w:spacing w:after="160" w:line="276" w:lineRule="auto"/>
        <w:jc w:val="center"/>
      </w:pPr>
      <w:r>
        <w:t>Conto consuntivo 2024 – Conto consuntivo 2025 – Bilancio preventivo 2026</w:t>
      </w:r>
    </w:p>
    <w:p w14:paraId="31603A46" w14:textId="77777777" w:rsidR="00845778" w:rsidRDefault="00000000">
      <w:pPr>
        <w:pBdr>
          <w:bottom w:val="single" w:sz="6" w:space="6" w:color="000000"/>
        </w:pBdr>
        <w:spacing w:after="200"/>
        <w:jc w:val="center"/>
      </w:pPr>
      <w:r>
        <w:rPr>
          <w:i/>
          <w:iCs/>
          <w:sz w:val="20"/>
          <w:szCs w:val="20"/>
        </w:rPr>
        <w:t>Assemblea degli utenti del 4 settembre 2026, in prosecuzione dell'adunanza dell'8 agosto 2026</w:t>
      </w:r>
    </w:p>
    <w:p w14:paraId="53A86166" w14:textId="77777777" w:rsidR="00845778" w:rsidRDefault="00000000">
      <w:pPr>
        <w:spacing w:after="140"/>
        <w:jc w:val="both"/>
      </w:pPr>
      <w:r>
        <w:rPr>
          <w:sz w:val="19"/>
          <w:szCs w:val="19"/>
        </w:rPr>
        <w:t>Criterio di redazione: finanziario, con distinzione fra gestione di cassa e gestione dei residui. Fonte dei dati: estratti conto trimestrali e liste dei movimenti del conto corrente di tesoreria n. 18 330 888017, IBAN IT32 Q 05036 84480 CC0180888017, presso la Banca Agricola Popolare di Sicilia (già Banca Agricola Popolare di Ragusa). Importi in euro.</w:t>
      </w:r>
    </w:p>
    <w:p w14:paraId="7DAD7B50" w14:textId="77777777" w:rsidR="00845778" w:rsidRDefault="00000000">
      <w:pPr>
        <w:spacing w:after="140"/>
        <w:jc w:val="both"/>
      </w:pPr>
      <w:r>
        <w:rPr>
          <w:sz w:val="19"/>
          <w:szCs w:val="19"/>
        </w:rPr>
        <w:t>I conti consuntivi degli esercizi 2024 e 2025 sono sottoposti congiuntamente all'Assemblea in quanto il primo non risulta approvato in alcuna delle precedenti adunanze: l'assemblea del 21 agosto 2024 ha approvato il conto consuntivo 2023 e il bilancio preventivo 2024, mentre l'assemblea del 7 agosto 2025 non ha deliberato in materia di bilanci.</w:t>
      </w:r>
    </w:p>
    <w:p w14:paraId="0360B689" w14:textId="77777777" w:rsidR="00845778" w:rsidRDefault="00000000">
      <w:pPr>
        <w:pStyle w:val="Titolo1"/>
        <w:spacing w:before="320" w:after="160"/>
      </w:pPr>
      <w:r>
        <w:rPr>
          <w:b/>
          <w:bCs/>
          <w:color w:val="000000"/>
          <w:sz w:val="25"/>
          <w:szCs w:val="25"/>
        </w:rPr>
        <w:t>1. CONTO CONSUNTIVO 2024</w:t>
      </w:r>
    </w:p>
    <w:p w14:paraId="30474CA9" w14:textId="77777777" w:rsidR="00845778" w:rsidRDefault="00000000">
      <w:pPr>
        <w:pStyle w:val="Titolo2"/>
        <w:spacing w:before="240" w:after="120"/>
      </w:pPr>
      <w:r>
        <w:rPr>
          <w:b/>
          <w:bCs/>
          <w:color w:val="000000"/>
          <w:sz w:val="22"/>
          <w:szCs w:val="22"/>
        </w:rPr>
        <w:t>1.1 Gestione di cassa</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5E238FC4" w14:textId="77777777">
        <w:tblPrEx>
          <w:tblCellMar>
            <w:top w:w="0" w:type="dxa"/>
            <w:bottom w:w="0" w:type="dxa"/>
          </w:tblCellMar>
        </w:tblPrEx>
        <w:tc>
          <w:tcPr>
            <w:tcW w:w="6620" w:type="dxa"/>
            <w:tcMar>
              <w:top w:w="50" w:type="dxa"/>
              <w:left w:w="100" w:type="dxa"/>
              <w:bottom w:w="50" w:type="dxa"/>
              <w:right w:w="100" w:type="dxa"/>
            </w:tcMar>
            <w:vAlign w:val="center"/>
          </w:tcPr>
          <w:p w14:paraId="3A54AD49" w14:textId="77777777" w:rsidR="00845778" w:rsidRDefault="00000000">
            <w:r>
              <w:rPr>
                <w:sz w:val="21"/>
                <w:szCs w:val="21"/>
              </w:rPr>
              <w:t>Fondo cassa al 1° gennaio 2024</w:t>
            </w:r>
          </w:p>
        </w:tc>
        <w:tc>
          <w:tcPr>
            <w:tcW w:w="2400" w:type="dxa"/>
            <w:tcMar>
              <w:top w:w="50" w:type="dxa"/>
              <w:left w:w="100" w:type="dxa"/>
              <w:bottom w:w="50" w:type="dxa"/>
              <w:right w:w="100" w:type="dxa"/>
            </w:tcMar>
            <w:vAlign w:val="center"/>
          </w:tcPr>
          <w:p w14:paraId="5D88A4B5" w14:textId="77777777" w:rsidR="00845778" w:rsidRDefault="00000000">
            <w:pPr>
              <w:jc w:val="right"/>
            </w:pPr>
            <w:r>
              <w:rPr>
                <w:sz w:val="21"/>
                <w:szCs w:val="21"/>
              </w:rPr>
              <w:t>607,71</w:t>
            </w:r>
          </w:p>
        </w:tc>
      </w:tr>
      <w:tr w:rsidR="00845778" w14:paraId="276AD573" w14:textId="77777777">
        <w:tblPrEx>
          <w:tblCellMar>
            <w:top w:w="0" w:type="dxa"/>
            <w:bottom w:w="0" w:type="dxa"/>
          </w:tblCellMar>
        </w:tblPrEx>
        <w:tc>
          <w:tcPr>
            <w:tcW w:w="6620" w:type="dxa"/>
            <w:tcMar>
              <w:top w:w="50" w:type="dxa"/>
              <w:left w:w="100" w:type="dxa"/>
              <w:bottom w:w="50" w:type="dxa"/>
              <w:right w:w="100" w:type="dxa"/>
            </w:tcMar>
            <w:vAlign w:val="center"/>
          </w:tcPr>
          <w:p w14:paraId="154F2E25" w14:textId="77777777" w:rsidR="00845778" w:rsidRDefault="00000000">
            <w:r>
              <w:rPr>
                <w:sz w:val="21"/>
                <w:szCs w:val="21"/>
              </w:rPr>
              <w:t>Entrate riscosse nell'esercizio</w:t>
            </w:r>
          </w:p>
        </w:tc>
        <w:tc>
          <w:tcPr>
            <w:tcW w:w="2400" w:type="dxa"/>
            <w:tcMar>
              <w:top w:w="50" w:type="dxa"/>
              <w:left w:w="100" w:type="dxa"/>
              <w:bottom w:w="50" w:type="dxa"/>
              <w:right w:w="100" w:type="dxa"/>
            </w:tcMar>
            <w:vAlign w:val="center"/>
          </w:tcPr>
          <w:p w14:paraId="19A9F00D" w14:textId="77777777" w:rsidR="00845778" w:rsidRDefault="00000000">
            <w:pPr>
              <w:jc w:val="right"/>
            </w:pPr>
            <w:r>
              <w:rPr>
                <w:sz w:val="21"/>
                <w:szCs w:val="21"/>
              </w:rPr>
              <w:t>+ 250,94</w:t>
            </w:r>
          </w:p>
        </w:tc>
      </w:tr>
      <w:tr w:rsidR="00845778" w14:paraId="61A92091" w14:textId="77777777">
        <w:tblPrEx>
          <w:tblCellMar>
            <w:top w:w="0" w:type="dxa"/>
            <w:bottom w:w="0" w:type="dxa"/>
          </w:tblCellMar>
        </w:tblPrEx>
        <w:tc>
          <w:tcPr>
            <w:tcW w:w="6620" w:type="dxa"/>
            <w:tcMar>
              <w:top w:w="50" w:type="dxa"/>
              <w:left w:w="100" w:type="dxa"/>
              <w:bottom w:w="50" w:type="dxa"/>
              <w:right w:w="100" w:type="dxa"/>
            </w:tcMar>
            <w:vAlign w:val="center"/>
          </w:tcPr>
          <w:p w14:paraId="488B757E" w14:textId="77777777" w:rsidR="00845778" w:rsidRDefault="00000000">
            <w:r>
              <w:rPr>
                <w:sz w:val="21"/>
                <w:szCs w:val="21"/>
              </w:rPr>
              <w:t>Uscite pagate nell'esercizio</w:t>
            </w:r>
          </w:p>
        </w:tc>
        <w:tc>
          <w:tcPr>
            <w:tcW w:w="2400" w:type="dxa"/>
            <w:tcMar>
              <w:top w:w="50" w:type="dxa"/>
              <w:left w:w="100" w:type="dxa"/>
              <w:bottom w:w="50" w:type="dxa"/>
              <w:right w:w="100" w:type="dxa"/>
            </w:tcMar>
            <w:vAlign w:val="center"/>
          </w:tcPr>
          <w:p w14:paraId="29273F03" w14:textId="77777777" w:rsidR="00845778" w:rsidRDefault="00000000">
            <w:pPr>
              <w:jc w:val="right"/>
            </w:pPr>
            <w:r>
              <w:rPr>
                <w:sz w:val="21"/>
                <w:szCs w:val="21"/>
              </w:rPr>
              <w:t>– 100,07</w:t>
            </w:r>
          </w:p>
        </w:tc>
      </w:tr>
      <w:tr w:rsidR="00845778" w14:paraId="70FAE1AE"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305349A5" w14:textId="77777777" w:rsidR="00845778" w:rsidRDefault="00000000">
            <w:r>
              <w:rPr>
                <w:b/>
                <w:bCs/>
                <w:sz w:val="21"/>
                <w:szCs w:val="21"/>
              </w:rPr>
              <w:t>FONDO CASSA AL 31 DICEMBRE 2024</w:t>
            </w:r>
          </w:p>
        </w:tc>
        <w:tc>
          <w:tcPr>
            <w:tcW w:w="2400" w:type="dxa"/>
            <w:shd w:val="clear" w:color="auto" w:fill="D9D9D9"/>
            <w:tcMar>
              <w:top w:w="50" w:type="dxa"/>
              <w:left w:w="100" w:type="dxa"/>
              <w:bottom w:w="50" w:type="dxa"/>
              <w:right w:w="100" w:type="dxa"/>
            </w:tcMar>
            <w:vAlign w:val="center"/>
          </w:tcPr>
          <w:p w14:paraId="063D1929" w14:textId="77777777" w:rsidR="00845778" w:rsidRDefault="00000000">
            <w:pPr>
              <w:jc w:val="right"/>
            </w:pPr>
            <w:r>
              <w:rPr>
                <w:b/>
                <w:bCs/>
                <w:sz w:val="21"/>
                <w:szCs w:val="21"/>
              </w:rPr>
              <w:t>758,58</w:t>
            </w:r>
          </w:p>
        </w:tc>
      </w:tr>
    </w:tbl>
    <w:p w14:paraId="63B0BB5B" w14:textId="77777777" w:rsidR="00845778" w:rsidRDefault="00845778">
      <w:pPr>
        <w:spacing w:after="140" w:line="276" w:lineRule="auto"/>
        <w:jc w:val="both"/>
      </w:pPr>
    </w:p>
    <w:p w14:paraId="0E1088AC" w14:textId="77777777" w:rsidR="00845778" w:rsidRDefault="00000000">
      <w:pPr>
        <w:spacing w:after="140"/>
        <w:jc w:val="both"/>
      </w:pPr>
      <w:r>
        <w:rPr>
          <w:sz w:val="19"/>
          <w:szCs w:val="19"/>
        </w:rPr>
        <w:t>Nota 1. I fondi cassa iniziale e finale corrispondono ai saldi contabili risultanti dagli estratti conto al 31 dicembre 2023 e al 31 dicembre 2024.</w:t>
      </w:r>
    </w:p>
    <w:p w14:paraId="2B57F691" w14:textId="77777777" w:rsidR="00845778" w:rsidRDefault="00000000">
      <w:pPr>
        <w:pStyle w:val="Titolo2"/>
        <w:spacing w:before="240" w:after="120"/>
      </w:pPr>
      <w:r>
        <w:rPr>
          <w:b/>
          <w:bCs/>
          <w:color w:val="000000"/>
          <w:sz w:val="22"/>
          <w:szCs w:val="22"/>
        </w:rPr>
        <w:t>1.2 Composizione delle entrate 2024</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2828FD2B" w14:textId="77777777">
        <w:tblPrEx>
          <w:tblCellMar>
            <w:top w:w="0" w:type="dxa"/>
            <w:bottom w:w="0" w:type="dxa"/>
          </w:tblCellMar>
        </w:tblPrEx>
        <w:tc>
          <w:tcPr>
            <w:tcW w:w="6620" w:type="dxa"/>
            <w:tcMar>
              <w:top w:w="50" w:type="dxa"/>
              <w:left w:w="100" w:type="dxa"/>
              <w:bottom w:w="50" w:type="dxa"/>
              <w:right w:w="100" w:type="dxa"/>
            </w:tcMar>
            <w:vAlign w:val="center"/>
          </w:tcPr>
          <w:p w14:paraId="689AE879" w14:textId="77777777" w:rsidR="00845778" w:rsidRDefault="00000000">
            <w:r>
              <w:rPr>
                <w:sz w:val="21"/>
                <w:szCs w:val="21"/>
              </w:rPr>
              <w:t>Riversamenti di Agenzia delle Entrate–Riscossione (n. 6 accrediti)</w:t>
            </w:r>
          </w:p>
        </w:tc>
        <w:tc>
          <w:tcPr>
            <w:tcW w:w="2400" w:type="dxa"/>
            <w:tcMar>
              <w:top w:w="50" w:type="dxa"/>
              <w:left w:w="100" w:type="dxa"/>
              <w:bottom w:w="50" w:type="dxa"/>
              <w:right w:w="100" w:type="dxa"/>
            </w:tcMar>
            <w:vAlign w:val="center"/>
          </w:tcPr>
          <w:p w14:paraId="19D554F5" w14:textId="77777777" w:rsidR="00845778" w:rsidRDefault="00000000">
            <w:pPr>
              <w:jc w:val="right"/>
            </w:pPr>
            <w:r>
              <w:rPr>
                <w:sz w:val="21"/>
                <w:szCs w:val="21"/>
              </w:rPr>
              <w:t>250,64</w:t>
            </w:r>
          </w:p>
        </w:tc>
      </w:tr>
      <w:tr w:rsidR="00845778" w14:paraId="731863BE" w14:textId="77777777">
        <w:tblPrEx>
          <w:tblCellMar>
            <w:top w:w="0" w:type="dxa"/>
            <w:bottom w:w="0" w:type="dxa"/>
          </w:tblCellMar>
        </w:tblPrEx>
        <w:tc>
          <w:tcPr>
            <w:tcW w:w="6620" w:type="dxa"/>
            <w:tcMar>
              <w:top w:w="50" w:type="dxa"/>
              <w:left w:w="100" w:type="dxa"/>
              <w:bottom w:w="50" w:type="dxa"/>
              <w:right w:w="100" w:type="dxa"/>
            </w:tcMar>
            <w:vAlign w:val="center"/>
          </w:tcPr>
          <w:p w14:paraId="47851D02" w14:textId="77777777" w:rsidR="00845778" w:rsidRDefault="00000000">
            <w:r>
              <w:rPr>
                <w:sz w:val="21"/>
                <w:szCs w:val="21"/>
              </w:rPr>
              <w:t>Competenze attive maturate al 31 dicembre 2023</w:t>
            </w:r>
          </w:p>
        </w:tc>
        <w:tc>
          <w:tcPr>
            <w:tcW w:w="2400" w:type="dxa"/>
            <w:tcMar>
              <w:top w:w="50" w:type="dxa"/>
              <w:left w:w="100" w:type="dxa"/>
              <w:bottom w:w="50" w:type="dxa"/>
              <w:right w:w="100" w:type="dxa"/>
            </w:tcMar>
            <w:vAlign w:val="center"/>
          </w:tcPr>
          <w:p w14:paraId="58B6AD04" w14:textId="77777777" w:rsidR="00845778" w:rsidRDefault="00000000">
            <w:pPr>
              <w:jc w:val="right"/>
            </w:pPr>
            <w:r>
              <w:rPr>
                <w:sz w:val="21"/>
                <w:szCs w:val="21"/>
              </w:rPr>
              <w:t>0,30</w:t>
            </w:r>
          </w:p>
        </w:tc>
      </w:tr>
      <w:tr w:rsidR="00845778" w14:paraId="7F634066"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09B76271" w14:textId="77777777" w:rsidR="00845778" w:rsidRDefault="00000000">
            <w:r>
              <w:rPr>
                <w:b/>
                <w:bCs/>
                <w:sz w:val="21"/>
                <w:szCs w:val="21"/>
              </w:rPr>
              <w:t>Totale</w:t>
            </w:r>
          </w:p>
        </w:tc>
        <w:tc>
          <w:tcPr>
            <w:tcW w:w="2400" w:type="dxa"/>
            <w:shd w:val="clear" w:color="auto" w:fill="F2F2F2"/>
            <w:tcMar>
              <w:top w:w="50" w:type="dxa"/>
              <w:left w:w="100" w:type="dxa"/>
              <w:bottom w:w="50" w:type="dxa"/>
              <w:right w:w="100" w:type="dxa"/>
            </w:tcMar>
            <w:vAlign w:val="center"/>
          </w:tcPr>
          <w:p w14:paraId="5B484A9D" w14:textId="77777777" w:rsidR="00845778" w:rsidRDefault="00000000">
            <w:pPr>
              <w:jc w:val="right"/>
            </w:pPr>
            <w:r>
              <w:rPr>
                <w:b/>
                <w:bCs/>
                <w:sz w:val="21"/>
                <w:szCs w:val="21"/>
              </w:rPr>
              <w:t>250,94</w:t>
            </w:r>
          </w:p>
        </w:tc>
      </w:tr>
    </w:tbl>
    <w:p w14:paraId="1DAA8151" w14:textId="77777777" w:rsidR="00845778" w:rsidRDefault="00845778">
      <w:pPr>
        <w:spacing w:after="140" w:line="276" w:lineRule="auto"/>
        <w:jc w:val="both"/>
      </w:pPr>
    </w:p>
    <w:p w14:paraId="312FC86F" w14:textId="77777777" w:rsidR="00845778" w:rsidRDefault="00000000">
      <w:pPr>
        <w:spacing w:after="140"/>
        <w:jc w:val="both"/>
      </w:pPr>
      <w:r>
        <w:rPr>
          <w:sz w:val="19"/>
          <w:szCs w:val="19"/>
        </w:rPr>
        <w:t>Nota 2. Nell'esercizio 2024 non risultano versamenti spontanei di contributi consortili.</w:t>
      </w:r>
    </w:p>
    <w:p w14:paraId="11291328" w14:textId="77777777" w:rsidR="00845778" w:rsidRDefault="00000000">
      <w:pPr>
        <w:pStyle w:val="Titolo2"/>
        <w:spacing w:before="240" w:after="120"/>
      </w:pPr>
      <w:r>
        <w:rPr>
          <w:b/>
          <w:bCs/>
          <w:color w:val="000000"/>
          <w:sz w:val="22"/>
          <w:szCs w:val="22"/>
        </w:rPr>
        <w:t>1.3 Composizione delle uscite 2024</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2A2EA28B" w14:textId="77777777">
        <w:tblPrEx>
          <w:tblCellMar>
            <w:top w:w="0" w:type="dxa"/>
            <w:bottom w:w="0" w:type="dxa"/>
          </w:tblCellMar>
        </w:tblPrEx>
        <w:tc>
          <w:tcPr>
            <w:tcW w:w="6620" w:type="dxa"/>
            <w:tcMar>
              <w:top w:w="50" w:type="dxa"/>
              <w:left w:w="100" w:type="dxa"/>
              <w:bottom w:w="50" w:type="dxa"/>
              <w:right w:w="100" w:type="dxa"/>
            </w:tcMar>
            <w:vAlign w:val="center"/>
          </w:tcPr>
          <w:p w14:paraId="6FD0AE49" w14:textId="77777777" w:rsidR="00845778" w:rsidRDefault="00000000">
            <w:r>
              <w:rPr>
                <w:sz w:val="21"/>
                <w:szCs w:val="21"/>
              </w:rPr>
              <w:t>Imposta di bollo e spese di conto (quattro trimestralità)</w:t>
            </w:r>
          </w:p>
        </w:tc>
        <w:tc>
          <w:tcPr>
            <w:tcW w:w="2400" w:type="dxa"/>
            <w:tcMar>
              <w:top w:w="50" w:type="dxa"/>
              <w:left w:w="100" w:type="dxa"/>
              <w:bottom w:w="50" w:type="dxa"/>
              <w:right w:w="100" w:type="dxa"/>
            </w:tcMar>
            <w:vAlign w:val="center"/>
          </w:tcPr>
          <w:p w14:paraId="33BB0EAC" w14:textId="77777777" w:rsidR="00845778" w:rsidRDefault="00000000">
            <w:pPr>
              <w:jc w:val="right"/>
            </w:pPr>
            <w:r>
              <w:rPr>
                <w:sz w:val="21"/>
                <w:szCs w:val="21"/>
              </w:rPr>
              <w:t>100,07</w:t>
            </w:r>
          </w:p>
        </w:tc>
      </w:tr>
      <w:tr w:rsidR="00845778" w14:paraId="6B3DEDB0"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5A1E81F7" w14:textId="77777777" w:rsidR="00845778" w:rsidRDefault="00000000">
            <w:r>
              <w:rPr>
                <w:b/>
                <w:bCs/>
                <w:sz w:val="21"/>
                <w:szCs w:val="21"/>
              </w:rPr>
              <w:t>Totale</w:t>
            </w:r>
          </w:p>
        </w:tc>
        <w:tc>
          <w:tcPr>
            <w:tcW w:w="2400" w:type="dxa"/>
            <w:shd w:val="clear" w:color="auto" w:fill="F2F2F2"/>
            <w:tcMar>
              <w:top w:w="50" w:type="dxa"/>
              <w:left w:w="100" w:type="dxa"/>
              <w:bottom w:w="50" w:type="dxa"/>
              <w:right w:w="100" w:type="dxa"/>
            </w:tcMar>
            <w:vAlign w:val="center"/>
          </w:tcPr>
          <w:p w14:paraId="5F6CC7E8" w14:textId="77777777" w:rsidR="00845778" w:rsidRDefault="00000000">
            <w:pPr>
              <w:jc w:val="right"/>
            </w:pPr>
            <w:r>
              <w:rPr>
                <w:b/>
                <w:bCs/>
                <w:sz w:val="21"/>
                <w:szCs w:val="21"/>
              </w:rPr>
              <w:t>100,07</w:t>
            </w:r>
          </w:p>
        </w:tc>
      </w:tr>
    </w:tbl>
    <w:p w14:paraId="41D4740B" w14:textId="77777777" w:rsidR="00845778" w:rsidRDefault="00845778">
      <w:pPr>
        <w:spacing w:after="140" w:line="276" w:lineRule="auto"/>
        <w:jc w:val="both"/>
      </w:pPr>
    </w:p>
    <w:p w14:paraId="0E74B49F" w14:textId="77777777" w:rsidR="00845778" w:rsidRDefault="00000000">
      <w:pPr>
        <w:spacing w:after="140"/>
        <w:jc w:val="both"/>
      </w:pPr>
      <w:r>
        <w:rPr>
          <w:sz w:val="19"/>
          <w:szCs w:val="19"/>
        </w:rPr>
        <w:t>Nota 3. Nell'esercizio 2024 non risultano uscite diverse dagli oneri bancari.</w:t>
      </w:r>
    </w:p>
    <w:p w14:paraId="2E41FD72" w14:textId="77777777" w:rsidR="00845778" w:rsidRDefault="00000000">
      <w:pPr>
        <w:pStyle w:val="Titolo2"/>
        <w:spacing w:before="240" w:after="120"/>
      </w:pPr>
      <w:r>
        <w:rPr>
          <w:b/>
          <w:bCs/>
          <w:color w:val="000000"/>
          <w:sz w:val="22"/>
          <w:szCs w:val="22"/>
        </w:rPr>
        <w:t>1.4 Residui al 31 dicembre 2024</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329BCC33"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34A4D568" w14:textId="77777777" w:rsidR="00845778" w:rsidRDefault="00000000">
            <w:r>
              <w:rPr>
                <w:b/>
                <w:bCs/>
                <w:sz w:val="21"/>
                <w:szCs w:val="21"/>
              </w:rPr>
              <w:t>RESIDUI ATTIVI</w:t>
            </w:r>
          </w:p>
        </w:tc>
      </w:tr>
      <w:tr w:rsidR="00845778" w14:paraId="32AB0ABE" w14:textId="77777777">
        <w:tblPrEx>
          <w:tblCellMar>
            <w:top w:w="0" w:type="dxa"/>
            <w:bottom w:w="0" w:type="dxa"/>
          </w:tblCellMar>
        </w:tblPrEx>
        <w:tc>
          <w:tcPr>
            <w:tcW w:w="6620" w:type="dxa"/>
            <w:tcMar>
              <w:top w:w="50" w:type="dxa"/>
              <w:left w:w="100" w:type="dxa"/>
              <w:bottom w:w="50" w:type="dxa"/>
              <w:right w:w="100" w:type="dxa"/>
            </w:tcMar>
            <w:vAlign w:val="center"/>
          </w:tcPr>
          <w:p w14:paraId="1DF59D11" w14:textId="77777777" w:rsidR="00845778" w:rsidRDefault="00000000">
            <w:r>
              <w:rPr>
                <w:sz w:val="21"/>
                <w:szCs w:val="21"/>
              </w:rPr>
              <w:t>Contributi consortili – annualità 2024 (accertati 2.750,00, riscossi zero)</w:t>
            </w:r>
          </w:p>
        </w:tc>
        <w:tc>
          <w:tcPr>
            <w:tcW w:w="2400" w:type="dxa"/>
            <w:tcMar>
              <w:top w:w="50" w:type="dxa"/>
              <w:left w:w="100" w:type="dxa"/>
              <w:bottom w:w="50" w:type="dxa"/>
              <w:right w:w="100" w:type="dxa"/>
            </w:tcMar>
            <w:vAlign w:val="center"/>
          </w:tcPr>
          <w:p w14:paraId="72975529" w14:textId="77777777" w:rsidR="00845778" w:rsidRDefault="00000000">
            <w:pPr>
              <w:jc w:val="right"/>
            </w:pPr>
            <w:r>
              <w:rPr>
                <w:sz w:val="21"/>
                <w:szCs w:val="21"/>
              </w:rPr>
              <w:t>2.750,00</w:t>
            </w:r>
          </w:p>
        </w:tc>
      </w:tr>
      <w:tr w:rsidR="00845778" w14:paraId="5DA4B88D" w14:textId="77777777">
        <w:tblPrEx>
          <w:tblCellMar>
            <w:top w:w="0" w:type="dxa"/>
            <w:bottom w:w="0" w:type="dxa"/>
          </w:tblCellMar>
        </w:tblPrEx>
        <w:tc>
          <w:tcPr>
            <w:tcW w:w="6620" w:type="dxa"/>
            <w:tcMar>
              <w:top w:w="50" w:type="dxa"/>
              <w:left w:w="100" w:type="dxa"/>
              <w:bottom w:w="50" w:type="dxa"/>
              <w:right w:w="100" w:type="dxa"/>
            </w:tcMar>
            <w:vAlign w:val="center"/>
          </w:tcPr>
          <w:p w14:paraId="66C7F6CF" w14:textId="77777777" w:rsidR="00845778" w:rsidRDefault="00000000">
            <w:r>
              <w:rPr>
                <w:sz w:val="21"/>
                <w:szCs w:val="21"/>
              </w:rPr>
              <w:t>Contributi consortili – annualità anteriori al 2024, non riscosse</w:t>
            </w:r>
          </w:p>
        </w:tc>
        <w:tc>
          <w:tcPr>
            <w:tcW w:w="2400" w:type="dxa"/>
            <w:tcMar>
              <w:top w:w="50" w:type="dxa"/>
              <w:left w:w="100" w:type="dxa"/>
              <w:bottom w:w="50" w:type="dxa"/>
              <w:right w:w="100" w:type="dxa"/>
            </w:tcMar>
            <w:vAlign w:val="center"/>
          </w:tcPr>
          <w:p w14:paraId="20545099" w14:textId="77777777" w:rsidR="00845778" w:rsidRDefault="00000000">
            <w:pPr>
              <w:jc w:val="right"/>
            </w:pPr>
            <w:r>
              <w:rPr>
                <w:sz w:val="21"/>
                <w:szCs w:val="21"/>
              </w:rPr>
              <w:t>3.915,17</w:t>
            </w:r>
          </w:p>
        </w:tc>
      </w:tr>
      <w:tr w:rsidR="00845778" w14:paraId="41E4BD2C"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1348D131" w14:textId="77777777" w:rsidR="00845778" w:rsidRDefault="00000000">
            <w:r>
              <w:rPr>
                <w:b/>
                <w:bCs/>
                <w:sz w:val="21"/>
                <w:szCs w:val="21"/>
              </w:rPr>
              <w:t>Totale contributi a carico dei consorziati</w:t>
            </w:r>
          </w:p>
        </w:tc>
        <w:tc>
          <w:tcPr>
            <w:tcW w:w="2400" w:type="dxa"/>
            <w:shd w:val="clear" w:color="auto" w:fill="F2F2F2"/>
            <w:tcMar>
              <w:top w:w="50" w:type="dxa"/>
              <w:left w:w="100" w:type="dxa"/>
              <w:bottom w:w="50" w:type="dxa"/>
              <w:right w:w="100" w:type="dxa"/>
            </w:tcMar>
            <w:vAlign w:val="center"/>
          </w:tcPr>
          <w:p w14:paraId="6B8E01B7" w14:textId="77777777" w:rsidR="00845778" w:rsidRDefault="00000000">
            <w:pPr>
              <w:jc w:val="right"/>
            </w:pPr>
            <w:r>
              <w:rPr>
                <w:b/>
                <w:bCs/>
                <w:sz w:val="21"/>
                <w:szCs w:val="21"/>
              </w:rPr>
              <w:t>6.665,17</w:t>
            </w:r>
          </w:p>
        </w:tc>
      </w:tr>
      <w:tr w:rsidR="00845778" w14:paraId="25AA924F" w14:textId="77777777">
        <w:tblPrEx>
          <w:tblCellMar>
            <w:top w:w="0" w:type="dxa"/>
            <w:bottom w:w="0" w:type="dxa"/>
          </w:tblCellMar>
        </w:tblPrEx>
        <w:tc>
          <w:tcPr>
            <w:tcW w:w="6620" w:type="dxa"/>
            <w:tcMar>
              <w:top w:w="50" w:type="dxa"/>
              <w:left w:w="100" w:type="dxa"/>
              <w:bottom w:w="50" w:type="dxa"/>
              <w:right w:w="100" w:type="dxa"/>
            </w:tcMar>
            <w:vAlign w:val="center"/>
          </w:tcPr>
          <w:p w14:paraId="7F3A05D7" w14:textId="77777777" w:rsidR="00845778" w:rsidRDefault="00000000">
            <w:r>
              <w:rPr>
                <w:sz w:val="21"/>
                <w:szCs w:val="21"/>
              </w:rPr>
              <w:lastRenderedPageBreak/>
              <w:t>Concorso del Comune di Modica – annualità 2023 e 2024</w:t>
            </w:r>
          </w:p>
        </w:tc>
        <w:tc>
          <w:tcPr>
            <w:tcW w:w="2400" w:type="dxa"/>
            <w:tcMar>
              <w:top w:w="50" w:type="dxa"/>
              <w:left w:w="100" w:type="dxa"/>
              <w:bottom w:w="50" w:type="dxa"/>
              <w:right w:w="100" w:type="dxa"/>
            </w:tcMar>
            <w:vAlign w:val="center"/>
          </w:tcPr>
          <w:p w14:paraId="6FFF0688" w14:textId="77777777" w:rsidR="00845778" w:rsidRDefault="00000000">
            <w:pPr>
              <w:jc w:val="right"/>
            </w:pPr>
            <w:r>
              <w:rPr>
                <w:sz w:val="21"/>
                <w:szCs w:val="21"/>
              </w:rPr>
              <w:t>5.000,00</w:t>
            </w:r>
          </w:p>
        </w:tc>
      </w:tr>
      <w:tr w:rsidR="00845778" w14:paraId="65499AD6"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1BBBA0C4" w14:textId="77777777" w:rsidR="00845778" w:rsidRDefault="00000000">
            <w:r>
              <w:rPr>
                <w:b/>
                <w:bCs/>
                <w:sz w:val="21"/>
                <w:szCs w:val="21"/>
              </w:rPr>
              <w:t>Totale residui attivi</w:t>
            </w:r>
          </w:p>
        </w:tc>
        <w:tc>
          <w:tcPr>
            <w:tcW w:w="2400" w:type="dxa"/>
            <w:shd w:val="clear" w:color="auto" w:fill="F2F2F2"/>
            <w:tcMar>
              <w:top w:w="50" w:type="dxa"/>
              <w:left w:w="100" w:type="dxa"/>
              <w:bottom w:w="50" w:type="dxa"/>
              <w:right w:w="100" w:type="dxa"/>
            </w:tcMar>
            <w:vAlign w:val="center"/>
          </w:tcPr>
          <w:p w14:paraId="08133E4C" w14:textId="77777777" w:rsidR="00845778" w:rsidRDefault="00000000">
            <w:pPr>
              <w:jc w:val="right"/>
            </w:pPr>
            <w:r>
              <w:rPr>
                <w:b/>
                <w:bCs/>
                <w:sz w:val="21"/>
                <w:szCs w:val="21"/>
              </w:rPr>
              <w:t>11.665,17</w:t>
            </w:r>
          </w:p>
        </w:tc>
      </w:tr>
      <w:tr w:rsidR="00845778" w14:paraId="6AC3B86D"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53C5EA8B" w14:textId="77777777" w:rsidR="00845778" w:rsidRDefault="00000000">
            <w:r>
              <w:rPr>
                <w:b/>
                <w:bCs/>
                <w:sz w:val="21"/>
                <w:szCs w:val="21"/>
              </w:rPr>
              <w:t>RESIDUI PASSIVI</w:t>
            </w:r>
          </w:p>
        </w:tc>
      </w:tr>
      <w:tr w:rsidR="00845778" w14:paraId="10D6B342"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718716F2" w14:textId="77777777" w:rsidR="00845778" w:rsidRDefault="00000000">
            <w:r>
              <w:rPr>
                <w:b/>
                <w:bCs/>
                <w:sz w:val="21"/>
                <w:szCs w:val="21"/>
              </w:rPr>
              <w:t>Totale residui passivi</w:t>
            </w:r>
          </w:p>
        </w:tc>
        <w:tc>
          <w:tcPr>
            <w:tcW w:w="2400" w:type="dxa"/>
            <w:shd w:val="clear" w:color="auto" w:fill="F2F2F2"/>
            <w:tcMar>
              <w:top w:w="50" w:type="dxa"/>
              <w:left w:w="100" w:type="dxa"/>
              <w:bottom w:w="50" w:type="dxa"/>
              <w:right w:w="100" w:type="dxa"/>
            </w:tcMar>
            <w:vAlign w:val="center"/>
          </w:tcPr>
          <w:p w14:paraId="66882A96" w14:textId="77777777" w:rsidR="00845778" w:rsidRDefault="00000000">
            <w:pPr>
              <w:jc w:val="right"/>
            </w:pPr>
            <w:r>
              <w:rPr>
                <w:b/>
                <w:bCs/>
                <w:sz w:val="21"/>
                <w:szCs w:val="21"/>
              </w:rPr>
              <w:t>0,00</w:t>
            </w:r>
          </w:p>
        </w:tc>
      </w:tr>
    </w:tbl>
    <w:p w14:paraId="17A79AA2" w14:textId="77777777" w:rsidR="00845778" w:rsidRDefault="00845778">
      <w:pPr>
        <w:spacing w:after="140" w:line="276" w:lineRule="auto"/>
        <w:jc w:val="both"/>
      </w:pPr>
    </w:p>
    <w:p w14:paraId="13E40069" w14:textId="77777777" w:rsidR="00845778" w:rsidRDefault="00000000">
      <w:pPr>
        <w:spacing w:after="140"/>
        <w:jc w:val="both"/>
      </w:pPr>
      <w:r>
        <w:rPr>
          <w:sz w:val="19"/>
          <w:szCs w:val="19"/>
        </w:rPr>
        <w:t>Nota 4. La quota individuale a carico di ciascun consorziato ammonta a 50,00 annui a decorrere dall'annualità 2024, per complessivi 2.750,00, e ammontava a 30,00 annui per le annualità fino al 2023, per complessivi 1.650,00. Nell'esercizio 2024 nessun consorziato ha versato la propria quota: l'intera annualità 2024 costituisce pertanto residuo attivo. I contributi accreditati nel corso del 2024, pari a 250,64, sono riversamenti dell'Agente della riscossione riferiti ad annualità anteriori, iscritte a ruolo in esecuzione della deliberazione assembleare del 1° agosto 2020.</w:t>
      </w:r>
    </w:p>
    <w:p w14:paraId="2CF08188" w14:textId="77777777" w:rsidR="00845778" w:rsidRDefault="00000000">
      <w:pPr>
        <w:spacing w:after="140"/>
        <w:jc w:val="both"/>
      </w:pPr>
      <w:r>
        <w:rPr>
          <w:sz w:val="19"/>
          <w:szCs w:val="19"/>
        </w:rPr>
        <w:t>Nota 5. L'importo dei contributi arretrati anteriori al 2024 è determinato per differenza a partire dal dato dei residui attivi al 31 dicembre 2025, tenuto conto dell'accertamento dell'annualità 2025 e delle riscossioni intervenute nel corso del medesimo esercizio, salva ogni migliore ricognizione.</w:t>
      </w:r>
    </w:p>
    <w:p w14:paraId="21A5F987" w14:textId="77777777" w:rsidR="00845778" w:rsidRDefault="00000000">
      <w:pPr>
        <w:spacing w:after="140"/>
        <w:jc w:val="both"/>
      </w:pPr>
      <w:r>
        <w:rPr>
          <w:sz w:val="19"/>
          <w:szCs w:val="19"/>
        </w:rPr>
        <w:t>Nota 6. Il credito verso il Comune di Modica è iscritto limitatamente alle annualità successive al 31 dicembre 2022. Le annualità anteriori rientrano nella massa passiva del dissesto dichiarato dal Comune e, non essendo stata presentata istanza di ammissione, non sono state iscritte fra i residui attivi.</w:t>
      </w:r>
    </w:p>
    <w:p w14:paraId="77626F94" w14:textId="77777777" w:rsidR="00845778" w:rsidRDefault="00000000">
      <w:pPr>
        <w:spacing w:after="140"/>
        <w:jc w:val="both"/>
      </w:pPr>
      <w:r>
        <w:rPr>
          <w:sz w:val="19"/>
          <w:szCs w:val="19"/>
        </w:rPr>
        <w:t>Nota 7. Alla data del 31 dicembre 2024 non risultano debiti del Consorzio verso terzi.</w:t>
      </w:r>
    </w:p>
    <w:p w14:paraId="165F822B" w14:textId="77777777" w:rsidR="00845778" w:rsidRDefault="00000000">
      <w:pPr>
        <w:pStyle w:val="Titolo2"/>
        <w:spacing w:before="240" w:after="120"/>
      </w:pPr>
      <w:r>
        <w:rPr>
          <w:b/>
          <w:bCs/>
          <w:color w:val="000000"/>
          <w:sz w:val="22"/>
          <w:szCs w:val="22"/>
        </w:rPr>
        <w:t>1.5 Risultato di amministrazione al 31 dicembre 2024</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723FED93" w14:textId="77777777">
        <w:tblPrEx>
          <w:tblCellMar>
            <w:top w:w="0" w:type="dxa"/>
            <w:bottom w:w="0" w:type="dxa"/>
          </w:tblCellMar>
        </w:tblPrEx>
        <w:tc>
          <w:tcPr>
            <w:tcW w:w="6620" w:type="dxa"/>
            <w:tcMar>
              <w:top w:w="50" w:type="dxa"/>
              <w:left w:w="100" w:type="dxa"/>
              <w:bottom w:w="50" w:type="dxa"/>
              <w:right w:w="100" w:type="dxa"/>
            </w:tcMar>
            <w:vAlign w:val="center"/>
          </w:tcPr>
          <w:p w14:paraId="691179C5" w14:textId="77777777" w:rsidR="00845778" w:rsidRDefault="00000000">
            <w:r>
              <w:rPr>
                <w:sz w:val="21"/>
                <w:szCs w:val="21"/>
              </w:rPr>
              <w:t>Fondo cassa al 31 dicembre 2024</w:t>
            </w:r>
          </w:p>
        </w:tc>
        <w:tc>
          <w:tcPr>
            <w:tcW w:w="2400" w:type="dxa"/>
            <w:tcMar>
              <w:top w:w="50" w:type="dxa"/>
              <w:left w:w="100" w:type="dxa"/>
              <w:bottom w:w="50" w:type="dxa"/>
              <w:right w:w="100" w:type="dxa"/>
            </w:tcMar>
            <w:vAlign w:val="center"/>
          </w:tcPr>
          <w:p w14:paraId="5E7965B6" w14:textId="77777777" w:rsidR="00845778" w:rsidRDefault="00000000">
            <w:pPr>
              <w:jc w:val="right"/>
            </w:pPr>
            <w:r>
              <w:rPr>
                <w:sz w:val="21"/>
                <w:szCs w:val="21"/>
              </w:rPr>
              <w:t>758,58</w:t>
            </w:r>
          </w:p>
        </w:tc>
      </w:tr>
      <w:tr w:rsidR="00845778" w14:paraId="0E7A65D8" w14:textId="77777777">
        <w:tblPrEx>
          <w:tblCellMar>
            <w:top w:w="0" w:type="dxa"/>
            <w:bottom w:w="0" w:type="dxa"/>
          </w:tblCellMar>
        </w:tblPrEx>
        <w:tc>
          <w:tcPr>
            <w:tcW w:w="6620" w:type="dxa"/>
            <w:tcMar>
              <w:top w:w="50" w:type="dxa"/>
              <w:left w:w="100" w:type="dxa"/>
              <w:bottom w:w="50" w:type="dxa"/>
              <w:right w:w="100" w:type="dxa"/>
            </w:tcMar>
            <w:vAlign w:val="center"/>
          </w:tcPr>
          <w:p w14:paraId="198A2747" w14:textId="77777777" w:rsidR="00845778" w:rsidRDefault="00000000">
            <w:r>
              <w:rPr>
                <w:sz w:val="21"/>
                <w:szCs w:val="21"/>
              </w:rPr>
              <w:t>più: residui attivi</w:t>
            </w:r>
          </w:p>
        </w:tc>
        <w:tc>
          <w:tcPr>
            <w:tcW w:w="2400" w:type="dxa"/>
            <w:tcMar>
              <w:top w:w="50" w:type="dxa"/>
              <w:left w:w="100" w:type="dxa"/>
              <w:bottom w:w="50" w:type="dxa"/>
              <w:right w:w="100" w:type="dxa"/>
            </w:tcMar>
            <w:vAlign w:val="center"/>
          </w:tcPr>
          <w:p w14:paraId="64118078" w14:textId="77777777" w:rsidR="00845778" w:rsidRDefault="00000000">
            <w:pPr>
              <w:jc w:val="right"/>
            </w:pPr>
            <w:r>
              <w:rPr>
                <w:sz w:val="21"/>
                <w:szCs w:val="21"/>
              </w:rPr>
              <w:t>+ 11.665,17</w:t>
            </w:r>
          </w:p>
        </w:tc>
      </w:tr>
      <w:tr w:rsidR="00845778" w14:paraId="22153B2D" w14:textId="77777777">
        <w:tblPrEx>
          <w:tblCellMar>
            <w:top w:w="0" w:type="dxa"/>
            <w:bottom w:w="0" w:type="dxa"/>
          </w:tblCellMar>
        </w:tblPrEx>
        <w:tc>
          <w:tcPr>
            <w:tcW w:w="6620" w:type="dxa"/>
            <w:tcMar>
              <w:top w:w="50" w:type="dxa"/>
              <w:left w:w="100" w:type="dxa"/>
              <w:bottom w:w="50" w:type="dxa"/>
              <w:right w:w="100" w:type="dxa"/>
            </w:tcMar>
            <w:vAlign w:val="center"/>
          </w:tcPr>
          <w:p w14:paraId="08A1D8AD" w14:textId="77777777" w:rsidR="00845778" w:rsidRDefault="00000000">
            <w:r>
              <w:rPr>
                <w:sz w:val="21"/>
                <w:szCs w:val="21"/>
              </w:rPr>
              <w:t>meno: residui passivi</w:t>
            </w:r>
          </w:p>
        </w:tc>
        <w:tc>
          <w:tcPr>
            <w:tcW w:w="2400" w:type="dxa"/>
            <w:tcMar>
              <w:top w:w="50" w:type="dxa"/>
              <w:left w:w="100" w:type="dxa"/>
              <w:bottom w:w="50" w:type="dxa"/>
              <w:right w:w="100" w:type="dxa"/>
            </w:tcMar>
            <w:vAlign w:val="center"/>
          </w:tcPr>
          <w:p w14:paraId="44022A15" w14:textId="77777777" w:rsidR="00845778" w:rsidRDefault="00000000">
            <w:pPr>
              <w:jc w:val="right"/>
            </w:pPr>
            <w:r>
              <w:rPr>
                <w:sz w:val="21"/>
                <w:szCs w:val="21"/>
              </w:rPr>
              <w:t>– 0,00</w:t>
            </w:r>
          </w:p>
        </w:tc>
      </w:tr>
      <w:tr w:rsidR="00845778" w14:paraId="1C9AF1EA"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238BF522" w14:textId="77777777" w:rsidR="00845778" w:rsidRDefault="00000000">
            <w:r>
              <w:rPr>
                <w:b/>
                <w:bCs/>
                <w:sz w:val="21"/>
                <w:szCs w:val="21"/>
              </w:rPr>
              <w:t>AVANZO DI AMMINISTRAZIONE</w:t>
            </w:r>
          </w:p>
        </w:tc>
        <w:tc>
          <w:tcPr>
            <w:tcW w:w="2400" w:type="dxa"/>
            <w:shd w:val="clear" w:color="auto" w:fill="D9D9D9"/>
            <w:tcMar>
              <w:top w:w="50" w:type="dxa"/>
              <w:left w:w="100" w:type="dxa"/>
              <w:bottom w:w="50" w:type="dxa"/>
              <w:right w:w="100" w:type="dxa"/>
            </w:tcMar>
            <w:vAlign w:val="center"/>
          </w:tcPr>
          <w:p w14:paraId="4B47CD47" w14:textId="77777777" w:rsidR="00845778" w:rsidRDefault="00000000">
            <w:pPr>
              <w:jc w:val="right"/>
            </w:pPr>
            <w:r>
              <w:rPr>
                <w:b/>
                <w:bCs/>
                <w:sz w:val="21"/>
                <w:szCs w:val="21"/>
              </w:rPr>
              <w:t>12.423,75</w:t>
            </w:r>
          </w:p>
        </w:tc>
      </w:tr>
    </w:tbl>
    <w:p w14:paraId="7F3F5EAB" w14:textId="77777777" w:rsidR="00845778" w:rsidRDefault="00845778">
      <w:pPr>
        <w:spacing w:after="140" w:line="276" w:lineRule="auto"/>
        <w:jc w:val="both"/>
      </w:pPr>
    </w:p>
    <w:p w14:paraId="3D1FBCF5" w14:textId="77777777" w:rsidR="00845778" w:rsidRDefault="00000000">
      <w:pPr>
        <w:pStyle w:val="Titolo1"/>
        <w:spacing w:before="320" w:after="160"/>
      </w:pPr>
      <w:r>
        <w:rPr>
          <w:b/>
          <w:bCs/>
          <w:color w:val="000000"/>
          <w:sz w:val="25"/>
          <w:szCs w:val="25"/>
        </w:rPr>
        <w:t>2. CONTO CONSUNTIVO 2025</w:t>
      </w:r>
    </w:p>
    <w:p w14:paraId="05A0E025" w14:textId="77777777" w:rsidR="00845778" w:rsidRDefault="00000000">
      <w:pPr>
        <w:pStyle w:val="Titolo2"/>
        <w:spacing w:before="240" w:after="120"/>
      </w:pPr>
      <w:r>
        <w:rPr>
          <w:b/>
          <w:bCs/>
          <w:color w:val="000000"/>
          <w:sz w:val="22"/>
          <w:szCs w:val="22"/>
        </w:rPr>
        <w:t>2.1 Gestione di cassa</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560014BD" w14:textId="77777777">
        <w:tblPrEx>
          <w:tblCellMar>
            <w:top w:w="0" w:type="dxa"/>
            <w:bottom w:w="0" w:type="dxa"/>
          </w:tblCellMar>
        </w:tblPrEx>
        <w:tc>
          <w:tcPr>
            <w:tcW w:w="6620" w:type="dxa"/>
            <w:tcMar>
              <w:top w:w="50" w:type="dxa"/>
              <w:left w:w="100" w:type="dxa"/>
              <w:bottom w:w="50" w:type="dxa"/>
              <w:right w:w="100" w:type="dxa"/>
            </w:tcMar>
            <w:vAlign w:val="center"/>
          </w:tcPr>
          <w:p w14:paraId="07C39674" w14:textId="77777777" w:rsidR="00845778" w:rsidRDefault="00000000">
            <w:r>
              <w:rPr>
                <w:sz w:val="21"/>
                <w:szCs w:val="21"/>
              </w:rPr>
              <w:t>Fondo cassa al 1° gennaio 2025</w:t>
            </w:r>
          </w:p>
        </w:tc>
        <w:tc>
          <w:tcPr>
            <w:tcW w:w="2400" w:type="dxa"/>
            <w:tcMar>
              <w:top w:w="50" w:type="dxa"/>
              <w:left w:w="100" w:type="dxa"/>
              <w:bottom w:w="50" w:type="dxa"/>
              <w:right w:w="100" w:type="dxa"/>
            </w:tcMar>
            <w:vAlign w:val="center"/>
          </w:tcPr>
          <w:p w14:paraId="756F9DA7" w14:textId="77777777" w:rsidR="00845778" w:rsidRDefault="00000000">
            <w:pPr>
              <w:jc w:val="right"/>
            </w:pPr>
            <w:r>
              <w:rPr>
                <w:sz w:val="21"/>
                <w:szCs w:val="21"/>
              </w:rPr>
              <w:t>758,58</w:t>
            </w:r>
          </w:p>
        </w:tc>
      </w:tr>
      <w:tr w:rsidR="00845778" w14:paraId="6FC12022" w14:textId="77777777">
        <w:tblPrEx>
          <w:tblCellMar>
            <w:top w:w="0" w:type="dxa"/>
            <w:bottom w:w="0" w:type="dxa"/>
          </w:tblCellMar>
        </w:tblPrEx>
        <w:tc>
          <w:tcPr>
            <w:tcW w:w="6620" w:type="dxa"/>
            <w:tcMar>
              <w:top w:w="50" w:type="dxa"/>
              <w:left w:w="100" w:type="dxa"/>
              <w:bottom w:w="50" w:type="dxa"/>
              <w:right w:w="100" w:type="dxa"/>
            </w:tcMar>
            <w:vAlign w:val="center"/>
          </w:tcPr>
          <w:p w14:paraId="5C288747" w14:textId="77777777" w:rsidR="00845778" w:rsidRDefault="00000000">
            <w:r>
              <w:rPr>
                <w:sz w:val="21"/>
                <w:szCs w:val="21"/>
              </w:rPr>
              <w:t>Entrate riscosse nell'esercizio</w:t>
            </w:r>
          </w:p>
        </w:tc>
        <w:tc>
          <w:tcPr>
            <w:tcW w:w="2400" w:type="dxa"/>
            <w:tcMar>
              <w:top w:w="50" w:type="dxa"/>
              <w:left w:w="100" w:type="dxa"/>
              <w:bottom w:w="50" w:type="dxa"/>
              <w:right w:w="100" w:type="dxa"/>
            </w:tcMar>
            <w:vAlign w:val="center"/>
          </w:tcPr>
          <w:p w14:paraId="19DA88DC" w14:textId="77777777" w:rsidR="00845778" w:rsidRDefault="00000000">
            <w:pPr>
              <w:jc w:val="right"/>
            </w:pPr>
            <w:r>
              <w:rPr>
                <w:sz w:val="21"/>
                <w:szCs w:val="21"/>
              </w:rPr>
              <w:t>+ 415,67</w:t>
            </w:r>
          </w:p>
        </w:tc>
      </w:tr>
      <w:tr w:rsidR="00845778" w14:paraId="51D98F10" w14:textId="77777777">
        <w:tblPrEx>
          <w:tblCellMar>
            <w:top w:w="0" w:type="dxa"/>
            <w:bottom w:w="0" w:type="dxa"/>
          </w:tblCellMar>
        </w:tblPrEx>
        <w:tc>
          <w:tcPr>
            <w:tcW w:w="6620" w:type="dxa"/>
            <w:tcMar>
              <w:top w:w="50" w:type="dxa"/>
              <w:left w:w="100" w:type="dxa"/>
              <w:bottom w:w="50" w:type="dxa"/>
              <w:right w:w="100" w:type="dxa"/>
            </w:tcMar>
            <w:vAlign w:val="center"/>
          </w:tcPr>
          <w:p w14:paraId="5EFAABBD" w14:textId="77777777" w:rsidR="00845778" w:rsidRDefault="00000000">
            <w:r>
              <w:rPr>
                <w:sz w:val="21"/>
                <w:szCs w:val="21"/>
              </w:rPr>
              <w:t>Uscite pagate nell'esercizio</w:t>
            </w:r>
          </w:p>
        </w:tc>
        <w:tc>
          <w:tcPr>
            <w:tcW w:w="2400" w:type="dxa"/>
            <w:tcMar>
              <w:top w:w="50" w:type="dxa"/>
              <w:left w:w="100" w:type="dxa"/>
              <w:bottom w:w="50" w:type="dxa"/>
              <w:right w:w="100" w:type="dxa"/>
            </w:tcMar>
            <w:vAlign w:val="center"/>
          </w:tcPr>
          <w:p w14:paraId="519B675F" w14:textId="77777777" w:rsidR="00845778" w:rsidRDefault="00000000">
            <w:pPr>
              <w:jc w:val="right"/>
            </w:pPr>
            <w:r>
              <w:rPr>
                <w:sz w:val="21"/>
                <w:szCs w:val="21"/>
              </w:rPr>
              <w:t>– 603,93</w:t>
            </w:r>
          </w:p>
        </w:tc>
      </w:tr>
      <w:tr w:rsidR="00845778" w14:paraId="0D366778"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225233B4" w14:textId="77777777" w:rsidR="00845778" w:rsidRDefault="00000000">
            <w:r>
              <w:rPr>
                <w:b/>
                <w:bCs/>
                <w:sz w:val="21"/>
                <w:szCs w:val="21"/>
              </w:rPr>
              <w:t>FONDO CASSA AL 31 DICEMBRE 2025</w:t>
            </w:r>
          </w:p>
        </w:tc>
        <w:tc>
          <w:tcPr>
            <w:tcW w:w="2400" w:type="dxa"/>
            <w:shd w:val="clear" w:color="auto" w:fill="D9D9D9"/>
            <w:tcMar>
              <w:top w:w="50" w:type="dxa"/>
              <w:left w:w="100" w:type="dxa"/>
              <w:bottom w:w="50" w:type="dxa"/>
              <w:right w:w="100" w:type="dxa"/>
            </w:tcMar>
            <w:vAlign w:val="center"/>
          </w:tcPr>
          <w:p w14:paraId="46964087" w14:textId="77777777" w:rsidR="00845778" w:rsidRDefault="00000000">
            <w:pPr>
              <w:jc w:val="right"/>
            </w:pPr>
            <w:r>
              <w:rPr>
                <w:b/>
                <w:bCs/>
                <w:sz w:val="21"/>
                <w:szCs w:val="21"/>
              </w:rPr>
              <w:t>570,32</w:t>
            </w:r>
          </w:p>
        </w:tc>
      </w:tr>
    </w:tbl>
    <w:p w14:paraId="7B2C13B3" w14:textId="77777777" w:rsidR="00845778" w:rsidRDefault="00845778">
      <w:pPr>
        <w:spacing w:after="140" w:line="276" w:lineRule="auto"/>
        <w:jc w:val="both"/>
      </w:pPr>
    </w:p>
    <w:p w14:paraId="64FCA134" w14:textId="77777777" w:rsidR="00845778" w:rsidRDefault="00000000">
      <w:pPr>
        <w:spacing w:after="140"/>
        <w:jc w:val="both"/>
      </w:pPr>
      <w:r>
        <w:rPr>
          <w:sz w:val="19"/>
          <w:szCs w:val="19"/>
        </w:rPr>
        <w:t>Nota 8. Le competenze attive maturate al 31 dicembre 2025, pari a 0,56, e l'imposta di bollo del quarto trimestre 2025, pari a 25,21, recano valuta 31 dicembre 2025 ma sono state addebitate in conto l'8 gennaio 2026: sono pertanto imputate all'esercizio 2026. Il medesimo criterio è stato applicato agli esercizi precedenti.</w:t>
      </w:r>
    </w:p>
    <w:p w14:paraId="4AC12660" w14:textId="77777777" w:rsidR="00845778" w:rsidRDefault="00000000">
      <w:pPr>
        <w:pStyle w:val="Titolo2"/>
        <w:spacing w:before="240" w:after="120"/>
      </w:pPr>
      <w:r>
        <w:rPr>
          <w:b/>
          <w:bCs/>
          <w:color w:val="000000"/>
          <w:sz w:val="22"/>
          <w:szCs w:val="22"/>
        </w:rPr>
        <w:t>2.2 Composizione delle entrate 2025</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0BE968E7" w14:textId="77777777">
        <w:tblPrEx>
          <w:tblCellMar>
            <w:top w:w="0" w:type="dxa"/>
            <w:bottom w:w="0" w:type="dxa"/>
          </w:tblCellMar>
        </w:tblPrEx>
        <w:tc>
          <w:tcPr>
            <w:tcW w:w="6620" w:type="dxa"/>
            <w:tcMar>
              <w:top w:w="50" w:type="dxa"/>
              <w:left w:w="100" w:type="dxa"/>
              <w:bottom w:w="50" w:type="dxa"/>
              <w:right w:w="100" w:type="dxa"/>
            </w:tcMar>
            <w:vAlign w:val="center"/>
          </w:tcPr>
          <w:p w14:paraId="6EEA0C96" w14:textId="77777777" w:rsidR="00845778" w:rsidRDefault="00000000">
            <w:r>
              <w:rPr>
                <w:sz w:val="21"/>
                <w:szCs w:val="21"/>
              </w:rPr>
              <w:t>Contributi consortili versati spontaneamente (n. 4 quote)</w:t>
            </w:r>
          </w:p>
        </w:tc>
        <w:tc>
          <w:tcPr>
            <w:tcW w:w="2400" w:type="dxa"/>
            <w:tcMar>
              <w:top w:w="50" w:type="dxa"/>
              <w:left w:w="100" w:type="dxa"/>
              <w:bottom w:w="50" w:type="dxa"/>
              <w:right w:w="100" w:type="dxa"/>
            </w:tcMar>
            <w:vAlign w:val="center"/>
          </w:tcPr>
          <w:p w14:paraId="23F1BCEC" w14:textId="77777777" w:rsidR="00845778" w:rsidRDefault="00000000">
            <w:pPr>
              <w:jc w:val="right"/>
            </w:pPr>
            <w:r>
              <w:rPr>
                <w:sz w:val="21"/>
                <w:szCs w:val="21"/>
              </w:rPr>
              <w:t>200,00</w:t>
            </w:r>
          </w:p>
        </w:tc>
      </w:tr>
      <w:tr w:rsidR="00845778" w14:paraId="40911D49" w14:textId="77777777">
        <w:tblPrEx>
          <w:tblCellMar>
            <w:top w:w="0" w:type="dxa"/>
            <w:bottom w:w="0" w:type="dxa"/>
          </w:tblCellMar>
        </w:tblPrEx>
        <w:tc>
          <w:tcPr>
            <w:tcW w:w="6620" w:type="dxa"/>
            <w:tcMar>
              <w:top w:w="50" w:type="dxa"/>
              <w:left w:w="100" w:type="dxa"/>
              <w:bottom w:w="50" w:type="dxa"/>
              <w:right w:w="100" w:type="dxa"/>
            </w:tcMar>
            <w:vAlign w:val="center"/>
          </w:tcPr>
          <w:p w14:paraId="146A1E1E" w14:textId="77777777" w:rsidR="00845778" w:rsidRDefault="00000000">
            <w:r>
              <w:rPr>
                <w:sz w:val="21"/>
                <w:szCs w:val="21"/>
              </w:rPr>
              <w:t>Riversamenti di Agenzia delle Entrate–Riscossione (n. 4 accrediti)</w:t>
            </w:r>
          </w:p>
        </w:tc>
        <w:tc>
          <w:tcPr>
            <w:tcW w:w="2400" w:type="dxa"/>
            <w:tcMar>
              <w:top w:w="50" w:type="dxa"/>
              <w:left w:w="100" w:type="dxa"/>
              <w:bottom w:w="50" w:type="dxa"/>
              <w:right w:w="100" w:type="dxa"/>
            </w:tcMar>
            <w:vAlign w:val="center"/>
          </w:tcPr>
          <w:p w14:paraId="46122137" w14:textId="77777777" w:rsidR="00845778" w:rsidRDefault="00000000">
            <w:pPr>
              <w:jc w:val="right"/>
            </w:pPr>
            <w:r>
              <w:rPr>
                <w:sz w:val="21"/>
                <w:szCs w:val="21"/>
              </w:rPr>
              <w:t>215,17</w:t>
            </w:r>
          </w:p>
        </w:tc>
      </w:tr>
      <w:tr w:rsidR="00845778" w14:paraId="670C1A9D" w14:textId="77777777">
        <w:tblPrEx>
          <w:tblCellMar>
            <w:top w:w="0" w:type="dxa"/>
            <w:bottom w:w="0" w:type="dxa"/>
          </w:tblCellMar>
        </w:tblPrEx>
        <w:tc>
          <w:tcPr>
            <w:tcW w:w="6620" w:type="dxa"/>
            <w:tcMar>
              <w:top w:w="50" w:type="dxa"/>
              <w:left w:w="100" w:type="dxa"/>
              <w:bottom w:w="50" w:type="dxa"/>
              <w:right w:w="100" w:type="dxa"/>
            </w:tcMar>
            <w:vAlign w:val="center"/>
          </w:tcPr>
          <w:p w14:paraId="1A1D5F5A" w14:textId="77777777" w:rsidR="00845778" w:rsidRDefault="00000000">
            <w:r>
              <w:rPr>
                <w:sz w:val="21"/>
                <w:szCs w:val="21"/>
              </w:rPr>
              <w:t>Competenze attive maturate al 31 dicembre 2024</w:t>
            </w:r>
          </w:p>
        </w:tc>
        <w:tc>
          <w:tcPr>
            <w:tcW w:w="2400" w:type="dxa"/>
            <w:tcMar>
              <w:top w:w="50" w:type="dxa"/>
              <w:left w:w="100" w:type="dxa"/>
              <w:bottom w:w="50" w:type="dxa"/>
              <w:right w:w="100" w:type="dxa"/>
            </w:tcMar>
            <w:vAlign w:val="center"/>
          </w:tcPr>
          <w:p w14:paraId="73DFAD66" w14:textId="77777777" w:rsidR="00845778" w:rsidRDefault="00000000">
            <w:pPr>
              <w:jc w:val="right"/>
            </w:pPr>
            <w:r>
              <w:rPr>
                <w:sz w:val="21"/>
                <w:szCs w:val="21"/>
              </w:rPr>
              <w:t>0,50</w:t>
            </w:r>
          </w:p>
        </w:tc>
      </w:tr>
      <w:tr w:rsidR="00845778" w14:paraId="4671EC19"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5665DCEA" w14:textId="77777777" w:rsidR="00845778" w:rsidRDefault="00000000">
            <w:r>
              <w:rPr>
                <w:b/>
                <w:bCs/>
                <w:sz w:val="21"/>
                <w:szCs w:val="21"/>
              </w:rPr>
              <w:t>Totale</w:t>
            </w:r>
          </w:p>
        </w:tc>
        <w:tc>
          <w:tcPr>
            <w:tcW w:w="2400" w:type="dxa"/>
            <w:shd w:val="clear" w:color="auto" w:fill="F2F2F2"/>
            <w:tcMar>
              <w:top w:w="50" w:type="dxa"/>
              <w:left w:w="100" w:type="dxa"/>
              <w:bottom w:w="50" w:type="dxa"/>
              <w:right w:w="100" w:type="dxa"/>
            </w:tcMar>
            <w:vAlign w:val="center"/>
          </w:tcPr>
          <w:p w14:paraId="1CD8DBB8" w14:textId="77777777" w:rsidR="00845778" w:rsidRDefault="00000000">
            <w:pPr>
              <w:jc w:val="right"/>
            </w:pPr>
            <w:r>
              <w:rPr>
                <w:b/>
                <w:bCs/>
                <w:sz w:val="21"/>
                <w:szCs w:val="21"/>
              </w:rPr>
              <w:t>415,67</w:t>
            </w:r>
          </w:p>
        </w:tc>
      </w:tr>
    </w:tbl>
    <w:p w14:paraId="1B7B5526" w14:textId="77777777" w:rsidR="00845778" w:rsidRDefault="00845778">
      <w:pPr>
        <w:spacing w:after="140" w:line="276" w:lineRule="auto"/>
        <w:jc w:val="both"/>
      </w:pPr>
    </w:p>
    <w:p w14:paraId="657E5304" w14:textId="77777777" w:rsidR="00845778" w:rsidRDefault="00000000">
      <w:pPr>
        <w:spacing w:after="140"/>
        <w:jc w:val="both"/>
      </w:pPr>
      <w:r>
        <w:rPr>
          <w:sz w:val="19"/>
          <w:szCs w:val="19"/>
        </w:rPr>
        <w:t>Nota 9. Le quattro quote versate spontaneamente si riferiscono alle annualità 2023 (n. 1), 2024 (n. 2) e 2025 (n. 1). I relativi versamenti sono affluiti a partire dal 10 settembre 2025.</w:t>
      </w:r>
    </w:p>
    <w:p w14:paraId="3A43B3D8" w14:textId="77777777" w:rsidR="00845778" w:rsidRDefault="00000000">
      <w:pPr>
        <w:pStyle w:val="Titolo2"/>
        <w:spacing w:before="240" w:after="120"/>
      </w:pPr>
      <w:r>
        <w:rPr>
          <w:b/>
          <w:bCs/>
          <w:color w:val="000000"/>
          <w:sz w:val="22"/>
          <w:szCs w:val="22"/>
        </w:rPr>
        <w:lastRenderedPageBreak/>
        <w:t>2.3 Composizione delle uscite 2025</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5E81AC35" w14:textId="77777777">
        <w:tblPrEx>
          <w:tblCellMar>
            <w:top w:w="0" w:type="dxa"/>
            <w:bottom w:w="0" w:type="dxa"/>
          </w:tblCellMar>
        </w:tblPrEx>
        <w:tc>
          <w:tcPr>
            <w:tcW w:w="6620" w:type="dxa"/>
            <w:tcMar>
              <w:top w:w="50" w:type="dxa"/>
              <w:left w:w="100" w:type="dxa"/>
              <w:bottom w:w="50" w:type="dxa"/>
              <w:right w:w="100" w:type="dxa"/>
            </w:tcMar>
            <w:vAlign w:val="center"/>
          </w:tcPr>
          <w:p w14:paraId="525734D1" w14:textId="77777777" w:rsidR="00845778" w:rsidRDefault="00000000">
            <w:r>
              <w:rPr>
                <w:sz w:val="21"/>
                <w:szCs w:val="21"/>
              </w:rPr>
              <w:t>Rimborso al Presidente delle spese di pulizia della strada da lui anticipate</w:t>
            </w:r>
          </w:p>
        </w:tc>
        <w:tc>
          <w:tcPr>
            <w:tcW w:w="2400" w:type="dxa"/>
            <w:tcMar>
              <w:top w:w="50" w:type="dxa"/>
              <w:left w:w="100" w:type="dxa"/>
              <w:bottom w:w="50" w:type="dxa"/>
              <w:right w:w="100" w:type="dxa"/>
            </w:tcMar>
            <w:vAlign w:val="center"/>
          </w:tcPr>
          <w:p w14:paraId="76921D79" w14:textId="77777777" w:rsidR="00845778" w:rsidRDefault="00000000">
            <w:pPr>
              <w:jc w:val="right"/>
            </w:pPr>
            <w:r>
              <w:rPr>
                <w:sz w:val="21"/>
                <w:szCs w:val="21"/>
              </w:rPr>
              <w:t>500,00</w:t>
            </w:r>
          </w:p>
        </w:tc>
      </w:tr>
      <w:tr w:rsidR="00845778" w14:paraId="17AB6822" w14:textId="77777777">
        <w:tblPrEx>
          <w:tblCellMar>
            <w:top w:w="0" w:type="dxa"/>
            <w:bottom w:w="0" w:type="dxa"/>
          </w:tblCellMar>
        </w:tblPrEx>
        <w:tc>
          <w:tcPr>
            <w:tcW w:w="6620" w:type="dxa"/>
            <w:tcMar>
              <w:top w:w="50" w:type="dxa"/>
              <w:left w:w="100" w:type="dxa"/>
              <w:bottom w:w="50" w:type="dxa"/>
              <w:right w:w="100" w:type="dxa"/>
            </w:tcMar>
            <w:vAlign w:val="center"/>
          </w:tcPr>
          <w:p w14:paraId="2FB853D5" w14:textId="77777777" w:rsidR="00845778" w:rsidRDefault="00000000">
            <w:r>
              <w:rPr>
                <w:sz w:val="21"/>
                <w:szCs w:val="21"/>
              </w:rPr>
              <w:t>Imposta di bollo e spese di conto (quattro trimestralità)</w:t>
            </w:r>
          </w:p>
        </w:tc>
        <w:tc>
          <w:tcPr>
            <w:tcW w:w="2400" w:type="dxa"/>
            <w:tcMar>
              <w:top w:w="50" w:type="dxa"/>
              <w:left w:w="100" w:type="dxa"/>
              <w:bottom w:w="50" w:type="dxa"/>
              <w:right w:w="100" w:type="dxa"/>
            </w:tcMar>
            <w:vAlign w:val="center"/>
          </w:tcPr>
          <w:p w14:paraId="4D74DF68" w14:textId="77777777" w:rsidR="00845778" w:rsidRDefault="00000000">
            <w:pPr>
              <w:jc w:val="right"/>
            </w:pPr>
            <w:r>
              <w:rPr>
                <w:sz w:val="21"/>
                <w:szCs w:val="21"/>
              </w:rPr>
              <w:t>99,93</w:t>
            </w:r>
          </w:p>
        </w:tc>
      </w:tr>
      <w:tr w:rsidR="00845778" w14:paraId="5D63D451" w14:textId="77777777">
        <w:tblPrEx>
          <w:tblCellMar>
            <w:top w:w="0" w:type="dxa"/>
            <w:bottom w:w="0" w:type="dxa"/>
          </w:tblCellMar>
        </w:tblPrEx>
        <w:tc>
          <w:tcPr>
            <w:tcW w:w="6620" w:type="dxa"/>
            <w:tcMar>
              <w:top w:w="50" w:type="dxa"/>
              <w:left w:w="100" w:type="dxa"/>
              <w:bottom w:w="50" w:type="dxa"/>
              <w:right w:w="100" w:type="dxa"/>
            </w:tcMar>
            <w:vAlign w:val="center"/>
          </w:tcPr>
          <w:p w14:paraId="25C6A18B" w14:textId="77777777" w:rsidR="00845778" w:rsidRDefault="00000000">
            <w:r>
              <w:rPr>
                <w:sz w:val="21"/>
                <w:szCs w:val="21"/>
              </w:rPr>
              <w:t>Commissioni bancarie su disposizione</w:t>
            </w:r>
          </w:p>
        </w:tc>
        <w:tc>
          <w:tcPr>
            <w:tcW w:w="2400" w:type="dxa"/>
            <w:tcMar>
              <w:top w:w="50" w:type="dxa"/>
              <w:left w:w="100" w:type="dxa"/>
              <w:bottom w:w="50" w:type="dxa"/>
              <w:right w:w="100" w:type="dxa"/>
            </w:tcMar>
            <w:vAlign w:val="center"/>
          </w:tcPr>
          <w:p w14:paraId="50300605" w14:textId="77777777" w:rsidR="00845778" w:rsidRDefault="00000000">
            <w:pPr>
              <w:jc w:val="right"/>
            </w:pPr>
            <w:r>
              <w:rPr>
                <w:sz w:val="21"/>
                <w:szCs w:val="21"/>
              </w:rPr>
              <w:t>4,00</w:t>
            </w:r>
          </w:p>
        </w:tc>
      </w:tr>
      <w:tr w:rsidR="00845778" w14:paraId="39F45426"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59D513D9" w14:textId="77777777" w:rsidR="00845778" w:rsidRDefault="00000000">
            <w:r>
              <w:rPr>
                <w:b/>
                <w:bCs/>
                <w:sz w:val="21"/>
                <w:szCs w:val="21"/>
              </w:rPr>
              <w:t>Totale</w:t>
            </w:r>
          </w:p>
        </w:tc>
        <w:tc>
          <w:tcPr>
            <w:tcW w:w="2400" w:type="dxa"/>
            <w:shd w:val="clear" w:color="auto" w:fill="F2F2F2"/>
            <w:tcMar>
              <w:top w:w="50" w:type="dxa"/>
              <w:left w:w="100" w:type="dxa"/>
              <w:bottom w:w="50" w:type="dxa"/>
              <w:right w:w="100" w:type="dxa"/>
            </w:tcMar>
            <w:vAlign w:val="center"/>
          </w:tcPr>
          <w:p w14:paraId="5E673F4D" w14:textId="77777777" w:rsidR="00845778" w:rsidRDefault="00000000">
            <w:pPr>
              <w:jc w:val="right"/>
            </w:pPr>
            <w:r>
              <w:rPr>
                <w:b/>
                <w:bCs/>
                <w:sz w:val="21"/>
                <w:szCs w:val="21"/>
              </w:rPr>
              <w:t>603,93</w:t>
            </w:r>
          </w:p>
        </w:tc>
      </w:tr>
    </w:tbl>
    <w:p w14:paraId="6D4D1436" w14:textId="77777777" w:rsidR="00845778" w:rsidRDefault="00845778">
      <w:pPr>
        <w:spacing w:after="140" w:line="276" w:lineRule="auto"/>
        <w:jc w:val="both"/>
      </w:pPr>
    </w:p>
    <w:p w14:paraId="410D56BA" w14:textId="77777777" w:rsidR="00845778" w:rsidRDefault="00000000">
      <w:pPr>
        <w:spacing w:after="140"/>
        <w:jc w:val="both"/>
      </w:pPr>
      <w:r>
        <w:rPr>
          <w:sz w:val="19"/>
          <w:szCs w:val="19"/>
        </w:rPr>
        <w:t>Nota 10. Il rimborso di cui alla prima voce è stato disposto in esecuzione del verbale del Consiglio di amministrazione n. 1/2025.</w:t>
      </w:r>
    </w:p>
    <w:p w14:paraId="37C4E1D5" w14:textId="77777777" w:rsidR="00845778" w:rsidRDefault="00000000">
      <w:pPr>
        <w:pStyle w:val="Titolo2"/>
        <w:spacing w:before="240" w:after="120"/>
      </w:pPr>
      <w:r>
        <w:rPr>
          <w:b/>
          <w:bCs/>
          <w:color w:val="000000"/>
          <w:sz w:val="22"/>
          <w:szCs w:val="22"/>
        </w:rPr>
        <w:t>2.4 Residui al 31 dicembre 2025</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1F4332CE"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17186E11" w14:textId="77777777" w:rsidR="00845778" w:rsidRDefault="00000000">
            <w:r>
              <w:rPr>
                <w:b/>
                <w:bCs/>
                <w:sz w:val="21"/>
                <w:szCs w:val="21"/>
              </w:rPr>
              <w:t>RESIDUI ATTIVI</w:t>
            </w:r>
          </w:p>
        </w:tc>
      </w:tr>
      <w:tr w:rsidR="00845778" w14:paraId="03B8D83C" w14:textId="77777777">
        <w:tblPrEx>
          <w:tblCellMar>
            <w:top w:w="0" w:type="dxa"/>
            <w:bottom w:w="0" w:type="dxa"/>
          </w:tblCellMar>
        </w:tblPrEx>
        <w:tc>
          <w:tcPr>
            <w:tcW w:w="6620" w:type="dxa"/>
            <w:tcMar>
              <w:top w:w="50" w:type="dxa"/>
              <w:left w:w="100" w:type="dxa"/>
              <w:bottom w:w="50" w:type="dxa"/>
              <w:right w:w="100" w:type="dxa"/>
            </w:tcMar>
            <w:vAlign w:val="center"/>
          </w:tcPr>
          <w:p w14:paraId="7000DE40" w14:textId="77777777" w:rsidR="00845778" w:rsidRDefault="00000000">
            <w:r>
              <w:rPr>
                <w:sz w:val="21"/>
                <w:szCs w:val="21"/>
              </w:rPr>
              <w:t>Contributi consortili non riscossi a carico dei consorziati (annualità 2025 e precedenti)</w:t>
            </w:r>
          </w:p>
        </w:tc>
        <w:tc>
          <w:tcPr>
            <w:tcW w:w="2400" w:type="dxa"/>
            <w:tcMar>
              <w:top w:w="50" w:type="dxa"/>
              <w:left w:w="100" w:type="dxa"/>
              <w:bottom w:w="50" w:type="dxa"/>
              <w:right w:w="100" w:type="dxa"/>
            </w:tcMar>
            <w:vAlign w:val="center"/>
          </w:tcPr>
          <w:p w14:paraId="6C5B4026" w14:textId="77777777" w:rsidR="00845778" w:rsidRDefault="00000000">
            <w:pPr>
              <w:jc w:val="right"/>
            </w:pPr>
            <w:r>
              <w:rPr>
                <w:sz w:val="21"/>
                <w:szCs w:val="21"/>
              </w:rPr>
              <w:t>9.000,00</w:t>
            </w:r>
          </w:p>
        </w:tc>
      </w:tr>
      <w:tr w:rsidR="00845778" w14:paraId="753C29C6" w14:textId="77777777">
        <w:tblPrEx>
          <w:tblCellMar>
            <w:top w:w="0" w:type="dxa"/>
            <w:bottom w:w="0" w:type="dxa"/>
          </w:tblCellMar>
        </w:tblPrEx>
        <w:tc>
          <w:tcPr>
            <w:tcW w:w="6620" w:type="dxa"/>
            <w:tcMar>
              <w:top w:w="50" w:type="dxa"/>
              <w:left w:w="100" w:type="dxa"/>
              <w:bottom w:w="50" w:type="dxa"/>
              <w:right w:w="100" w:type="dxa"/>
            </w:tcMar>
            <w:vAlign w:val="center"/>
          </w:tcPr>
          <w:p w14:paraId="654C34F6" w14:textId="77777777" w:rsidR="00845778" w:rsidRDefault="00000000">
            <w:r>
              <w:rPr>
                <w:sz w:val="21"/>
                <w:szCs w:val="21"/>
              </w:rPr>
              <w:t>Concorso del Comune di Modica non versato (annualità 2023, 2024 e 2025)</w:t>
            </w:r>
          </w:p>
        </w:tc>
        <w:tc>
          <w:tcPr>
            <w:tcW w:w="2400" w:type="dxa"/>
            <w:tcMar>
              <w:top w:w="50" w:type="dxa"/>
              <w:left w:w="100" w:type="dxa"/>
              <w:bottom w:w="50" w:type="dxa"/>
              <w:right w:w="100" w:type="dxa"/>
            </w:tcMar>
            <w:vAlign w:val="center"/>
          </w:tcPr>
          <w:p w14:paraId="37989FED" w14:textId="77777777" w:rsidR="00845778" w:rsidRDefault="00000000">
            <w:pPr>
              <w:jc w:val="right"/>
            </w:pPr>
            <w:r>
              <w:rPr>
                <w:sz w:val="21"/>
                <w:szCs w:val="21"/>
              </w:rPr>
              <w:t>7.500,00</w:t>
            </w:r>
          </w:p>
        </w:tc>
      </w:tr>
      <w:tr w:rsidR="00845778" w14:paraId="05125838"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201B999A" w14:textId="77777777" w:rsidR="00845778" w:rsidRDefault="00000000">
            <w:r>
              <w:rPr>
                <w:b/>
                <w:bCs/>
                <w:sz w:val="21"/>
                <w:szCs w:val="21"/>
              </w:rPr>
              <w:t>Totale residui attivi</w:t>
            </w:r>
          </w:p>
        </w:tc>
        <w:tc>
          <w:tcPr>
            <w:tcW w:w="2400" w:type="dxa"/>
            <w:shd w:val="clear" w:color="auto" w:fill="F2F2F2"/>
            <w:tcMar>
              <w:top w:w="50" w:type="dxa"/>
              <w:left w:w="100" w:type="dxa"/>
              <w:bottom w:w="50" w:type="dxa"/>
              <w:right w:w="100" w:type="dxa"/>
            </w:tcMar>
            <w:vAlign w:val="center"/>
          </w:tcPr>
          <w:p w14:paraId="5DE06868" w14:textId="77777777" w:rsidR="00845778" w:rsidRDefault="00000000">
            <w:pPr>
              <w:jc w:val="right"/>
            </w:pPr>
            <w:r>
              <w:rPr>
                <w:b/>
                <w:bCs/>
                <w:sz w:val="21"/>
                <w:szCs w:val="21"/>
              </w:rPr>
              <w:t>16.500,00</w:t>
            </w:r>
          </w:p>
        </w:tc>
      </w:tr>
      <w:tr w:rsidR="00845778" w14:paraId="40798A27"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2BCF082E" w14:textId="77777777" w:rsidR="00845778" w:rsidRDefault="00000000">
            <w:r>
              <w:rPr>
                <w:b/>
                <w:bCs/>
                <w:sz w:val="21"/>
                <w:szCs w:val="21"/>
              </w:rPr>
              <w:t>RESIDUI PASSIVI</w:t>
            </w:r>
          </w:p>
        </w:tc>
      </w:tr>
      <w:tr w:rsidR="00845778" w14:paraId="22E7E782" w14:textId="77777777">
        <w:tblPrEx>
          <w:tblCellMar>
            <w:top w:w="0" w:type="dxa"/>
            <w:bottom w:w="0" w:type="dxa"/>
          </w:tblCellMar>
        </w:tblPrEx>
        <w:tc>
          <w:tcPr>
            <w:tcW w:w="6620" w:type="dxa"/>
            <w:tcMar>
              <w:top w:w="50" w:type="dxa"/>
              <w:left w:w="100" w:type="dxa"/>
              <w:bottom w:w="50" w:type="dxa"/>
              <w:right w:w="100" w:type="dxa"/>
            </w:tcMar>
            <w:vAlign w:val="center"/>
          </w:tcPr>
          <w:p w14:paraId="11B5D1EA" w14:textId="77777777" w:rsidR="00845778" w:rsidRDefault="00000000">
            <w:r>
              <w:rPr>
                <w:sz w:val="21"/>
                <w:szCs w:val="21"/>
              </w:rPr>
              <w:t>Anticipazioni del Presidente – contributo unificato e connesse spese vive del giudizio dinanzi al C.G.A.</w:t>
            </w:r>
          </w:p>
        </w:tc>
        <w:tc>
          <w:tcPr>
            <w:tcW w:w="2400" w:type="dxa"/>
            <w:tcMar>
              <w:top w:w="50" w:type="dxa"/>
              <w:left w:w="100" w:type="dxa"/>
              <w:bottom w:w="50" w:type="dxa"/>
              <w:right w:w="100" w:type="dxa"/>
            </w:tcMar>
            <w:vAlign w:val="center"/>
          </w:tcPr>
          <w:p w14:paraId="0742A606" w14:textId="77777777" w:rsidR="00845778" w:rsidRDefault="00000000">
            <w:pPr>
              <w:jc w:val="right"/>
            </w:pPr>
            <w:r>
              <w:rPr>
                <w:sz w:val="21"/>
                <w:szCs w:val="21"/>
              </w:rPr>
              <w:t>2.963,92</w:t>
            </w:r>
          </w:p>
        </w:tc>
      </w:tr>
      <w:tr w:rsidR="00845778" w14:paraId="7A8F6179" w14:textId="77777777">
        <w:tblPrEx>
          <w:tblCellMar>
            <w:top w:w="0" w:type="dxa"/>
            <w:bottom w:w="0" w:type="dxa"/>
          </w:tblCellMar>
        </w:tblPrEx>
        <w:tc>
          <w:tcPr>
            <w:tcW w:w="6620" w:type="dxa"/>
            <w:tcMar>
              <w:top w:w="50" w:type="dxa"/>
              <w:left w:w="100" w:type="dxa"/>
              <w:bottom w:w="50" w:type="dxa"/>
              <w:right w:w="100" w:type="dxa"/>
            </w:tcMar>
            <w:vAlign w:val="center"/>
          </w:tcPr>
          <w:p w14:paraId="35A929F6" w14:textId="77777777" w:rsidR="00845778" w:rsidRDefault="00000000">
            <w:r>
              <w:rPr>
                <w:sz w:val="21"/>
                <w:szCs w:val="21"/>
              </w:rPr>
              <w:t>Anticipazioni del Presidente – segnaletica e attrezzature</w:t>
            </w:r>
          </w:p>
        </w:tc>
        <w:tc>
          <w:tcPr>
            <w:tcW w:w="2400" w:type="dxa"/>
            <w:tcMar>
              <w:top w:w="50" w:type="dxa"/>
              <w:left w:w="100" w:type="dxa"/>
              <w:bottom w:w="50" w:type="dxa"/>
              <w:right w:w="100" w:type="dxa"/>
            </w:tcMar>
            <w:vAlign w:val="center"/>
          </w:tcPr>
          <w:p w14:paraId="35BBA400" w14:textId="77777777" w:rsidR="00845778" w:rsidRDefault="00000000">
            <w:pPr>
              <w:jc w:val="right"/>
            </w:pPr>
            <w:r>
              <w:rPr>
                <w:sz w:val="21"/>
                <w:szCs w:val="21"/>
              </w:rPr>
              <w:t>155,00</w:t>
            </w:r>
          </w:p>
        </w:tc>
      </w:tr>
      <w:tr w:rsidR="00845778" w14:paraId="44D28737" w14:textId="77777777">
        <w:tblPrEx>
          <w:tblCellMar>
            <w:top w:w="0" w:type="dxa"/>
            <w:bottom w:w="0" w:type="dxa"/>
          </w:tblCellMar>
        </w:tblPrEx>
        <w:tc>
          <w:tcPr>
            <w:tcW w:w="6620" w:type="dxa"/>
            <w:tcMar>
              <w:top w:w="50" w:type="dxa"/>
              <w:left w:w="100" w:type="dxa"/>
              <w:bottom w:w="50" w:type="dxa"/>
              <w:right w:w="100" w:type="dxa"/>
            </w:tcMar>
            <w:vAlign w:val="center"/>
          </w:tcPr>
          <w:p w14:paraId="699B581D" w14:textId="77777777" w:rsidR="00845778" w:rsidRDefault="00000000">
            <w:r>
              <w:rPr>
                <w:sz w:val="21"/>
                <w:szCs w:val="21"/>
              </w:rPr>
              <w:t>Anticipazioni del Presidente – spese vive relative al sito internet</w:t>
            </w:r>
          </w:p>
        </w:tc>
        <w:tc>
          <w:tcPr>
            <w:tcW w:w="2400" w:type="dxa"/>
            <w:tcMar>
              <w:top w:w="50" w:type="dxa"/>
              <w:left w:w="100" w:type="dxa"/>
              <w:bottom w:w="50" w:type="dxa"/>
              <w:right w:w="100" w:type="dxa"/>
            </w:tcMar>
            <w:vAlign w:val="center"/>
          </w:tcPr>
          <w:p w14:paraId="079045CD" w14:textId="77777777" w:rsidR="00845778" w:rsidRDefault="00000000">
            <w:pPr>
              <w:jc w:val="right"/>
            </w:pPr>
            <w:r>
              <w:rPr>
                <w:sz w:val="21"/>
                <w:szCs w:val="21"/>
              </w:rPr>
              <w:t>87,30</w:t>
            </w:r>
          </w:p>
        </w:tc>
      </w:tr>
      <w:tr w:rsidR="00845778" w14:paraId="44077020"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5B9A163B" w14:textId="77777777" w:rsidR="00845778" w:rsidRDefault="00000000">
            <w:r>
              <w:rPr>
                <w:b/>
                <w:bCs/>
                <w:sz w:val="21"/>
                <w:szCs w:val="21"/>
              </w:rPr>
              <w:t>Totale residui passivi</w:t>
            </w:r>
          </w:p>
        </w:tc>
        <w:tc>
          <w:tcPr>
            <w:tcW w:w="2400" w:type="dxa"/>
            <w:shd w:val="clear" w:color="auto" w:fill="F2F2F2"/>
            <w:tcMar>
              <w:top w:w="50" w:type="dxa"/>
              <w:left w:w="100" w:type="dxa"/>
              <w:bottom w:w="50" w:type="dxa"/>
              <w:right w:w="100" w:type="dxa"/>
            </w:tcMar>
            <w:vAlign w:val="center"/>
          </w:tcPr>
          <w:p w14:paraId="4153B9B0" w14:textId="77777777" w:rsidR="00845778" w:rsidRDefault="00000000">
            <w:pPr>
              <w:jc w:val="right"/>
            </w:pPr>
            <w:r>
              <w:rPr>
                <w:b/>
                <w:bCs/>
                <w:sz w:val="21"/>
                <w:szCs w:val="21"/>
              </w:rPr>
              <w:t>3.206,22</w:t>
            </w:r>
          </w:p>
        </w:tc>
      </w:tr>
    </w:tbl>
    <w:p w14:paraId="6C6557A2" w14:textId="77777777" w:rsidR="00845778" w:rsidRDefault="00845778">
      <w:pPr>
        <w:spacing w:after="140" w:line="276" w:lineRule="auto"/>
        <w:jc w:val="both"/>
      </w:pPr>
    </w:p>
    <w:p w14:paraId="06DFE428" w14:textId="77777777" w:rsidR="00845778" w:rsidRDefault="00000000">
      <w:pPr>
        <w:spacing w:after="140"/>
        <w:jc w:val="both"/>
      </w:pPr>
      <w:r>
        <w:rPr>
          <w:sz w:val="19"/>
          <w:szCs w:val="19"/>
        </w:rPr>
        <w:t xml:space="preserve">Nota 11. Il concorso comunale, pari a 2.500,00 annui, è dovuto ai sensi dell'art. 3 del d.lgs. </w:t>
      </w:r>
      <w:proofErr w:type="spellStart"/>
      <w:r>
        <w:rPr>
          <w:sz w:val="19"/>
          <w:szCs w:val="19"/>
        </w:rPr>
        <w:t>lgt</w:t>
      </w:r>
      <w:proofErr w:type="spellEnd"/>
      <w:r>
        <w:rPr>
          <w:sz w:val="19"/>
          <w:szCs w:val="19"/>
        </w:rPr>
        <w:t>. 1° settembre 1918, n. 1446, richiamato dall'art. 14 della legge 12 febbraio 1958, n. 126, nella misura determinata dal Comune entro il limite compreso fra un quinto e la metà della spesa.</w:t>
      </w:r>
    </w:p>
    <w:p w14:paraId="56408136" w14:textId="77777777" w:rsidR="00845778" w:rsidRDefault="00000000">
      <w:pPr>
        <w:spacing w:after="140"/>
        <w:jc w:val="both"/>
      </w:pPr>
      <w:r>
        <w:rPr>
          <w:sz w:val="19"/>
          <w:szCs w:val="19"/>
        </w:rPr>
        <w:t>Nota 12. Il Comune di Modica non corrisponde il concorso da più esercizi. L'importo iscritto fra i residui attivi, pari a 7.500,00, è limitato alle annualità 2023, 2024 e 2025: le annualità fino al 31 dicembre 2022 rientrano nella massa passiva del dissesto dichiarato dal Comune e, non essendo stata presentata istanza di ammissione, non sono state iscritte. Tutti gli importi sono esposti salva ogni migliore ricognizione.</w:t>
      </w:r>
    </w:p>
    <w:p w14:paraId="03A9D4AE" w14:textId="77777777" w:rsidR="00845778" w:rsidRDefault="00000000">
      <w:pPr>
        <w:spacing w:after="140"/>
        <w:jc w:val="both"/>
      </w:pPr>
      <w:r>
        <w:rPr>
          <w:sz w:val="19"/>
          <w:szCs w:val="19"/>
        </w:rPr>
        <w:t>Nota 13. Le tre poste corrispondono a somme anticipate dal Presidente con mezzi propri e sostenute nel corso dell'esercizio 2025, non ancora rimborsate alla data di chiusura. La prima si riferisce al giudizio di appello dinanzi al Consiglio di Giustizia Amministrativa avverso la sentenza del T.A.R. Sicilia, Sezione staccata di Catania, nella vicenda Biometano Ibleo, a titolo di contributo unificato di iscrizione a ruolo e di connesse spese vive.</w:t>
      </w:r>
    </w:p>
    <w:p w14:paraId="2550C572" w14:textId="77777777" w:rsidR="00845778" w:rsidRDefault="00000000">
      <w:pPr>
        <w:spacing w:after="140"/>
        <w:jc w:val="both"/>
      </w:pPr>
      <w:r>
        <w:rPr>
          <w:sz w:val="19"/>
          <w:szCs w:val="19"/>
        </w:rPr>
        <w:t>Nota 14. La realizzazione del sito internet del Consorzio, la cui spesa è stata anticipata nel 2025, è stata deliberata dall'Assemblea del 7 marzo 2026.</w:t>
      </w:r>
    </w:p>
    <w:p w14:paraId="26B35CAA" w14:textId="77777777" w:rsidR="00845778" w:rsidRDefault="00000000">
      <w:pPr>
        <w:spacing w:after="140"/>
        <w:jc w:val="both"/>
      </w:pPr>
      <w:r>
        <w:rPr>
          <w:sz w:val="19"/>
          <w:szCs w:val="19"/>
        </w:rPr>
        <w:t>Nota 15. Le spese di pulizia della strada sostenute nel 2025, pari a 500,00, sono state anticipate dal Presidente e allo stesso integralmente rimborsate nel medesimo esercizio: esse figurano pertanto fra le uscite di cassa 2025 e non danno luogo ad alcun residuo passivo.</w:t>
      </w:r>
    </w:p>
    <w:p w14:paraId="49F6ACB7" w14:textId="77777777" w:rsidR="00845778" w:rsidRDefault="00000000">
      <w:pPr>
        <w:pStyle w:val="Titolo2"/>
        <w:spacing w:before="240" w:after="120"/>
      </w:pPr>
      <w:r>
        <w:rPr>
          <w:b/>
          <w:bCs/>
          <w:color w:val="000000"/>
          <w:sz w:val="22"/>
          <w:szCs w:val="22"/>
        </w:rPr>
        <w:t>2.5 Risultato di amministrazione al 31 dicembre 2025</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65AA8E7D" w14:textId="77777777">
        <w:tblPrEx>
          <w:tblCellMar>
            <w:top w:w="0" w:type="dxa"/>
            <w:bottom w:w="0" w:type="dxa"/>
          </w:tblCellMar>
        </w:tblPrEx>
        <w:tc>
          <w:tcPr>
            <w:tcW w:w="6620" w:type="dxa"/>
            <w:tcMar>
              <w:top w:w="50" w:type="dxa"/>
              <w:left w:w="100" w:type="dxa"/>
              <w:bottom w:w="50" w:type="dxa"/>
              <w:right w:w="100" w:type="dxa"/>
            </w:tcMar>
            <w:vAlign w:val="center"/>
          </w:tcPr>
          <w:p w14:paraId="174CC2D9" w14:textId="77777777" w:rsidR="00845778" w:rsidRDefault="00000000">
            <w:r>
              <w:rPr>
                <w:sz w:val="21"/>
                <w:szCs w:val="21"/>
              </w:rPr>
              <w:t>Fondo cassa al 31 dicembre 2025</w:t>
            </w:r>
          </w:p>
        </w:tc>
        <w:tc>
          <w:tcPr>
            <w:tcW w:w="2400" w:type="dxa"/>
            <w:tcMar>
              <w:top w:w="50" w:type="dxa"/>
              <w:left w:w="100" w:type="dxa"/>
              <w:bottom w:w="50" w:type="dxa"/>
              <w:right w:w="100" w:type="dxa"/>
            </w:tcMar>
            <w:vAlign w:val="center"/>
          </w:tcPr>
          <w:p w14:paraId="76DBB48D" w14:textId="77777777" w:rsidR="00845778" w:rsidRDefault="00000000">
            <w:pPr>
              <w:jc w:val="right"/>
            </w:pPr>
            <w:r>
              <w:rPr>
                <w:sz w:val="21"/>
                <w:szCs w:val="21"/>
              </w:rPr>
              <w:t>570,32</w:t>
            </w:r>
          </w:p>
        </w:tc>
      </w:tr>
      <w:tr w:rsidR="00845778" w14:paraId="2EA7E744" w14:textId="77777777">
        <w:tblPrEx>
          <w:tblCellMar>
            <w:top w:w="0" w:type="dxa"/>
            <w:bottom w:w="0" w:type="dxa"/>
          </w:tblCellMar>
        </w:tblPrEx>
        <w:tc>
          <w:tcPr>
            <w:tcW w:w="6620" w:type="dxa"/>
            <w:tcMar>
              <w:top w:w="50" w:type="dxa"/>
              <w:left w:w="100" w:type="dxa"/>
              <w:bottom w:w="50" w:type="dxa"/>
              <w:right w:w="100" w:type="dxa"/>
            </w:tcMar>
            <w:vAlign w:val="center"/>
          </w:tcPr>
          <w:p w14:paraId="5B29489F" w14:textId="77777777" w:rsidR="00845778" w:rsidRDefault="00000000">
            <w:r>
              <w:rPr>
                <w:sz w:val="21"/>
                <w:szCs w:val="21"/>
              </w:rPr>
              <w:t>più: residui attivi</w:t>
            </w:r>
          </w:p>
        </w:tc>
        <w:tc>
          <w:tcPr>
            <w:tcW w:w="2400" w:type="dxa"/>
            <w:tcMar>
              <w:top w:w="50" w:type="dxa"/>
              <w:left w:w="100" w:type="dxa"/>
              <w:bottom w:w="50" w:type="dxa"/>
              <w:right w:w="100" w:type="dxa"/>
            </w:tcMar>
            <w:vAlign w:val="center"/>
          </w:tcPr>
          <w:p w14:paraId="59D3D53A" w14:textId="77777777" w:rsidR="00845778" w:rsidRDefault="00000000">
            <w:pPr>
              <w:jc w:val="right"/>
            </w:pPr>
            <w:r>
              <w:rPr>
                <w:sz w:val="21"/>
                <w:szCs w:val="21"/>
              </w:rPr>
              <w:t>+ 16.500,00</w:t>
            </w:r>
          </w:p>
        </w:tc>
      </w:tr>
      <w:tr w:rsidR="00845778" w14:paraId="005272A9" w14:textId="77777777">
        <w:tblPrEx>
          <w:tblCellMar>
            <w:top w:w="0" w:type="dxa"/>
            <w:bottom w:w="0" w:type="dxa"/>
          </w:tblCellMar>
        </w:tblPrEx>
        <w:tc>
          <w:tcPr>
            <w:tcW w:w="6620" w:type="dxa"/>
            <w:tcMar>
              <w:top w:w="50" w:type="dxa"/>
              <w:left w:w="100" w:type="dxa"/>
              <w:bottom w:w="50" w:type="dxa"/>
              <w:right w:w="100" w:type="dxa"/>
            </w:tcMar>
            <w:vAlign w:val="center"/>
          </w:tcPr>
          <w:p w14:paraId="7A5FE355" w14:textId="77777777" w:rsidR="00845778" w:rsidRDefault="00000000">
            <w:r>
              <w:rPr>
                <w:sz w:val="21"/>
                <w:szCs w:val="21"/>
              </w:rPr>
              <w:t>meno: residui passivi</w:t>
            </w:r>
          </w:p>
        </w:tc>
        <w:tc>
          <w:tcPr>
            <w:tcW w:w="2400" w:type="dxa"/>
            <w:tcMar>
              <w:top w:w="50" w:type="dxa"/>
              <w:left w:w="100" w:type="dxa"/>
              <w:bottom w:w="50" w:type="dxa"/>
              <w:right w:w="100" w:type="dxa"/>
            </w:tcMar>
            <w:vAlign w:val="center"/>
          </w:tcPr>
          <w:p w14:paraId="4BA12698" w14:textId="77777777" w:rsidR="00845778" w:rsidRDefault="00000000">
            <w:pPr>
              <w:jc w:val="right"/>
            </w:pPr>
            <w:r>
              <w:rPr>
                <w:sz w:val="21"/>
                <w:szCs w:val="21"/>
              </w:rPr>
              <w:t>– 3.206,22</w:t>
            </w:r>
          </w:p>
        </w:tc>
      </w:tr>
      <w:tr w:rsidR="00845778" w14:paraId="1A393717"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76055DE9" w14:textId="77777777" w:rsidR="00845778" w:rsidRDefault="00000000">
            <w:r>
              <w:rPr>
                <w:b/>
                <w:bCs/>
                <w:sz w:val="21"/>
                <w:szCs w:val="21"/>
              </w:rPr>
              <w:t>AVANZO DI AMMINISTRAZIONE</w:t>
            </w:r>
          </w:p>
        </w:tc>
        <w:tc>
          <w:tcPr>
            <w:tcW w:w="2400" w:type="dxa"/>
            <w:shd w:val="clear" w:color="auto" w:fill="D9D9D9"/>
            <w:tcMar>
              <w:top w:w="50" w:type="dxa"/>
              <w:left w:w="100" w:type="dxa"/>
              <w:bottom w:w="50" w:type="dxa"/>
              <w:right w:w="100" w:type="dxa"/>
            </w:tcMar>
            <w:vAlign w:val="center"/>
          </w:tcPr>
          <w:p w14:paraId="46F0AD68" w14:textId="77777777" w:rsidR="00845778" w:rsidRDefault="00000000">
            <w:pPr>
              <w:jc w:val="right"/>
            </w:pPr>
            <w:r>
              <w:rPr>
                <w:b/>
                <w:bCs/>
                <w:sz w:val="21"/>
                <w:szCs w:val="21"/>
              </w:rPr>
              <w:t>13.864,10</w:t>
            </w:r>
          </w:p>
        </w:tc>
      </w:tr>
    </w:tbl>
    <w:p w14:paraId="20032BB3" w14:textId="77777777" w:rsidR="00845778" w:rsidRDefault="00845778">
      <w:pPr>
        <w:spacing w:after="140" w:line="276" w:lineRule="auto"/>
        <w:jc w:val="both"/>
      </w:pP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51ABB529" w14:textId="77777777">
        <w:tblPrEx>
          <w:tblCellMar>
            <w:top w:w="0" w:type="dxa"/>
            <w:bottom w:w="0" w:type="dxa"/>
          </w:tblCellMar>
        </w:tblPrEx>
        <w:tc>
          <w:tcPr>
            <w:tcW w:w="6620" w:type="dxa"/>
            <w:tcMar>
              <w:top w:w="50" w:type="dxa"/>
              <w:left w:w="100" w:type="dxa"/>
              <w:bottom w:w="50" w:type="dxa"/>
              <w:right w:w="100" w:type="dxa"/>
            </w:tcMar>
            <w:vAlign w:val="center"/>
          </w:tcPr>
          <w:p w14:paraId="34B02A4D" w14:textId="77777777" w:rsidR="00845778" w:rsidRDefault="00000000">
            <w:r>
              <w:rPr>
                <w:sz w:val="21"/>
                <w:szCs w:val="21"/>
              </w:rPr>
              <w:lastRenderedPageBreak/>
              <w:t>Avanzo di amministrazione</w:t>
            </w:r>
          </w:p>
        </w:tc>
        <w:tc>
          <w:tcPr>
            <w:tcW w:w="2400" w:type="dxa"/>
            <w:tcMar>
              <w:top w:w="50" w:type="dxa"/>
              <w:left w:w="100" w:type="dxa"/>
              <w:bottom w:w="50" w:type="dxa"/>
              <w:right w:w="100" w:type="dxa"/>
            </w:tcMar>
            <w:vAlign w:val="center"/>
          </w:tcPr>
          <w:p w14:paraId="65538F42" w14:textId="77777777" w:rsidR="00845778" w:rsidRDefault="00000000">
            <w:pPr>
              <w:jc w:val="right"/>
            </w:pPr>
            <w:r>
              <w:rPr>
                <w:sz w:val="21"/>
                <w:szCs w:val="21"/>
              </w:rPr>
              <w:t>13.864,10</w:t>
            </w:r>
          </w:p>
        </w:tc>
      </w:tr>
      <w:tr w:rsidR="00845778" w14:paraId="58382371" w14:textId="77777777">
        <w:tblPrEx>
          <w:tblCellMar>
            <w:top w:w="0" w:type="dxa"/>
            <w:bottom w:w="0" w:type="dxa"/>
          </w:tblCellMar>
        </w:tblPrEx>
        <w:tc>
          <w:tcPr>
            <w:tcW w:w="6620" w:type="dxa"/>
            <w:tcMar>
              <w:top w:w="50" w:type="dxa"/>
              <w:left w:w="100" w:type="dxa"/>
              <w:bottom w:w="50" w:type="dxa"/>
              <w:right w:w="100" w:type="dxa"/>
            </w:tcMar>
            <w:vAlign w:val="center"/>
          </w:tcPr>
          <w:p w14:paraId="4351CC19" w14:textId="77777777" w:rsidR="00845778" w:rsidRDefault="00000000">
            <w:r>
              <w:rPr>
                <w:sz w:val="21"/>
                <w:szCs w:val="21"/>
              </w:rPr>
              <w:t>meno: fondo crediti di dubbia e differita esigibilità</w:t>
            </w:r>
          </w:p>
        </w:tc>
        <w:tc>
          <w:tcPr>
            <w:tcW w:w="2400" w:type="dxa"/>
            <w:tcMar>
              <w:top w:w="50" w:type="dxa"/>
              <w:left w:w="100" w:type="dxa"/>
              <w:bottom w:w="50" w:type="dxa"/>
              <w:right w:w="100" w:type="dxa"/>
            </w:tcMar>
            <w:vAlign w:val="center"/>
          </w:tcPr>
          <w:p w14:paraId="340FABA2" w14:textId="77777777" w:rsidR="00845778" w:rsidRDefault="00000000">
            <w:pPr>
              <w:jc w:val="right"/>
            </w:pPr>
            <w:r>
              <w:rPr>
                <w:sz w:val="21"/>
                <w:szCs w:val="21"/>
              </w:rPr>
              <w:t>– 10.725,00</w:t>
            </w:r>
          </w:p>
        </w:tc>
      </w:tr>
      <w:tr w:rsidR="00845778" w14:paraId="7089A59D"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7CB48BBA" w14:textId="77777777" w:rsidR="00845778" w:rsidRDefault="00000000">
            <w:r>
              <w:rPr>
                <w:b/>
                <w:bCs/>
                <w:sz w:val="21"/>
                <w:szCs w:val="21"/>
              </w:rPr>
              <w:t>AVANZO EFFETTIVAMENTE DISPONIBILE</w:t>
            </w:r>
          </w:p>
        </w:tc>
        <w:tc>
          <w:tcPr>
            <w:tcW w:w="2400" w:type="dxa"/>
            <w:shd w:val="clear" w:color="auto" w:fill="D9D9D9"/>
            <w:tcMar>
              <w:top w:w="50" w:type="dxa"/>
              <w:left w:w="100" w:type="dxa"/>
              <w:bottom w:w="50" w:type="dxa"/>
              <w:right w:w="100" w:type="dxa"/>
            </w:tcMar>
            <w:vAlign w:val="center"/>
          </w:tcPr>
          <w:p w14:paraId="35614B11" w14:textId="77777777" w:rsidR="00845778" w:rsidRDefault="00000000">
            <w:pPr>
              <w:jc w:val="right"/>
            </w:pPr>
            <w:r>
              <w:rPr>
                <w:b/>
                <w:bCs/>
                <w:sz w:val="21"/>
                <w:szCs w:val="21"/>
              </w:rPr>
              <w:t>3.139,10</w:t>
            </w:r>
          </w:p>
        </w:tc>
      </w:tr>
    </w:tbl>
    <w:p w14:paraId="6BA35B17" w14:textId="77777777" w:rsidR="00845778" w:rsidRDefault="00845778">
      <w:pPr>
        <w:spacing w:after="140" w:line="276" w:lineRule="auto"/>
        <w:jc w:val="both"/>
      </w:pPr>
    </w:p>
    <w:p w14:paraId="74EA6049" w14:textId="77777777" w:rsidR="00845778" w:rsidRDefault="00000000">
      <w:pPr>
        <w:spacing w:after="140"/>
        <w:jc w:val="both"/>
      </w:pPr>
      <w:r>
        <w:rPr>
          <w:sz w:val="19"/>
          <w:szCs w:val="19"/>
        </w:rPr>
        <w:t>Nota 16. Il fondo crediti di dubbia e differita esigibilità è determinato nella misura del 65 per cento dei residui attivi, complementare all'obiettivo di riscossione del 35 per cento assunto nel bilancio preventivo 2026.</w:t>
      </w:r>
    </w:p>
    <w:p w14:paraId="5E7CD61D" w14:textId="77777777" w:rsidR="00845778" w:rsidRDefault="00000000">
      <w:pPr>
        <w:pStyle w:val="Titolo1"/>
        <w:spacing w:before="320" w:after="160"/>
      </w:pPr>
      <w:r>
        <w:rPr>
          <w:b/>
          <w:bCs/>
          <w:color w:val="000000"/>
          <w:sz w:val="25"/>
          <w:szCs w:val="25"/>
        </w:rPr>
        <w:t>3. SITUAZIONE DI CASSA AL 3 AGOSTO 2026</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41E5CFDA" w14:textId="77777777">
        <w:tblPrEx>
          <w:tblCellMar>
            <w:top w:w="0" w:type="dxa"/>
            <w:bottom w:w="0" w:type="dxa"/>
          </w:tblCellMar>
        </w:tblPrEx>
        <w:tc>
          <w:tcPr>
            <w:tcW w:w="6620" w:type="dxa"/>
            <w:tcMar>
              <w:top w:w="50" w:type="dxa"/>
              <w:left w:w="100" w:type="dxa"/>
              <w:bottom w:w="50" w:type="dxa"/>
              <w:right w:w="100" w:type="dxa"/>
            </w:tcMar>
            <w:vAlign w:val="center"/>
          </w:tcPr>
          <w:p w14:paraId="762F11A4" w14:textId="77777777" w:rsidR="00845778" w:rsidRDefault="00000000">
            <w:r>
              <w:rPr>
                <w:sz w:val="21"/>
                <w:szCs w:val="21"/>
              </w:rPr>
              <w:t>Fondo cassa al 1° gennaio 2026</w:t>
            </w:r>
          </w:p>
        </w:tc>
        <w:tc>
          <w:tcPr>
            <w:tcW w:w="2400" w:type="dxa"/>
            <w:tcMar>
              <w:top w:w="50" w:type="dxa"/>
              <w:left w:w="100" w:type="dxa"/>
              <w:bottom w:w="50" w:type="dxa"/>
              <w:right w:w="100" w:type="dxa"/>
            </w:tcMar>
            <w:vAlign w:val="center"/>
          </w:tcPr>
          <w:p w14:paraId="06C4AB21" w14:textId="77777777" w:rsidR="00845778" w:rsidRDefault="00000000">
            <w:pPr>
              <w:jc w:val="right"/>
            </w:pPr>
            <w:r>
              <w:rPr>
                <w:sz w:val="21"/>
                <w:szCs w:val="21"/>
              </w:rPr>
              <w:t>570,32</w:t>
            </w:r>
          </w:p>
        </w:tc>
      </w:tr>
      <w:tr w:rsidR="00845778" w14:paraId="188BA8BF" w14:textId="77777777">
        <w:tblPrEx>
          <w:tblCellMar>
            <w:top w:w="0" w:type="dxa"/>
            <w:bottom w:w="0" w:type="dxa"/>
          </w:tblCellMar>
        </w:tblPrEx>
        <w:tc>
          <w:tcPr>
            <w:tcW w:w="6620" w:type="dxa"/>
            <w:tcMar>
              <w:top w:w="50" w:type="dxa"/>
              <w:left w:w="100" w:type="dxa"/>
              <w:bottom w:w="50" w:type="dxa"/>
              <w:right w:w="100" w:type="dxa"/>
            </w:tcMar>
            <w:vAlign w:val="center"/>
          </w:tcPr>
          <w:p w14:paraId="2863C73F" w14:textId="77777777" w:rsidR="00845778" w:rsidRDefault="00000000">
            <w:r>
              <w:rPr>
                <w:sz w:val="21"/>
                <w:szCs w:val="21"/>
              </w:rPr>
              <w:t>Entrate riscosse dal 1° gennaio al 3 agosto 2026</w:t>
            </w:r>
          </w:p>
        </w:tc>
        <w:tc>
          <w:tcPr>
            <w:tcW w:w="2400" w:type="dxa"/>
            <w:tcMar>
              <w:top w:w="50" w:type="dxa"/>
              <w:left w:w="100" w:type="dxa"/>
              <w:bottom w:w="50" w:type="dxa"/>
              <w:right w:w="100" w:type="dxa"/>
            </w:tcMar>
            <w:vAlign w:val="center"/>
          </w:tcPr>
          <w:p w14:paraId="16DF88B1" w14:textId="77777777" w:rsidR="00845778" w:rsidRDefault="00000000">
            <w:pPr>
              <w:jc w:val="right"/>
            </w:pPr>
            <w:r>
              <w:rPr>
                <w:sz w:val="21"/>
                <w:szCs w:val="21"/>
              </w:rPr>
              <w:t>+ 673,00</w:t>
            </w:r>
          </w:p>
        </w:tc>
      </w:tr>
      <w:tr w:rsidR="00845778" w14:paraId="4508FF58" w14:textId="77777777">
        <w:tblPrEx>
          <w:tblCellMar>
            <w:top w:w="0" w:type="dxa"/>
            <w:bottom w:w="0" w:type="dxa"/>
          </w:tblCellMar>
        </w:tblPrEx>
        <w:tc>
          <w:tcPr>
            <w:tcW w:w="6620" w:type="dxa"/>
            <w:tcMar>
              <w:top w:w="50" w:type="dxa"/>
              <w:left w:w="100" w:type="dxa"/>
              <w:bottom w:w="50" w:type="dxa"/>
              <w:right w:w="100" w:type="dxa"/>
            </w:tcMar>
            <w:vAlign w:val="center"/>
          </w:tcPr>
          <w:p w14:paraId="40D574F0" w14:textId="77777777" w:rsidR="00845778" w:rsidRDefault="00000000">
            <w:r>
              <w:rPr>
                <w:sz w:val="21"/>
                <w:szCs w:val="21"/>
              </w:rPr>
              <w:t>Uscite pagate dal 1° gennaio al 3 agosto 2026</w:t>
            </w:r>
          </w:p>
        </w:tc>
        <w:tc>
          <w:tcPr>
            <w:tcW w:w="2400" w:type="dxa"/>
            <w:tcMar>
              <w:top w:w="50" w:type="dxa"/>
              <w:left w:w="100" w:type="dxa"/>
              <w:bottom w:w="50" w:type="dxa"/>
              <w:right w:w="100" w:type="dxa"/>
            </w:tcMar>
            <w:vAlign w:val="center"/>
          </w:tcPr>
          <w:p w14:paraId="57F3F4F3" w14:textId="77777777" w:rsidR="00845778" w:rsidRDefault="00000000">
            <w:pPr>
              <w:jc w:val="right"/>
            </w:pPr>
            <w:r>
              <w:rPr>
                <w:sz w:val="21"/>
                <w:szCs w:val="21"/>
              </w:rPr>
              <w:t>– 360,53</w:t>
            </w:r>
          </w:p>
        </w:tc>
      </w:tr>
      <w:tr w:rsidR="00845778" w14:paraId="5BD4530B"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0538B07C" w14:textId="77777777" w:rsidR="00845778" w:rsidRDefault="00000000">
            <w:r>
              <w:rPr>
                <w:b/>
                <w:bCs/>
                <w:sz w:val="21"/>
                <w:szCs w:val="21"/>
              </w:rPr>
              <w:t>SALDO CONTABILE AL 3 AGOSTO 2026</w:t>
            </w:r>
          </w:p>
        </w:tc>
        <w:tc>
          <w:tcPr>
            <w:tcW w:w="2400" w:type="dxa"/>
            <w:shd w:val="clear" w:color="auto" w:fill="D9D9D9"/>
            <w:tcMar>
              <w:top w:w="50" w:type="dxa"/>
              <w:left w:w="100" w:type="dxa"/>
              <w:bottom w:w="50" w:type="dxa"/>
              <w:right w:w="100" w:type="dxa"/>
            </w:tcMar>
            <w:vAlign w:val="center"/>
          </w:tcPr>
          <w:p w14:paraId="6AD72C88" w14:textId="77777777" w:rsidR="00845778" w:rsidRDefault="00000000">
            <w:pPr>
              <w:jc w:val="right"/>
            </w:pPr>
            <w:r>
              <w:rPr>
                <w:b/>
                <w:bCs/>
                <w:sz w:val="21"/>
                <w:szCs w:val="21"/>
              </w:rPr>
              <w:t>882,79</w:t>
            </w:r>
          </w:p>
        </w:tc>
      </w:tr>
    </w:tbl>
    <w:p w14:paraId="7B82ADBA" w14:textId="77777777" w:rsidR="00845778" w:rsidRDefault="00845778">
      <w:pPr>
        <w:spacing w:after="140" w:line="276" w:lineRule="auto"/>
        <w:jc w:val="both"/>
      </w:pPr>
    </w:p>
    <w:p w14:paraId="5F4FA584" w14:textId="77777777" w:rsidR="00845778" w:rsidRDefault="00000000">
      <w:pPr>
        <w:pStyle w:val="Titolo2"/>
        <w:spacing w:before="240" w:after="120"/>
      </w:pPr>
      <w:r>
        <w:rPr>
          <w:b/>
          <w:bCs/>
          <w:color w:val="000000"/>
          <w:sz w:val="22"/>
          <w:szCs w:val="22"/>
        </w:rPr>
        <w:t>3.1 Composizione delle entrate riscosse nel 2026</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1B38D724" w14:textId="77777777">
        <w:tblPrEx>
          <w:tblCellMar>
            <w:top w:w="0" w:type="dxa"/>
            <w:bottom w:w="0" w:type="dxa"/>
          </w:tblCellMar>
        </w:tblPrEx>
        <w:tc>
          <w:tcPr>
            <w:tcW w:w="6620" w:type="dxa"/>
            <w:tcMar>
              <w:top w:w="50" w:type="dxa"/>
              <w:left w:w="100" w:type="dxa"/>
              <w:bottom w:w="50" w:type="dxa"/>
              <w:right w:w="100" w:type="dxa"/>
            </w:tcMar>
            <w:vAlign w:val="center"/>
          </w:tcPr>
          <w:p w14:paraId="0D8D96FE" w14:textId="77777777" w:rsidR="00845778" w:rsidRDefault="00000000">
            <w:r>
              <w:rPr>
                <w:sz w:val="21"/>
                <w:szCs w:val="21"/>
              </w:rPr>
              <w:t>Contributi consortili versati spontaneamente (n. 8 quote)</w:t>
            </w:r>
          </w:p>
        </w:tc>
        <w:tc>
          <w:tcPr>
            <w:tcW w:w="2400" w:type="dxa"/>
            <w:tcMar>
              <w:top w:w="50" w:type="dxa"/>
              <w:left w:w="100" w:type="dxa"/>
              <w:bottom w:w="50" w:type="dxa"/>
              <w:right w:w="100" w:type="dxa"/>
            </w:tcMar>
            <w:vAlign w:val="center"/>
          </w:tcPr>
          <w:p w14:paraId="0BE6402E" w14:textId="77777777" w:rsidR="00845778" w:rsidRDefault="00000000">
            <w:pPr>
              <w:jc w:val="right"/>
            </w:pPr>
            <w:r>
              <w:rPr>
                <w:sz w:val="21"/>
                <w:szCs w:val="21"/>
              </w:rPr>
              <w:t>400,00</w:t>
            </w:r>
          </w:p>
        </w:tc>
      </w:tr>
      <w:tr w:rsidR="00845778" w14:paraId="089291C7" w14:textId="77777777">
        <w:tblPrEx>
          <w:tblCellMar>
            <w:top w:w="0" w:type="dxa"/>
            <w:bottom w:w="0" w:type="dxa"/>
          </w:tblCellMar>
        </w:tblPrEx>
        <w:tc>
          <w:tcPr>
            <w:tcW w:w="6620" w:type="dxa"/>
            <w:tcMar>
              <w:top w:w="50" w:type="dxa"/>
              <w:left w:w="100" w:type="dxa"/>
              <w:bottom w:w="50" w:type="dxa"/>
              <w:right w:w="100" w:type="dxa"/>
            </w:tcMar>
            <w:vAlign w:val="center"/>
          </w:tcPr>
          <w:p w14:paraId="6EA23CEB" w14:textId="77777777" w:rsidR="00845778" w:rsidRDefault="00000000">
            <w:r>
              <w:rPr>
                <w:sz w:val="21"/>
                <w:szCs w:val="21"/>
              </w:rPr>
              <w:t>Riversamenti di Agenzia delle Entrate–Riscossione (n. 5 accrediti)</w:t>
            </w:r>
          </w:p>
        </w:tc>
        <w:tc>
          <w:tcPr>
            <w:tcW w:w="2400" w:type="dxa"/>
            <w:tcMar>
              <w:top w:w="50" w:type="dxa"/>
              <w:left w:w="100" w:type="dxa"/>
              <w:bottom w:w="50" w:type="dxa"/>
              <w:right w:w="100" w:type="dxa"/>
            </w:tcMar>
            <w:vAlign w:val="center"/>
          </w:tcPr>
          <w:p w14:paraId="6107F017" w14:textId="77777777" w:rsidR="00845778" w:rsidRDefault="00000000">
            <w:pPr>
              <w:jc w:val="right"/>
            </w:pPr>
            <w:r>
              <w:rPr>
                <w:sz w:val="21"/>
                <w:szCs w:val="21"/>
              </w:rPr>
              <w:t>257,44</w:t>
            </w:r>
          </w:p>
        </w:tc>
      </w:tr>
      <w:tr w:rsidR="00845778" w14:paraId="5D20F30C" w14:textId="77777777">
        <w:tblPrEx>
          <w:tblCellMar>
            <w:top w:w="0" w:type="dxa"/>
            <w:bottom w:w="0" w:type="dxa"/>
          </w:tblCellMar>
        </w:tblPrEx>
        <w:tc>
          <w:tcPr>
            <w:tcW w:w="6620" w:type="dxa"/>
            <w:tcMar>
              <w:top w:w="50" w:type="dxa"/>
              <w:left w:w="100" w:type="dxa"/>
              <w:bottom w:w="50" w:type="dxa"/>
              <w:right w:w="100" w:type="dxa"/>
            </w:tcMar>
            <w:vAlign w:val="center"/>
          </w:tcPr>
          <w:p w14:paraId="79EF3696" w14:textId="77777777" w:rsidR="00845778" w:rsidRDefault="00000000">
            <w:r>
              <w:rPr>
                <w:sz w:val="21"/>
                <w:szCs w:val="21"/>
              </w:rPr>
              <w:t>Oneri per uso eccessivo della strada</w:t>
            </w:r>
          </w:p>
        </w:tc>
        <w:tc>
          <w:tcPr>
            <w:tcW w:w="2400" w:type="dxa"/>
            <w:tcMar>
              <w:top w:w="50" w:type="dxa"/>
              <w:left w:w="100" w:type="dxa"/>
              <w:bottom w:w="50" w:type="dxa"/>
              <w:right w:w="100" w:type="dxa"/>
            </w:tcMar>
            <w:vAlign w:val="center"/>
          </w:tcPr>
          <w:p w14:paraId="690E1AA4" w14:textId="77777777" w:rsidR="00845778" w:rsidRDefault="00000000">
            <w:pPr>
              <w:jc w:val="right"/>
            </w:pPr>
            <w:r>
              <w:rPr>
                <w:sz w:val="21"/>
                <w:szCs w:val="21"/>
              </w:rPr>
              <w:t>15,00</w:t>
            </w:r>
          </w:p>
        </w:tc>
      </w:tr>
      <w:tr w:rsidR="00845778" w14:paraId="5FA845D0" w14:textId="77777777">
        <w:tblPrEx>
          <w:tblCellMar>
            <w:top w:w="0" w:type="dxa"/>
            <w:bottom w:w="0" w:type="dxa"/>
          </w:tblCellMar>
        </w:tblPrEx>
        <w:tc>
          <w:tcPr>
            <w:tcW w:w="6620" w:type="dxa"/>
            <w:tcMar>
              <w:top w:w="50" w:type="dxa"/>
              <w:left w:w="100" w:type="dxa"/>
              <w:bottom w:w="50" w:type="dxa"/>
              <w:right w:w="100" w:type="dxa"/>
            </w:tcMar>
            <w:vAlign w:val="center"/>
          </w:tcPr>
          <w:p w14:paraId="5418FBA9" w14:textId="77777777" w:rsidR="00845778" w:rsidRDefault="00000000">
            <w:r>
              <w:rPr>
                <w:sz w:val="21"/>
                <w:szCs w:val="21"/>
              </w:rPr>
              <w:t>Competenze attive</w:t>
            </w:r>
          </w:p>
        </w:tc>
        <w:tc>
          <w:tcPr>
            <w:tcW w:w="2400" w:type="dxa"/>
            <w:tcMar>
              <w:top w:w="50" w:type="dxa"/>
              <w:left w:w="100" w:type="dxa"/>
              <w:bottom w:w="50" w:type="dxa"/>
              <w:right w:w="100" w:type="dxa"/>
            </w:tcMar>
            <w:vAlign w:val="center"/>
          </w:tcPr>
          <w:p w14:paraId="5D7B563D" w14:textId="77777777" w:rsidR="00845778" w:rsidRDefault="00000000">
            <w:pPr>
              <w:jc w:val="right"/>
            </w:pPr>
            <w:r>
              <w:rPr>
                <w:sz w:val="21"/>
                <w:szCs w:val="21"/>
              </w:rPr>
              <w:t>0,56</w:t>
            </w:r>
          </w:p>
        </w:tc>
      </w:tr>
      <w:tr w:rsidR="00845778" w14:paraId="4763722A"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558B2CBB" w14:textId="77777777" w:rsidR="00845778" w:rsidRDefault="00000000">
            <w:r>
              <w:rPr>
                <w:b/>
                <w:bCs/>
                <w:sz w:val="21"/>
                <w:szCs w:val="21"/>
              </w:rPr>
              <w:t>Totale</w:t>
            </w:r>
          </w:p>
        </w:tc>
        <w:tc>
          <w:tcPr>
            <w:tcW w:w="2400" w:type="dxa"/>
            <w:shd w:val="clear" w:color="auto" w:fill="F2F2F2"/>
            <w:tcMar>
              <w:top w:w="50" w:type="dxa"/>
              <w:left w:w="100" w:type="dxa"/>
              <w:bottom w:w="50" w:type="dxa"/>
              <w:right w:w="100" w:type="dxa"/>
            </w:tcMar>
            <w:vAlign w:val="center"/>
          </w:tcPr>
          <w:p w14:paraId="573FD88D" w14:textId="77777777" w:rsidR="00845778" w:rsidRDefault="00000000">
            <w:pPr>
              <w:jc w:val="right"/>
            </w:pPr>
            <w:r>
              <w:rPr>
                <w:b/>
                <w:bCs/>
                <w:sz w:val="21"/>
                <w:szCs w:val="21"/>
              </w:rPr>
              <w:t>673,00</w:t>
            </w:r>
          </w:p>
        </w:tc>
      </w:tr>
    </w:tbl>
    <w:p w14:paraId="4D1F8009" w14:textId="77777777" w:rsidR="00845778" w:rsidRDefault="00845778">
      <w:pPr>
        <w:spacing w:after="140" w:line="276" w:lineRule="auto"/>
        <w:jc w:val="both"/>
      </w:pPr>
    </w:p>
    <w:p w14:paraId="4C7FBDBF" w14:textId="77777777" w:rsidR="00845778" w:rsidRDefault="00000000">
      <w:pPr>
        <w:spacing w:after="140"/>
        <w:jc w:val="both"/>
      </w:pPr>
      <w:r>
        <w:rPr>
          <w:sz w:val="19"/>
          <w:szCs w:val="19"/>
        </w:rPr>
        <w:t>Nota 17. Un versamento in contanti di 100,00 copre due distinte posizioni consortili.</w:t>
      </w:r>
    </w:p>
    <w:p w14:paraId="5B9F387A" w14:textId="77777777" w:rsidR="00845778" w:rsidRDefault="00000000">
      <w:pPr>
        <w:spacing w:after="140"/>
        <w:jc w:val="both"/>
      </w:pPr>
      <w:r>
        <w:rPr>
          <w:sz w:val="19"/>
          <w:szCs w:val="19"/>
        </w:rPr>
        <w:t>Nota 18. L'onere per uso eccessivo è stato corrisposto nella misura di 15,00 determinata dall'Assemblea del 7 marzo 2026 per il transito fino a n. 5 viaggi giornalieri di mezzi di massa inferiore a 60 tonnellate.</w:t>
      </w:r>
    </w:p>
    <w:p w14:paraId="06469656" w14:textId="77777777" w:rsidR="00845778" w:rsidRDefault="00000000">
      <w:pPr>
        <w:pStyle w:val="Titolo2"/>
        <w:spacing w:before="240" w:after="120"/>
      </w:pPr>
      <w:r>
        <w:rPr>
          <w:b/>
          <w:bCs/>
          <w:color w:val="000000"/>
          <w:sz w:val="22"/>
          <w:szCs w:val="22"/>
        </w:rPr>
        <w:t>3.2 Composizione delle uscite pagate nel 2026</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78DE72A3" w14:textId="77777777">
        <w:tblPrEx>
          <w:tblCellMar>
            <w:top w:w="0" w:type="dxa"/>
            <w:bottom w:w="0" w:type="dxa"/>
          </w:tblCellMar>
        </w:tblPrEx>
        <w:tc>
          <w:tcPr>
            <w:tcW w:w="6620" w:type="dxa"/>
            <w:tcMar>
              <w:top w:w="50" w:type="dxa"/>
              <w:left w:w="100" w:type="dxa"/>
              <w:bottom w:w="50" w:type="dxa"/>
              <w:right w:w="100" w:type="dxa"/>
            </w:tcMar>
            <w:vAlign w:val="center"/>
          </w:tcPr>
          <w:p w14:paraId="5D0217F0" w14:textId="77777777" w:rsidR="00845778" w:rsidRDefault="00000000">
            <w:r>
              <w:rPr>
                <w:sz w:val="21"/>
                <w:szCs w:val="21"/>
              </w:rPr>
              <w:t>Fornitura Archivi in Byte – fattura n. 9/26 del 12 marzo 2026</w:t>
            </w:r>
          </w:p>
        </w:tc>
        <w:tc>
          <w:tcPr>
            <w:tcW w:w="2400" w:type="dxa"/>
            <w:tcMar>
              <w:top w:w="50" w:type="dxa"/>
              <w:left w:w="100" w:type="dxa"/>
              <w:bottom w:w="50" w:type="dxa"/>
              <w:right w:w="100" w:type="dxa"/>
            </w:tcMar>
            <w:vAlign w:val="center"/>
          </w:tcPr>
          <w:p w14:paraId="345D42F5" w14:textId="77777777" w:rsidR="00845778" w:rsidRDefault="00000000">
            <w:pPr>
              <w:jc w:val="right"/>
            </w:pPr>
            <w:r>
              <w:rPr>
                <w:sz w:val="21"/>
                <w:szCs w:val="21"/>
              </w:rPr>
              <w:t>48,80</w:t>
            </w:r>
          </w:p>
        </w:tc>
      </w:tr>
      <w:tr w:rsidR="00845778" w14:paraId="75C06031" w14:textId="77777777">
        <w:tblPrEx>
          <w:tblCellMar>
            <w:top w:w="0" w:type="dxa"/>
            <w:bottom w:w="0" w:type="dxa"/>
          </w:tblCellMar>
        </w:tblPrEx>
        <w:tc>
          <w:tcPr>
            <w:tcW w:w="6620" w:type="dxa"/>
            <w:tcMar>
              <w:top w:w="50" w:type="dxa"/>
              <w:left w:w="100" w:type="dxa"/>
              <w:bottom w:w="50" w:type="dxa"/>
              <w:right w:w="100" w:type="dxa"/>
            </w:tcMar>
            <w:vAlign w:val="center"/>
          </w:tcPr>
          <w:p w14:paraId="08E0DBEB" w14:textId="77777777" w:rsidR="00845778" w:rsidRDefault="00000000">
            <w:r>
              <w:rPr>
                <w:sz w:val="21"/>
                <w:szCs w:val="21"/>
              </w:rPr>
              <w:t>Fornitura Archivi in Byte – cartelli stradali, 22 aprile 2026</w:t>
            </w:r>
          </w:p>
        </w:tc>
        <w:tc>
          <w:tcPr>
            <w:tcW w:w="2400" w:type="dxa"/>
            <w:tcMar>
              <w:top w:w="50" w:type="dxa"/>
              <w:left w:w="100" w:type="dxa"/>
              <w:bottom w:w="50" w:type="dxa"/>
              <w:right w:w="100" w:type="dxa"/>
            </w:tcMar>
            <w:vAlign w:val="center"/>
          </w:tcPr>
          <w:p w14:paraId="35616DDC" w14:textId="77777777" w:rsidR="00845778" w:rsidRDefault="00000000">
            <w:pPr>
              <w:jc w:val="right"/>
            </w:pPr>
            <w:r>
              <w:rPr>
                <w:sz w:val="21"/>
                <w:szCs w:val="21"/>
              </w:rPr>
              <w:t>220,00</w:t>
            </w:r>
          </w:p>
        </w:tc>
      </w:tr>
      <w:tr w:rsidR="00845778" w14:paraId="480B5CC4" w14:textId="77777777">
        <w:tblPrEx>
          <w:tblCellMar>
            <w:top w:w="0" w:type="dxa"/>
            <w:bottom w:w="0" w:type="dxa"/>
          </w:tblCellMar>
        </w:tblPrEx>
        <w:tc>
          <w:tcPr>
            <w:tcW w:w="6620" w:type="dxa"/>
            <w:tcMar>
              <w:top w:w="50" w:type="dxa"/>
              <w:left w:w="100" w:type="dxa"/>
              <w:bottom w:w="50" w:type="dxa"/>
              <w:right w:w="100" w:type="dxa"/>
            </w:tcMar>
            <w:vAlign w:val="center"/>
          </w:tcPr>
          <w:p w14:paraId="70373EBE" w14:textId="77777777" w:rsidR="00845778" w:rsidRDefault="00000000">
            <w:r>
              <w:rPr>
                <w:sz w:val="21"/>
                <w:szCs w:val="21"/>
              </w:rPr>
              <w:t>Commissioni bancarie su disposizioni (n. 2)</w:t>
            </w:r>
          </w:p>
        </w:tc>
        <w:tc>
          <w:tcPr>
            <w:tcW w:w="2400" w:type="dxa"/>
            <w:tcMar>
              <w:top w:w="50" w:type="dxa"/>
              <w:left w:w="100" w:type="dxa"/>
              <w:bottom w:w="50" w:type="dxa"/>
              <w:right w:w="100" w:type="dxa"/>
            </w:tcMar>
            <w:vAlign w:val="center"/>
          </w:tcPr>
          <w:p w14:paraId="126F0479" w14:textId="77777777" w:rsidR="00845778" w:rsidRDefault="00000000">
            <w:pPr>
              <w:jc w:val="right"/>
            </w:pPr>
            <w:r>
              <w:rPr>
                <w:sz w:val="21"/>
                <w:szCs w:val="21"/>
              </w:rPr>
              <w:t>8,00</w:t>
            </w:r>
          </w:p>
        </w:tc>
      </w:tr>
      <w:tr w:rsidR="00845778" w14:paraId="1D2A3729" w14:textId="77777777">
        <w:tblPrEx>
          <w:tblCellMar>
            <w:top w:w="0" w:type="dxa"/>
            <w:bottom w:w="0" w:type="dxa"/>
          </w:tblCellMar>
        </w:tblPrEx>
        <w:tc>
          <w:tcPr>
            <w:tcW w:w="6620" w:type="dxa"/>
            <w:tcMar>
              <w:top w:w="50" w:type="dxa"/>
              <w:left w:w="100" w:type="dxa"/>
              <w:bottom w:w="50" w:type="dxa"/>
              <w:right w:w="100" w:type="dxa"/>
            </w:tcMar>
            <w:vAlign w:val="center"/>
          </w:tcPr>
          <w:p w14:paraId="76F297A1" w14:textId="77777777" w:rsidR="00845778" w:rsidRDefault="00000000">
            <w:r>
              <w:rPr>
                <w:sz w:val="21"/>
                <w:szCs w:val="21"/>
              </w:rPr>
              <w:t>Imposta di bollo e spese di conto (tre trimestralità)</w:t>
            </w:r>
          </w:p>
        </w:tc>
        <w:tc>
          <w:tcPr>
            <w:tcW w:w="2400" w:type="dxa"/>
            <w:tcMar>
              <w:top w:w="50" w:type="dxa"/>
              <w:left w:w="100" w:type="dxa"/>
              <w:bottom w:w="50" w:type="dxa"/>
              <w:right w:w="100" w:type="dxa"/>
            </w:tcMar>
            <w:vAlign w:val="center"/>
          </w:tcPr>
          <w:p w14:paraId="53AFDFD1" w14:textId="77777777" w:rsidR="00845778" w:rsidRDefault="00000000">
            <w:pPr>
              <w:jc w:val="right"/>
            </w:pPr>
            <w:r>
              <w:rPr>
                <w:sz w:val="21"/>
                <w:szCs w:val="21"/>
              </w:rPr>
              <w:t>83,73</w:t>
            </w:r>
          </w:p>
        </w:tc>
      </w:tr>
      <w:tr w:rsidR="00845778" w14:paraId="09785C37" w14:textId="77777777">
        <w:tblPrEx>
          <w:tblCellMar>
            <w:top w:w="0" w:type="dxa"/>
            <w:bottom w:w="0" w:type="dxa"/>
          </w:tblCellMar>
        </w:tblPrEx>
        <w:tc>
          <w:tcPr>
            <w:tcW w:w="6620" w:type="dxa"/>
            <w:shd w:val="clear" w:color="auto" w:fill="F2F2F2"/>
            <w:tcMar>
              <w:top w:w="50" w:type="dxa"/>
              <w:left w:w="100" w:type="dxa"/>
              <w:bottom w:w="50" w:type="dxa"/>
              <w:right w:w="100" w:type="dxa"/>
            </w:tcMar>
            <w:vAlign w:val="center"/>
          </w:tcPr>
          <w:p w14:paraId="7792D863" w14:textId="77777777" w:rsidR="00845778" w:rsidRDefault="00000000">
            <w:r>
              <w:rPr>
                <w:b/>
                <w:bCs/>
                <w:sz w:val="21"/>
                <w:szCs w:val="21"/>
              </w:rPr>
              <w:t>Totale</w:t>
            </w:r>
          </w:p>
        </w:tc>
        <w:tc>
          <w:tcPr>
            <w:tcW w:w="2400" w:type="dxa"/>
            <w:shd w:val="clear" w:color="auto" w:fill="F2F2F2"/>
            <w:tcMar>
              <w:top w:w="50" w:type="dxa"/>
              <w:left w:w="100" w:type="dxa"/>
              <w:bottom w:w="50" w:type="dxa"/>
              <w:right w:w="100" w:type="dxa"/>
            </w:tcMar>
            <w:vAlign w:val="center"/>
          </w:tcPr>
          <w:p w14:paraId="57844C85" w14:textId="77777777" w:rsidR="00845778" w:rsidRDefault="00000000">
            <w:pPr>
              <w:jc w:val="right"/>
            </w:pPr>
            <w:r>
              <w:rPr>
                <w:b/>
                <w:bCs/>
                <w:sz w:val="21"/>
                <w:szCs w:val="21"/>
              </w:rPr>
              <w:t>360,53</w:t>
            </w:r>
          </w:p>
        </w:tc>
      </w:tr>
    </w:tbl>
    <w:p w14:paraId="697671E9" w14:textId="77777777" w:rsidR="00845778" w:rsidRDefault="00845778">
      <w:pPr>
        <w:spacing w:after="140" w:line="276" w:lineRule="auto"/>
        <w:jc w:val="both"/>
      </w:pPr>
    </w:p>
    <w:p w14:paraId="7FFCDFDE" w14:textId="77777777" w:rsidR="00845778" w:rsidRDefault="00000000">
      <w:pPr>
        <w:pStyle w:val="Titolo1"/>
        <w:spacing w:before="320" w:after="160"/>
      </w:pPr>
      <w:r>
        <w:rPr>
          <w:b/>
          <w:bCs/>
          <w:color w:val="000000"/>
          <w:sz w:val="25"/>
          <w:szCs w:val="25"/>
        </w:rPr>
        <w:t>4. BILANCIO PREVENTIVO 2026</w:t>
      </w:r>
    </w:p>
    <w:p w14:paraId="23253AE4" w14:textId="77777777" w:rsidR="00845778" w:rsidRDefault="00000000">
      <w:pPr>
        <w:pStyle w:val="Titolo2"/>
        <w:spacing w:before="240" w:after="120"/>
      </w:pPr>
      <w:r>
        <w:rPr>
          <w:b/>
          <w:bCs/>
          <w:color w:val="000000"/>
          <w:sz w:val="22"/>
          <w:szCs w:val="22"/>
        </w:rPr>
        <w:t>4.1 Entrate e disponibilità presunte</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38B29390" w14:textId="77777777">
        <w:tblPrEx>
          <w:tblCellMar>
            <w:top w:w="0" w:type="dxa"/>
            <w:bottom w:w="0" w:type="dxa"/>
          </w:tblCellMar>
        </w:tblPrEx>
        <w:tc>
          <w:tcPr>
            <w:tcW w:w="6620" w:type="dxa"/>
            <w:tcMar>
              <w:top w:w="50" w:type="dxa"/>
              <w:left w:w="100" w:type="dxa"/>
              <w:bottom w:w="50" w:type="dxa"/>
              <w:right w:w="100" w:type="dxa"/>
            </w:tcMar>
            <w:vAlign w:val="center"/>
          </w:tcPr>
          <w:p w14:paraId="6650FE63" w14:textId="77777777" w:rsidR="00845778" w:rsidRDefault="00000000">
            <w:r>
              <w:rPr>
                <w:sz w:val="21"/>
                <w:szCs w:val="21"/>
              </w:rPr>
              <w:t>Fondo cassa al 1° gennaio 2026</w:t>
            </w:r>
          </w:p>
        </w:tc>
        <w:tc>
          <w:tcPr>
            <w:tcW w:w="2400" w:type="dxa"/>
            <w:tcMar>
              <w:top w:w="50" w:type="dxa"/>
              <w:left w:w="100" w:type="dxa"/>
              <w:bottom w:w="50" w:type="dxa"/>
              <w:right w:w="100" w:type="dxa"/>
            </w:tcMar>
            <w:vAlign w:val="center"/>
          </w:tcPr>
          <w:p w14:paraId="4C3C19B2" w14:textId="77777777" w:rsidR="00845778" w:rsidRDefault="00000000">
            <w:pPr>
              <w:jc w:val="right"/>
            </w:pPr>
            <w:r>
              <w:rPr>
                <w:sz w:val="21"/>
                <w:szCs w:val="21"/>
              </w:rPr>
              <w:t>570,32</w:t>
            </w:r>
          </w:p>
        </w:tc>
      </w:tr>
      <w:tr w:rsidR="00845778" w14:paraId="54E0D7A0" w14:textId="77777777">
        <w:tblPrEx>
          <w:tblCellMar>
            <w:top w:w="0" w:type="dxa"/>
            <w:bottom w:w="0" w:type="dxa"/>
          </w:tblCellMar>
        </w:tblPrEx>
        <w:tc>
          <w:tcPr>
            <w:tcW w:w="6620" w:type="dxa"/>
            <w:tcMar>
              <w:top w:w="50" w:type="dxa"/>
              <w:left w:w="100" w:type="dxa"/>
              <w:bottom w:w="50" w:type="dxa"/>
              <w:right w:w="100" w:type="dxa"/>
            </w:tcMar>
            <w:vAlign w:val="center"/>
          </w:tcPr>
          <w:p w14:paraId="35D3C33F" w14:textId="77777777" w:rsidR="00845778" w:rsidRDefault="00000000">
            <w:r>
              <w:rPr>
                <w:sz w:val="21"/>
                <w:szCs w:val="21"/>
              </w:rPr>
              <w:t>Recupero dei residui attivi nella misura del 35 per cento di 16.500,00</w:t>
            </w:r>
          </w:p>
        </w:tc>
        <w:tc>
          <w:tcPr>
            <w:tcW w:w="2400" w:type="dxa"/>
            <w:tcMar>
              <w:top w:w="50" w:type="dxa"/>
              <w:left w:w="100" w:type="dxa"/>
              <w:bottom w:w="50" w:type="dxa"/>
              <w:right w:w="100" w:type="dxa"/>
            </w:tcMar>
            <w:vAlign w:val="center"/>
          </w:tcPr>
          <w:p w14:paraId="17F609C0" w14:textId="77777777" w:rsidR="00845778" w:rsidRDefault="00000000">
            <w:pPr>
              <w:jc w:val="right"/>
            </w:pPr>
            <w:r>
              <w:rPr>
                <w:sz w:val="21"/>
                <w:szCs w:val="21"/>
              </w:rPr>
              <w:t>5.775,00</w:t>
            </w:r>
          </w:p>
        </w:tc>
      </w:tr>
      <w:tr w:rsidR="00845778" w14:paraId="730A7778" w14:textId="77777777">
        <w:tblPrEx>
          <w:tblCellMar>
            <w:top w:w="0" w:type="dxa"/>
            <w:bottom w:w="0" w:type="dxa"/>
          </w:tblCellMar>
        </w:tblPrEx>
        <w:tc>
          <w:tcPr>
            <w:tcW w:w="6620" w:type="dxa"/>
            <w:tcMar>
              <w:top w:w="50" w:type="dxa"/>
              <w:left w:w="100" w:type="dxa"/>
              <w:bottom w:w="50" w:type="dxa"/>
              <w:right w:w="100" w:type="dxa"/>
            </w:tcMar>
            <w:vAlign w:val="center"/>
          </w:tcPr>
          <w:p w14:paraId="50BCFCE6" w14:textId="77777777" w:rsidR="00845778" w:rsidRDefault="00000000">
            <w:r>
              <w:rPr>
                <w:sz w:val="21"/>
                <w:szCs w:val="21"/>
              </w:rPr>
              <w:t>Altre entrate già riscosse al 3 agosto 2026</w:t>
            </w:r>
          </w:p>
        </w:tc>
        <w:tc>
          <w:tcPr>
            <w:tcW w:w="2400" w:type="dxa"/>
            <w:tcMar>
              <w:top w:w="50" w:type="dxa"/>
              <w:left w:w="100" w:type="dxa"/>
              <w:bottom w:w="50" w:type="dxa"/>
              <w:right w:w="100" w:type="dxa"/>
            </w:tcMar>
            <w:vAlign w:val="center"/>
          </w:tcPr>
          <w:p w14:paraId="7D3EF358" w14:textId="77777777" w:rsidR="00845778" w:rsidRDefault="00000000">
            <w:pPr>
              <w:jc w:val="right"/>
            </w:pPr>
            <w:r>
              <w:rPr>
                <w:sz w:val="21"/>
                <w:szCs w:val="21"/>
              </w:rPr>
              <w:t>15,56</w:t>
            </w:r>
          </w:p>
        </w:tc>
      </w:tr>
      <w:tr w:rsidR="00845778" w14:paraId="073A7A1C" w14:textId="77777777">
        <w:tblPrEx>
          <w:tblCellMar>
            <w:top w:w="0" w:type="dxa"/>
            <w:bottom w:w="0" w:type="dxa"/>
          </w:tblCellMar>
        </w:tblPrEx>
        <w:tc>
          <w:tcPr>
            <w:tcW w:w="6620" w:type="dxa"/>
            <w:tcMar>
              <w:top w:w="50" w:type="dxa"/>
              <w:left w:w="100" w:type="dxa"/>
              <w:bottom w:w="50" w:type="dxa"/>
              <w:right w:w="100" w:type="dxa"/>
            </w:tcMar>
            <w:vAlign w:val="center"/>
          </w:tcPr>
          <w:p w14:paraId="73962436" w14:textId="77777777" w:rsidR="00845778" w:rsidRDefault="00000000">
            <w:r>
              <w:rPr>
                <w:sz w:val="21"/>
                <w:szCs w:val="21"/>
              </w:rPr>
              <w:t>Riscossione del ruolo 2026 a carico dei consorziati</w:t>
            </w:r>
          </w:p>
        </w:tc>
        <w:tc>
          <w:tcPr>
            <w:tcW w:w="2400" w:type="dxa"/>
            <w:tcMar>
              <w:top w:w="50" w:type="dxa"/>
              <w:left w:w="100" w:type="dxa"/>
              <w:bottom w:w="50" w:type="dxa"/>
              <w:right w:w="100" w:type="dxa"/>
            </w:tcMar>
            <w:vAlign w:val="center"/>
          </w:tcPr>
          <w:p w14:paraId="61F821ED" w14:textId="77777777" w:rsidR="00845778" w:rsidRDefault="00000000">
            <w:pPr>
              <w:jc w:val="right"/>
            </w:pPr>
            <w:r>
              <w:rPr>
                <w:sz w:val="21"/>
                <w:szCs w:val="21"/>
              </w:rPr>
              <w:t>0,00</w:t>
            </w:r>
          </w:p>
        </w:tc>
      </w:tr>
      <w:tr w:rsidR="00845778" w14:paraId="212ED6A4" w14:textId="77777777">
        <w:tblPrEx>
          <w:tblCellMar>
            <w:top w:w="0" w:type="dxa"/>
            <w:bottom w:w="0" w:type="dxa"/>
          </w:tblCellMar>
        </w:tblPrEx>
        <w:tc>
          <w:tcPr>
            <w:tcW w:w="6620" w:type="dxa"/>
            <w:tcMar>
              <w:top w:w="50" w:type="dxa"/>
              <w:left w:w="100" w:type="dxa"/>
              <w:bottom w:w="50" w:type="dxa"/>
              <w:right w:w="100" w:type="dxa"/>
            </w:tcMar>
            <w:vAlign w:val="center"/>
          </w:tcPr>
          <w:p w14:paraId="696B450F" w14:textId="77777777" w:rsidR="00845778" w:rsidRDefault="00000000">
            <w:r>
              <w:rPr>
                <w:sz w:val="21"/>
                <w:szCs w:val="21"/>
              </w:rPr>
              <w:t>Concorso del Comune di Modica per l'annualità 2026</w:t>
            </w:r>
          </w:p>
        </w:tc>
        <w:tc>
          <w:tcPr>
            <w:tcW w:w="2400" w:type="dxa"/>
            <w:tcMar>
              <w:top w:w="50" w:type="dxa"/>
              <w:left w:w="100" w:type="dxa"/>
              <w:bottom w:w="50" w:type="dxa"/>
              <w:right w:w="100" w:type="dxa"/>
            </w:tcMar>
            <w:vAlign w:val="center"/>
          </w:tcPr>
          <w:p w14:paraId="534535D4" w14:textId="77777777" w:rsidR="00845778" w:rsidRDefault="00000000">
            <w:pPr>
              <w:jc w:val="right"/>
            </w:pPr>
            <w:r>
              <w:rPr>
                <w:sz w:val="21"/>
                <w:szCs w:val="21"/>
              </w:rPr>
              <w:t>2.500,00</w:t>
            </w:r>
          </w:p>
        </w:tc>
      </w:tr>
      <w:tr w:rsidR="00845778" w14:paraId="4AD129F0"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1CED1624" w14:textId="77777777" w:rsidR="00845778" w:rsidRDefault="00000000">
            <w:r>
              <w:rPr>
                <w:b/>
                <w:bCs/>
                <w:sz w:val="21"/>
                <w:szCs w:val="21"/>
              </w:rPr>
              <w:lastRenderedPageBreak/>
              <w:t>TOTALE DISPONIBILITÀ PRESUNTE</w:t>
            </w:r>
          </w:p>
        </w:tc>
        <w:tc>
          <w:tcPr>
            <w:tcW w:w="2400" w:type="dxa"/>
            <w:shd w:val="clear" w:color="auto" w:fill="D9D9D9"/>
            <w:tcMar>
              <w:top w:w="50" w:type="dxa"/>
              <w:left w:w="100" w:type="dxa"/>
              <w:bottom w:w="50" w:type="dxa"/>
              <w:right w:w="100" w:type="dxa"/>
            </w:tcMar>
            <w:vAlign w:val="center"/>
          </w:tcPr>
          <w:p w14:paraId="4E771E45" w14:textId="77777777" w:rsidR="00845778" w:rsidRDefault="00000000">
            <w:pPr>
              <w:jc w:val="right"/>
            </w:pPr>
            <w:r>
              <w:rPr>
                <w:b/>
                <w:bCs/>
                <w:sz w:val="21"/>
                <w:szCs w:val="21"/>
              </w:rPr>
              <w:t>8.860,88</w:t>
            </w:r>
          </w:p>
        </w:tc>
      </w:tr>
    </w:tbl>
    <w:p w14:paraId="5542B31A" w14:textId="77777777" w:rsidR="00845778" w:rsidRDefault="00845778">
      <w:pPr>
        <w:spacing w:after="140" w:line="276" w:lineRule="auto"/>
        <w:jc w:val="both"/>
      </w:pPr>
    </w:p>
    <w:p w14:paraId="7ADDE141" w14:textId="77777777" w:rsidR="00845778" w:rsidRDefault="00000000">
      <w:pPr>
        <w:spacing w:after="140"/>
        <w:jc w:val="both"/>
      </w:pPr>
      <w:r>
        <w:rPr>
          <w:sz w:val="19"/>
          <w:szCs w:val="19"/>
        </w:rPr>
        <w:t>Nota 19. Del recupero dei residui attivi, 657,44 risultano già affluiti al 3 agosto 2026 e 5.117,56 sono attesi nel restante esercizio.</w:t>
      </w:r>
    </w:p>
    <w:p w14:paraId="2D1781A3" w14:textId="77777777" w:rsidR="00845778" w:rsidRDefault="00000000">
      <w:pPr>
        <w:spacing w:after="140"/>
        <w:jc w:val="both"/>
      </w:pPr>
      <w:r>
        <w:rPr>
          <w:sz w:val="19"/>
          <w:szCs w:val="19"/>
        </w:rPr>
        <w:t>Nota 20. Il concorso comunale iscritto per 2.500,00 si riferisce all'annualità 2026. L'arretrato delle annualità 2023, 2024 e 2025, pari a 7.500,00, è compreso fra i residui attivi ed è quindi già considerato nella riga relativa al loro recupero: non vi è duplicazione.</w:t>
      </w:r>
    </w:p>
    <w:p w14:paraId="79D509FA" w14:textId="77777777" w:rsidR="00845778" w:rsidRDefault="00000000">
      <w:pPr>
        <w:spacing w:after="140"/>
        <w:jc w:val="both"/>
      </w:pPr>
      <w:r>
        <w:rPr>
          <w:sz w:val="19"/>
          <w:szCs w:val="19"/>
        </w:rPr>
        <w:t>Nota 21. La riscossione del ruolo 2026 a carico dei consorziati non è stimata nell'esercizio in ragione dei tempi di formazione, esecutività e affidamento del ruolo.</w:t>
      </w:r>
    </w:p>
    <w:p w14:paraId="7CECABC3" w14:textId="77777777" w:rsidR="00845778" w:rsidRDefault="00000000">
      <w:pPr>
        <w:pStyle w:val="Titolo2"/>
        <w:spacing w:before="240" w:after="120"/>
      </w:pPr>
      <w:r>
        <w:rPr>
          <w:b/>
          <w:bCs/>
          <w:color w:val="000000"/>
          <w:sz w:val="22"/>
          <w:szCs w:val="22"/>
        </w:rPr>
        <w:t>4.2 Uscite presunte</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0B834F5F" w14:textId="77777777">
        <w:tblPrEx>
          <w:tblCellMar>
            <w:top w:w="0" w:type="dxa"/>
            <w:bottom w:w="0" w:type="dxa"/>
          </w:tblCellMar>
        </w:tblPrEx>
        <w:tc>
          <w:tcPr>
            <w:tcW w:w="6620" w:type="dxa"/>
            <w:tcMar>
              <w:top w:w="50" w:type="dxa"/>
              <w:left w:w="100" w:type="dxa"/>
              <w:bottom w:w="50" w:type="dxa"/>
              <w:right w:w="100" w:type="dxa"/>
            </w:tcMar>
            <w:vAlign w:val="center"/>
          </w:tcPr>
          <w:p w14:paraId="1E864011" w14:textId="77777777" w:rsidR="00845778" w:rsidRDefault="00000000">
            <w:r>
              <w:rPr>
                <w:sz w:val="21"/>
                <w:szCs w:val="21"/>
              </w:rPr>
              <w:t>Uscite già pagate al 3 agosto 2026</w:t>
            </w:r>
          </w:p>
        </w:tc>
        <w:tc>
          <w:tcPr>
            <w:tcW w:w="2400" w:type="dxa"/>
            <w:tcMar>
              <w:top w:w="50" w:type="dxa"/>
              <w:left w:w="100" w:type="dxa"/>
              <w:bottom w:w="50" w:type="dxa"/>
              <w:right w:w="100" w:type="dxa"/>
            </w:tcMar>
            <w:vAlign w:val="center"/>
          </w:tcPr>
          <w:p w14:paraId="1F549921" w14:textId="77777777" w:rsidR="00845778" w:rsidRDefault="00000000">
            <w:pPr>
              <w:jc w:val="right"/>
            </w:pPr>
            <w:r>
              <w:rPr>
                <w:sz w:val="21"/>
                <w:szCs w:val="21"/>
              </w:rPr>
              <w:t>360,53</w:t>
            </w:r>
          </w:p>
        </w:tc>
      </w:tr>
      <w:tr w:rsidR="00845778" w14:paraId="71AAC07E" w14:textId="77777777">
        <w:tblPrEx>
          <w:tblCellMar>
            <w:top w:w="0" w:type="dxa"/>
            <w:bottom w:w="0" w:type="dxa"/>
          </w:tblCellMar>
        </w:tblPrEx>
        <w:tc>
          <w:tcPr>
            <w:tcW w:w="6620" w:type="dxa"/>
            <w:tcMar>
              <w:top w:w="50" w:type="dxa"/>
              <w:left w:w="100" w:type="dxa"/>
              <w:bottom w:w="50" w:type="dxa"/>
              <w:right w:w="100" w:type="dxa"/>
            </w:tcMar>
            <w:vAlign w:val="center"/>
          </w:tcPr>
          <w:p w14:paraId="4788B4D2" w14:textId="77777777" w:rsidR="00845778" w:rsidRDefault="00000000">
            <w:r>
              <w:rPr>
                <w:sz w:val="21"/>
                <w:szCs w:val="21"/>
              </w:rPr>
              <w:t>Imposta di bollo e spese di conto, terzo e quarto trimestre 2026</w:t>
            </w:r>
          </w:p>
        </w:tc>
        <w:tc>
          <w:tcPr>
            <w:tcW w:w="2400" w:type="dxa"/>
            <w:tcMar>
              <w:top w:w="50" w:type="dxa"/>
              <w:left w:w="100" w:type="dxa"/>
              <w:bottom w:w="50" w:type="dxa"/>
              <w:right w:w="100" w:type="dxa"/>
            </w:tcMar>
            <w:vAlign w:val="center"/>
          </w:tcPr>
          <w:p w14:paraId="628DB6CD" w14:textId="77777777" w:rsidR="00845778" w:rsidRDefault="00000000">
            <w:pPr>
              <w:jc w:val="right"/>
            </w:pPr>
            <w:r>
              <w:rPr>
                <w:sz w:val="21"/>
                <w:szCs w:val="21"/>
              </w:rPr>
              <w:t>70,00</w:t>
            </w:r>
          </w:p>
        </w:tc>
      </w:tr>
      <w:tr w:rsidR="00845778" w14:paraId="429A98B4" w14:textId="77777777">
        <w:tblPrEx>
          <w:tblCellMar>
            <w:top w:w="0" w:type="dxa"/>
            <w:bottom w:w="0" w:type="dxa"/>
          </w:tblCellMar>
        </w:tblPrEx>
        <w:tc>
          <w:tcPr>
            <w:tcW w:w="6620" w:type="dxa"/>
            <w:tcMar>
              <w:top w:w="50" w:type="dxa"/>
              <w:left w:w="100" w:type="dxa"/>
              <w:bottom w:w="50" w:type="dxa"/>
              <w:right w:w="100" w:type="dxa"/>
            </w:tcMar>
            <w:vAlign w:val="center"/>
          </w:tcPr>
          <w:p w14:paraId="3EA7A2CD" w14:textId="77777777" w:rsidR="00845778" w:rsidRDefault="00000000">
            <w:r>
              <w:rPr>
                <w:sz w:val="21"/>
                <w:szCs w:val="21"/>
              </w:rPr>
              <w:t>Spese di segreteria e amministrazione 2026</w:t>
            </w:r>
          </w:p>
        </w:tc>
        <w:tc>
          <w:tcPr>
            <w:tcW w:w="2400" w:type="dxa"/>
            <w:tcMar>
              <w:top w:w="50" w:type="dxa"/>
              <w:left w:w="100" w:type="dxa"/>
              <w:bottom w:w="50" w:type="dxa"/>
              <w:right w:w="100" w:type="dxa"/>
            </w:tcMar>
            <w:vAlign w:val="center"/>
          </w:tcPr>
          <w:p w14:paraId="401D6438" w14:textId="77777777" w:rsidR="00845778" w:rsidRDefault="00000000">
            <w:pPr>
              <w:jc w:val="right"/>
            </w:pPr>
            <w:r>
              <w:rPr>
                <w:sz w:val="21"/>
                <w:szCs w:val="21"/>
              </w:rPr>
              <w:t>500,00</w:t>
            </w:r>
          </w:p>
        </w:tc>
      </w:tr>
      <w:tr w:rsidR="00845778" w14:paraId="35131029" w14:textId="77777777">
        <w:tblPrEx>
          <w:tblCellMar>
            <w:top w:w="0" w:type="dxa"/>
            <w:bottom w:w="0" w:type="dxa"/>
          </w:tblCellMar>
        </w:tblPrEx>
        <w:tc>
          <w:tcPr>
            <w:tcW w:w="6620" w:type="dxa"/>
            <w:tcMar>
              <w:top w:w="50" w:type="dxa"/>
              <w:left w:w="100" w:type="dxa"/>
              <w:bottom w:w="50" w:type="dxa"/>
              <w:right w:w="100" w:type="dxa"/>
            </w:tcMar>
            <w:vAlign w:val="center"/>
          </w:tcPr>
          <w:p w14:paraId="3FE0FB7F" w14:textId="77777777" w:rsidR="00845778" w:rsidRDefault="00000000">
            <w:r>
              <w:rPr>
                <w:sz w:val="21"/>
                <w:szCs w:val="21"/>
              </w:rPr>
              <w:t>Rimborso delle anticipazioni del Presidente</w:t>
            </w:r>
          </w:p>
        </w:tc>
        <w:tc>
          <w:tcPr>
            <w:tcW w:w="2400" w:type="dxa"/>
            <w:tcMar>
              <w:top w:w="50" w:type="dxa"/>
              <w:left w:w="100" w:type="dxa"/>
              <w:bottom w:w="50" w:type="dxa"/>
              <w:right w:w="100" w:type="dxa"/>
            </w:tcMar>
            <w:vAlign w:val="center"/>
          </w:tcPr>
          <w:p w14:paraId="351D0344" w14:textId="77777777" w:rsidR="00845778" w:rsidRDefault="00000000">
            <w:pPr>
              <w:jc w:val="right"/>
            </w:pPr>
            <w:r>
              <w:rPr>
                <w:sz w:val="21"/>
                <w:szCs w:val="21"/>
              </w:rPr>
              <w:t>3.206,22</w:t>
            </w:r>
          </w:p>
        </w:tc>
      </w:tr>
      <w:tr w:rsidR="00845778" w14:paraId="7E29CC45" w14:textId="77777777">
        <w:tblPrEx>
          <w:tblCellMar>
            <w:top w:w="0" w:type="dxa"/>
            <w:bottom w:w="0" w:type="dxa"/>
          </w:tblCellMar>
        </w:tblPrEx>
        <w:tc>
          <w:tcPr>
            <w:tcW w:w="6620" w:type="dxa"/>
            <w:tcMar>
              <w:top w:w="50" w:type="dxa"/>
              <w:left w:w="100" w:type="dxa"/>
              <w:bottom w:w="50" w:type="dxa"/>
              <w:right w:w="100" w:type="dxa"/>
            </w:tcMar>
            <w:vAlign w:val="center"/>
          </w:tcPr>
          <w:p w14:paraId="375FC12C" w14:textId="77777777" w:rsidR="00845778" w:rsidRDefault="00000000">
            <w:r>
              <w:rPr>
                <w:sz w:val="21"/>
                <w:szCs w:val="21"/>
              </w:rPr>
              <w:t>Pulizia e manutenzione ordinaria della strada</w:t>
            </w:r>
          </w:p>
        </w:tc>
        <w:tc>
          <w:tcPr>
            <w:tcW w:w="2400" w:type="dxa"/>
            <w:tcMar>
              <w:top w:w="50" w:type="dxa"/>
              <w:left w:w="100" w:type="dxa"/>
              <w:bottom w:w="50" w:type="dxa"/>
              <w:right w:w="100" w:type="dxa"/>
            </w:tcMar>
            <w:vAlign w:val="center"/>
          </w:tcPr>
          <w:p w14:paraId="6F828B60" w14:textId="77777777" w:rsidR="00845778" w:rsidRDefault="00000000">
            <w:pPr>
              <w:jc w:val="right"/>
            </w:pPr>
            <w:r>
              <w:rPr>
                <w:sz w:val="21"/>
                <w:szCs w:val="21"/>
              </w:rPr>
              <w:t>1.000,00</w:t>
            </w:r>
          </w:p>
        </w:tc>
      </w:tr>
      <w:tr w:rsidR="00845778" w14:paraId="0C5DFADC" w14:textId="77777777">
        <w:tblPrEx>
          <w:tblCellMar>
            <w:top w:w="0" w:type="dxa"/>
            <w:bottom w:w="0" w:type="dxa"/>
          </w:tblCellMar>
        </w:tblPrEx>
        <w:tc>
          <w:tcPr>
            <w:tcW w:w="6620" w:type="dxa"/>
            <w:tcMar>
              <w:top w:w="50" w:type="dxa"/>
              <w:left w:w="100" w:type="dxa"/>
              <w:bottom w:w="50" w:type="dxa"/>
              <w:right w:w="100" w:type="dxa"/>
            </w:tcMar>
            <w:vAlign w:val="center"/>
          </w:tcPr>
          <w:p w14:paraId="248E7093" w14:textId="77777777" w:rsidR="00845778" w:rsidRDefault="00000000">
            <w:r>
              <w:rPr>
                <w:sz w:val="21"/>
                <w:szCs w:val="21"/>
              </w:rPr>
              <w:t xml:space="preserve">Ripristino del manto stradale in prossimità della località </w:t>
            </w:r>
            <w:proofErr w:type="spellStart"/>
            <w:r>
              <w:rPr>
                <w:sz w:val="21"/>
                <w:szCs w:val="21"/>
              </w:rPr>
              <w:t>Giordanella</w:t>
            </w:r>
            <w:proofErr w:type="spellEnd"/>
          </w:p>
        </w:tc>
        <w:tc>
          <w:tcPr>
            <w:tcW w:w="2400" w:type="dxa"/>
            <w:tcMar>
              <w:top w:w="50" w:type="dxa"/>
              <w:left w:w="100" w:type="dxa"/>
              <w:bottom w:w="50" w:type="dxa"/>
              <w:right w:w="100" w:type="dxa"/>
            </w:tcMar>
            <w:vAlign w:val="center"/>
          </w:tcPr>
          <w:p w14:paraId="07817479" w14:textId="77777777" w:rsidR="00845778" w:rsidRDefault="00000000">
            <w:pPr>
              <w:jc w:val="right"/>
            </w:pPr>
            <w:r>
              <w:rPr>
                <w:sz w:val="21"/>
                <w:szCs w:val="21"/>
              </w:rPr>
              <w:t>5.000,00</w:t>
            </w:r>
          </w:p>
        </w:tc>
      </w:tr>
      <w:tr w:rsidR="00845778" w14:paraId="0808C6A0" w14:textId="77777777">
        <w:tblPrEx>
          <w:tblCellMar>
            <w:top w:w="0" w:type="dxa"/>
            <w:bottom w:w="0" w:type="dxa"/>
          </w:tblCellMar>
        </w:tblPrEx>
        <w:tc>
          <w:tcPr>
            <w:tcW w:w="6620" w:type="dxa"/>
            <w:tcMar>
              <w:top w:w="50" w:type="dxa"/>
              <w:left w:w="100" w:type="dxa"/>
              <w:bottom w:w="50" w:type="dxa"/>
              <w:right w:w="100" w:type="dxa"/>
            </w:tcMar>
            <w:vAlign w:val="center"/>
          </w:tcPr>
          <w:p w14:paraId="0C6D868B" w14:textId="77777777" w:rsidR="00845778" w:rsidRDefault="00000000">
            <w:r>
              <w:rPr>
                <w:sz w:val="21"/>
                <w:szCs w:val="21"/>
              </w:rPr>
              <w:t>Incarico tecnico per la ricognizione delle condizioni della strada</w:t>
            </w:r>
          </w:p>
        </w:tc>
        <w:tc>
          <w:tcPr>
            <w:tcW w:w="2400" w:type="dxa"/>
            <w:tcMar>
              <w:top w:w="50" w:type="dxa"/>
              <w:left w:w="100" w:type="dxa"/>
              <w:bottom w:w="50" w:type="dxa"/>
              <w:right w:w="100" w:type="dxa"/>
            </w:tcMar>
            <w:vAlign w:val="center"/>
          </w:tcPr>
          <w:p w14:paraId="60CF33F2" w14:textId="77777777" w:rsidR="00845778" w:rsidRDefault="00000000">
            <w:pPr>
              <w:jc w:val="right"/>
            </w:pPr>
            <w:r>
              <w:rPr>
                <w:sz w:val="21"/>
                <w:szCs w:val="21"/>
              </w:rPr>
              <w:t>1.000,00</w:t>
            </w:r>
          </w:p>
        </w:tc>
      </w:tr>
      <w:tr w:rsidR="00845778" w14:paraId="68DFD705"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53B89754" w14:textId="77777777" w:rsidR="00845778" w:rsidRDefault="00000000">
            <w:r>
              <w:rPr>
                <w:b/>
                <w:bCs/>
                <w:sz w:val="21"/>
                <w:szCs w:val="21"/>
              </w:rPr>
              <w:t>TOTALE USCITE PRESUNTE</w:t>
            </w:r>
          </w:p>
        </w:tc>
        <w:tc>
          <w:tcPr>
            <w:tcW w:w="2400" w:type="dxa"/>
            <w:shd w:val="clear" w:color="auto" w:fill="D9D9D9"/>
            <w:tcMar>
              <w:top w:w="50" w:type="dxa"/>
              <w:left w:w="100" w:type="dxa"/>
              <w:bottom w:w="50" w:type="dxa"/>
              <w:right w:w="100" w:type="dxa"/>
            </w:tcMar>
            <w:vAlign w:val="center"/>
          </w:tcPr>
          <w:p w14:paraId="6B925BFD" w14:textId="77777777" w:rsidR="00845778" w:rsidRDefault="00000000">
            <w:pPr>
              <w:jc w:val="right"/>
            </w:pPr>
            <w:r>
              <w:rPr>
                <w:b/>
                <w:bCs/>
                <w:sz w:val="21"/>
                <w:szCs w:val="21"/>
              </w:rPr>
              <w:t>11.136,75</w:t>
            </w:r>
          </w:p>
        </w:tc>
      </w:tr>
    </w:tbl>
    <w:p w14:paraId="6E48BA0C" w14:textId="77777777" w:rsidR="00845778" w:rsidRDefault="00845778">
      <w:pPr>
        <w:spacing w:after="140" w:line="276" w:lineRule="auto"/>
        <w:jc w:val="both"/>
      </w:pPr>
    </w:p>
    <w:p w14:paraId="77165963" w14:textId="77777777" w:rsidR="00845778" w:rsidRDefault="00000000">
      <w:pPr>
        <w:spacing w:after="140"/>
        <w:jc w:val="both"/>
      </w:pPr>
      <w:r>
        <w:rPr>
          <w:sz w:val="19"/>
          <w:szCs w:val="19"/>
        </w:rPr>
        <w:t>Nota 22. Il rimborso delle anticipazioni del Presidente corrisponde per intero al residuo passivo iscritto al 31 dicembre 2025, pari a 3.206,22.</w:t>
      </w:r>
    </w:p>
    <w:p w14:paraId="2F70350F" w14:textId="77777777" w:rsidR="00845778" w:rsidRDefault="00000000">
      <w:pPr>
        <w:spacing w:after="140"/>
        <w:jc w:val="both"/>
      </w:pPr>
      <w:r>
        <w:rPr>
          <w:sz w:val="19"/>
          <w:szCs w:val="19"/>
        </w:rPr>
        <w:t>Nota 23. Il giudizio di appello dinanzi al Consiglio di Giustizia Amministrativa avverso la sentenza del T.A.R. Sicilia, Sezione staccata di Catania, nella vicenda Biometano Ibleo si è concluso con compensazione delle spese di lite: non sussiste alcun credito del Consorzio verso la controparte a tale titolo.</w:t>
      </w:r>
    </w:p>
    <w:p w14:paraId="7EB0514B" w14:textId="77777777" w:rsidR="00845778" w:rsidRDefault="00000000">
      <w:pPr>
        <w:spacing w:after="140"/>
        <w:jc w:val="both"/>
      </w:pPr>
      <w:r>
        <w:rPr>
          <w:sz w:val="19"/>
          <w:szCs w:val="19"/>
        </w:rPr>
        <w:t>Nota 24. L'importo del ripristino del manto stradale è stimato; quello definitivo sarà determinato sulla base dei preventivi scritti da acquisire.</w:t>
      </w:r>
    </w:p>
    <w:p w14:paraId="4D2BAA13" w14:textId="77777777" w:rsidR="00845778" w:rsidRDefault="00000000">
      <w:pPr>
        <w:spacing w:after="140"/>
        <w:jc w:val="both"/>
      </w:pPr>
      <w:r>
        <w:rPr>
          <w:sz w:val="19"/>
          <w:szCs w:val="19"/>
        </w:rPr>
        <w:t>Nota 25. L'incarico tecnico per la ricognizione delle condizioni della strada costituisce spesa autonoma rispetto all'intervento di ripristino del manto stradale, che procede indipendentemente da essa.</w:t>
      </w:r>
    </w:p>
    <w:p w14:paraId="1F28703F" w14:textId="77777777" w:rsidR="00845778" w:rsidRDefault="00000000">
      <w:pPr>
        <w:pStyle w:val="Titolo2"/>
        <w:spacing w:before="240" w:after="120"/>
      </w:pPr>
      <w:r>
        <w:rPr>
          <w:b/>
          <w:bCs/>
          <w:color w:val="000000"/>
          <w:sz w:val="22"/>
          <w:szCs w:val="22"/>
        </w:rPr>
        <w:t>4.3 Risultato presunto</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67E32738" w14:textId="77777777">
        <w:tblPrEx>
          <w:tblCellMar>
            <w:top w:w="0" w:type="dxa"/>
            <w:bottom w:w="0" w:type="dxa"/>
          </w:tblCellMar>
        </w:tblPrEx>
        <w:tc>
          <w:tcPr>
            <w:tcW w:w="6620" w:type="dxa"/>
            <w:tcMar>
              <w:top w:w="50" w:type="dxa"/>
              <w:left w:w="100" w:type="dxa"/>
              <w:bottom w:w="50" w:type="dxa"/>
              <w:right w:w="100" w:type="dxa"/>
            </w:tcMar>
            <w:vAlign w:val="center"/>
          </w:tcPr>
          <w:p w14:paraId="6D66F674" w14:textId="77777777" w:rsidR="00845778" w:rsidRDefault="00000000">
            <w:r>
              <w:rPr>
                <w:sz w:val="21"/>
                <w:szCs w:val="21"/>
              </w:rPr>
              <w:t>Totale disponibilità presunte</w:t>
            </w:r>
          </w:p>
        </w:tc>
        <w:tc>
          <w:tcPr>
            <w:tcW w:w="2400" w:type="dxa"/>
            <w:tcMar>
              <w:top w:w="50" w:type="dxa"/>
              <w:left w:w="100" w:type="dxa"/>
              <w:bottom w:w="50" w:type="dxa"/>
              <w:right w:w="100" w:type="dxa"/>
            </w:tcMar>
            <w:vAlign w:val="center"/>
          </w:tcPr>
          <w:p w14:paraId="2209AA9E" w14:textId="77777777" w:rsidR="00845778" w:rsidRDefault="00000000">
            <w:pPr>
              <w:jc w:val="right"/>
            </w:pPr>
            <w:r>
              <w:rPr>
                <w:sz w:val="21"/>
                <w:szCs w:val="21"/>
              </w:rPr>
              <w:t>8.860,88</w:t>
            </w:r>
          </w:p>
        </w:tc>
      </w:tr>
      <w:tr w:rsidR="00845778" w14:paraId="4EC615BC" w14:textId="77777777">
        <w:tblPrEx>
          <w:tblCellMar>
            <w:top w:w="0" w:type="dxa"/>
            <w:bottom w:w="0" w:type="dxa"/>
          </w:tblCellMar>
        </w:tblPrEx>
        <w:tc>
          <w:tcPr>
            <w:tcW w:w="6620" w:type="dxa"/>
            <w:tcMar>
              <w:top w:w="50" w:type="dxa"/>
              <w:left w:w="100" w:type="dxa"/>
              <w:bottom w:w="50" w:type="dxa"/>
              <w:right w:w="100" w:type="dxa"/>
            </w:tcMar>
            <w:vAlign w:val="center"/>
          </w:tcPr>
          <w:p w14:paraId="1064758D" w14:textId="77777777" w:rsidR="00845778" w:rsidRDefault="00000000">
            <w:r>
              <w:rPr>
                <w:sz w:val="21"/>
                <w:szCs w:val="21"/>
              </w:rPr>
              <w:t>Totale uscite presunte</w:t>
            </w:r>
          </w:p>
        </w:tc>
        <w:tc>
          <w:tcPr>
            <w:tcW w:w="2400" w:type="dxa"/>
            <w:tcMar>
              <w:top w:w="50" w:type="dxa"/>
              <w:left w:w="100" w:type="dxa"/>
              <w:bottom w:w="50" w:type="dxa"/>
              <w:right w:w="100" w:type="dxa"/>
            </w:tcMar>
            <w:vAlign w:val="center"/>
          </w:tcPr>
          <w:p w14:paraId="78FE4C67" w14:textId="77777777" w:rsidR="00845778" w:rsidRDefault="00000000">
            <w:pPr>
              <w:jc w:val="right"/>
            </w:pPr>
            <w:r>
              <w:rPr>
                <w:sz w:val="21"/>
                <w:szCs w:val="21"/>
              </w:rPr>
              <w:t>– 11.136,75</w:t>
            </w:r>
          </w:p>
        </w:tc>
      </w:tr>
      <w:tr w:rsidR="00845778" w14:paraId="3AF7CCDC"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203CB320" w14:textId="77777777" w:rsidR="00845778" w:rsidRDefault="00000000">
            <w:r>
              <w:rPr>
                <w:b/>
                <w:bCs/>
                <w:sz w:val="21"/>
                <w:szCs w:val="21"/>
              </w:rPr>
              <w:t>RISULTATO PRESUNTO AL 31 DICEMBRE 2026</w:t>
            </w:r>
          </w:p>
        </w:tc>
        <w:tc>
          <w:tcPr>
            <w:tcW w:w="2400" w:type="dxa"/>
            <w:shd w:val="clear" w:color="auto" w:fill="D9D9D9"/>
            <w:tcMar>
              <w:top w:w="50" w:type="dxa"/>
              <w:left w:w="100" w:type="dxa"/>
              <w:bottom w:w="50" w:type="dxa"/>
              <w:right w:w="100" w:type="dxa"/>
            </w:tcMar>
            <w:vAlign w:val="center"/>
          </w:tcPr>
          <w:p w14:paraId="53B0A6B2" w14:textId="77777777" w:rsidR="00845778" w:rsidRDefault="00000000">
            <w:pPr>
              <w:jc w:val="right"/>
            </w:pPr>
            <w:r>
              <w:rPr>
                <w:b/>
                <w:bCs/>
                <w:sz w:val="21"/>
                <w:szCs w:val="21"/>
              </w:rPr>
              <w:t>– 2.275,87</w:t>
            </w:r>
          </w:p>
        </w:tc>
      </w:tr>
    </w:tbl>
    <w:p w14:paraId="4F7AF7BA" w14:textId="77777777" w:rsidR="00845778" w:rsidRDefault="00845778">
      <w:pPr>
        <w:spacing w:after="140" w:line="276" w:lineRule="auto"/>
        <w:jc w:val="both"/>
      </w:pPr>
    </w:p>
    <w:p w14:paraId="3B7E7250" w14:textId="77777777" w:rsidR="00845778" w:rsidRDefault="00000000">
      <w:pPr>
        <w:pStyle w:val="Titolo2"/>
        <w:spacing w:before="240" w:after="120"/>
      </w:pPr>
      <w:r>
        <w:rPr>
          <w:b/>
          <w:bCs/>
          <w:color w:val="000000"/>
          <w:sz w:val="22"/>
          <w:szCs w:val="22"/>
        </w:rPr>
        <w:t>4.4 Scenari alternativi</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3FB2E361"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7CF4356F" w14:textId="77777777" w:rsidR="00845778" w:rsidRDefault="00000000">
            <w:r>
              <w:rPr>
                <w:b/>
                <w:bCs/>
                <w:sz w:val="21"/>
                <w:szCs w:val="21"/>
              </w:rPr>
              <w:t>SCENARIO A – recupero del 35 per cento dei residui e concorso comunale 2026</w:t>
            </w:r>
          </w:p>
        </w:tc>
      </w:tr>
      <w:tr w:rsidR="00845778" w14:paraId="1A5FEEBA" w14:textId="77777777">
        <w:tblPrEx>
          <w:tblCellMar>
            <w:top w:w="0" w:type="dxa"/>
            <w:bottom w:w="0" w:type="dxa"/>
          </w:tblCellMar>
        </w:tblPrEx>
        <w:tc>
          <w:tcPr>
            <w:tcW w:w="6620" w:type="dxa"/>
            <w:tcMar>
              <w:top w:w="50" w:type="dxa"/>
              <w:left w:w="100" w:type="dxa"/>
              <w:bottom w:w="50" w:type="dxa"/>
              <w:right w:w="100" w:type="dxa"/>
            </w:tcMar>
            <w:vAlign w:val="center"/>
          </w:tcPr>
          <w:p w14:paraId="4CC9C40C" w14:textId="77777777" w:rsidR="00845778" w:rsidRDefault="00000000">
            <w:r>
              <w:rPr>
                <w:sz w:val="21"/>
                <w:szCs w:val="21"/>
              </w:rPr>
              <w:t>Disponibilità presunte</w:t>
            </w:r>
          </w:p>
        </w:tc>
        <w:tc>
          <w:tcPr>
            <w:tcW w:w="2400" w:type="dxa"/>
            <w:tcMar>
              <w:top w:w="50" w:type="dxa"/>
              <w:left w:w="100" w:type="dxa"/>
              <w:bottom w:w="50" w:type="dxa"/>
              <w:right w:w="100" w:type="dxa"/>
            </w:tcMar>
            <w:vAlign w:val="center"/>
          </w:tcPr>
          <w:p w14:paraId="7372E8F5" w14:textId="77777777" w:rsidR="00845778" w:rsidRDefault="00000000">
            <w:pPr>
              <w:jc w:val="right"/>
            </w:pPr>
            <w:r>
              <w:rPr>
                <w:sz w:val="21"/>
                <w:szCs w:val="21"/>
              </w:rPr>
              <w:t>8.860,88</w:t>
            </w:r>
          </w:p>
        </w:tc>
      </w:tr>
      <w:tr w:rsidR="00845778" w14:paraId="46CF1D11" w14:textId="77777777">
        <w:tblPrEx>
          <w:tblCellMar>
            <w:top w:w="0" w:type="dxa"/>
            <w:bottom w:w="0" w:type="dxa"/>
          </w:tblCellMar>
        </w:tblPrEx>
        <w:tc>
          <w:tcPr>
            <w:tcW w:w="6620" w:type="dxa"/>
            <w:tcMar>
              <w:top w:w="50" w:type="dxa"/>
              <w:left w:w="100" w:type="dxa"/>
              <w:bottom w:w="50" w:type="dxa"/>
              <w:right w:w="100" w:type="dxa"/>
            </w:tcMar>
            <w:vAlign w:val="center"/>
          </w:tcPr>
          <w:p w14:paraId="6D560273" w14:textId="77777777" w:rsidR="00845778" w:rsidRDefault="00000000">
            <w:r>
              <w:rPr>
                <w:b/>
                <w:bCs/>
                <w:sz w:val="21"/>
                <w:szCs w:val="21"/>
              </w:rPr>
              <w:t>Risultato</w:t>
            </w:r>
          </w:p>
        </w:tc>
        <w:tc>
          <w:tcPr>
            <w:tcW w:w="2400" w:type="dxa"/>
            <w:tcMar>
              <w:top w:w="50" w:type="dxa"/>
              <w:left w:w="100" w:type="dxa"/>
              <w:bottom w:w="50" w:type="dxa"/>
              <w:right w:w="100" w:type="dxa"/>
            </w:tcMar>
            <w:vAlign w:val="center"/>
          </w:tcPr>
          <w:p w14:paraId="17A8EE6A" w14:textId="77777777" w:rsidR="00845778" w:rsidRDefault="00000000">
            <w:pPr>
              <w:jc w:val="right"/>
            </w:pPr>
            <w:r>
              <w:rPr>
                <w:b/>
                <w:bCs/>
                <w:sz w:val="21"/>
                <w:szCs w:val="21"/>
              </w:rPr>
              <w:t>– 2.275,87</w:t>
            </w:r>
          </w:p>
        </w:tc>
      </w:tr>
      <w:tr w:rsidR="00845778" w14:paraId="5DF850CE"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129AF6BC" w14:textId="77777777" w:rsidR="00845778" w:rsidRDefault="00000000">
            <w:r>
              <w:rPr>
                <w:b/>
                <w:bCs/>
                <w:sz w:val="21"/>
                <w:szCs w:val="21"/>
              </w:rPr>
              <w:t>SCENARIO B – concorso comunale arretrato e corrente integralmente acquisito (10.000,00) e recupero del 35 per cento sui soli contributi dei consorziati (3.150,00)</w:t>
            </w:r>
          </w:p>
        </w:tc>
      </w:tr>
      <w:tr w:rsidR="00845778" w14:paraId="1432B3F9" w14:textId="77777777">
        <w:tblPrEx>
          <w:tblCellMar>
            <w:top w:w="0" w:type="dxa"/>
            <w:bottom w:w="0" w:type="dxa"/>
          </w:tblCellMar>
        </w:tblPrEx>
        <w:tc>
          <w:tcPr>
            <w:tcW w:w="6620" w:type="dxa"/>
            <w:tcMar>
              <w:top w:w="50" w:type="dxa"/>
              <w:left w:w="100" w:type="dxa"/>
              <w:bottom w:w="50" w:type="dxa"/>
              <w:right w:w="100" w:type="dxa"/>
            </w:tcMar>
            <w:vAlign w:val="center"/>
          </w:tcPr>
          <w:p w14:paraId="1A40C5C1" w14:textId="77777777" w:rsidR="00845778" w:rsidRDefault="00000000">
            <w:r>
              <w:rPr>
                <w:sz w:val="21"/>
                <w:szCs w:val="21"/>
              </w:rPr>
              <w:t>Disponibilità presunte</w:t>
            </w:r>
          </w:p>
        </w:tc>
        <w:tc>
          <w:tcPr>
            <w:tcW w:w="2400" w:type="dxa"/>
            <w:tcMar>
              <w:top w:w="50" w:type="dxa"/>
              <w:left w:w="100" w:type="dxa"/>
              <w:bottom w:w="50" w:type="dxa"/>
              <w:right w:w="100" w:type="dxa"/>
            </w:tcMar>
            <w:vAlign w:val="center"/>
          </w:tcPr>
          <w:p w14:paraId="41EF4B90" w14:textId="77777777" w:rsidR="00845778" w:rsidRDefault="00000000">
            <w:pPr>
              <w:jc w:val="right"/>
            </w:pPr>
            <w:r>
              <w:rPr>
                <w:sz w:val="21"/>
                <w:szCs w:val="21"/>
              </w:rPr>
              <w:t>13.735,88</w:t>
            </w:r>
          </w:p>
        </w:tc>
      </w:tr>
      <w:tr w:rsidR="00845778" w14:paraId="09B697D1" w14:textId="77777777">
        <w:tblPrEx>
          <w:tblCellMar>
            <w:top w:w="0" w:type="dxa"/>
            <w:bottom w:w="0" w:type="dxa"/>
          </w:tblCellMar>
        </w:tblPrEx>
        <w:tc>
          <w:tcPr>
            <w:tcW w:w="6620" w:type="dxa"/>
            <w:tcMar>
              <w:top w:w="50" w:type="dxa"/>
              <w:left w:w="100" w:type="dxa"/>
              <w:bottom w:w="50" w:type="dxa"/>
              <w:right w:w="100" w:type="dxa"/>
            </w:tcMar>
            <w:vAlign w:val="center"/>
          </w:tcPr>
          <w:p w14:paraId="782F1711" w14:textId="77777777" w:rsidR="00845778" w:rsidRDefault="00000000">
            <w:r>
              <w:rPr>
                <w:b/>
                <w:bCs/>
                <w:sz w:val="21"/>
                <w:szCs w:val="21"/>
              </w:rPr>
              <w:t>Risultato</w:t>
            </w:r>
          </w:p>
        </w:tc>
        <w:tc>
          <w:tcPr>
            <w:tcW w:w="2400" w:type="dxa"/>
            <w:tcMar>
              <w:top w:w="50" w:type="dxa"/>
              <w:left w:w="100" w:type="dxa"/>
              <w:bottom w:w="50" w:type="dxa"/>
              <w:right w:w="100" w:type="dxa"/>
            </w:tcMar>
            <w:vAlign w:val="center"/>
          </w:tcPr>
          <w:p w14:paraId="4194EF8C" w14:textId="77777777" w:rsidR="00845778" w:rsidRDefault="00000000">
            <w:pPr>
              <w:jc w:val="right"/>
            </w:pPr>
            <w:r>
              <w:rPr>
                <w:b/>
                <w:bCs/>
                <w:sz w:val="21"/>
                <w:szCs w:val="21"/>
              </w:rPr>
              <w:t>+ 2.599,13</w:t>
            </w:r>
          </w:p>
        </w:tc>
      </w:tr>
      <w:tr w:rsidR="00845778" w14:paraId="1B4AAE99" w14:textId="77777777">
        <w:tblPrEx>
          <w:tblCellMar>
            <w:top w:w="0" w:type="dxa"/>
            <w:bottom w:w="0" w:type="dxa"/>
          </w:tblCellMar>
        </w:tblPrEx>
        <w:tc>
          <w:tcPr>
            <w:tcW w:w="9020" w:type="dxa"/>
            <w:gridSpan w:val="2"/>
            <w:shd w:val="clear" w:color="auto" w:fill="D9D9D9"/>
            <w:tcMar>
              <w:top w:w="50" w:type="dxa"/>
              <w:left w:w="100" w:type="dxa"/>
              <w:bottom w:w="50" w:type="dxa"/>
              <w:right w:w="100" w:type="dxa"/>
            </w:tcMar>
          </w:tcPr>
          <w:p w14:paraId="3CEAEB1E" w14:textId="77777777" w:rsidR="00845778" w:rsidRDefault="00000000">
            <w:r>
              <w:rPr>
                <w:b/>
                <w:bCs/>
                <w:sz w:val="21"/>
                <w:szCs w:val="21"/>
              </w:rPr>
              <w:lastRenderedPageBreak/>
              <w:t>SCENARIO C – nessun apporto comunale e recupero del 35 per cento sui soli contributi dei consorziati</w:t>
            </w:r>
          </w:p>
        </w:tc>
      </w:tr>
      <w:tr w:rsidR="00845778" w14:paraId="7897418D" w14:textId="77777777">
        <w:tblPrEx>
          <w:tblCellMar>
            <w:top w:w="0" w:type="dxa"/>
            <w:bottom w:w="0" w:type="dxa"/>
          </w:tblCellMar>
        </w:tblPrEx>
        <w:tc>
          <w:tcPr>
            <w:tcW w:w="6620" w:type="dxa"/>
            <w:tcMar>
              <w:top w:w="50" w:type="dxa"/>
              <w:left w:w="100" w:type="dxa"/>
              <w:bottom w:w="50" w:type="dxa"/>
              <w:right w:w="100" w:type="dxa"/>
            </w:tcMar>
            <w:vAlign w:val="center"/>
          </w:tcPr>
          <w:p w14:paraId="1B18EF1D" w14:textId="77777777" w:rsidR="00845778" w:rsidRDefault="00000000">
            <w:r>
              <w:rPr>
                <w:sz w:val="21"/>
                <w:szCs w:val="21"/>
              </w:rPr>
              <w:t>Disponibilità presunte</w:t>
            </w:r>
          </w:p>
        </w:tc>
        <w:tc>
          <w:tcPr>
            <w:tcW w:w="2400" w:type="dxa"/>
            <w:tcMar>
              <w:top w:w="50" w:type="dxa"/>
              <w:left w:w="100" w:type="dxa"/>
              <w:bottom w:w="50" w:type="dxa"/>
              <w:right w:w="100" w:type="dxa"/>
            </w:tcMar>
            <w:vAlign w:val="center"/>
          </w:tcPr>
          <w:p w14:paraId="2699E29C" w14:textId="77777777" w:rsidR="00845778" w:rsidRDefault="00000000">
            <w:pPr>
              <w:jc w:val="right"/>
            </w:pPr>
            <w:r>
              <w:rPr>
                <w:sz w:val="21"/>
                <w:szCs w:val="21"/>
              </w:rPr>
              <w:t>3.735,88</w:t>
            </w:r>
          </w:p>
        </w:tc>
      </w:tr>
      <w:tr w:rsidR="00845778" w14:paraId="74B8D6BA" w14:textId="77777777">
        <w:tblPrEx>
          <w:tblCellMar>
            <w:top w:w="0" w:type="dxa"/>
            <w:bottom w:w="0" w:type="dxa"/>
          </w:tblCellMar>
        </w:tblPrEx>
        <w:tc>
          <w:tcPr>
            <w:tcW w:w="6620" w:type="dxa"/>
            <w:tcMar>
              <w:top w:w="50" w:type="dxa"/>
              <w:left w:w="100" w:type="dxa"/>
              <w:bottom w:w="50" w:type="dxa"/>
              <w:right w:w="100" w:type="dxa"/>
            </w:tcMar>
            <w:vAlign w:val="center"/>
          </w:tcPr>
          <w:p w14:paraId="5DBAB7FB" w14:textId="77777777" w:rsidR="00845778" w:rsidRDefault="00000000">
            <w:r>
              <w:rPr>
                <w:b/>
                <w:bCs/>
                <w:sz w:val="21"/>
                <w:szCs w:val="21"/>
              </w:rPr>
              <w:t>Risultato</w:t>
            </w:r>
          </w:p>
        </w:tc>
        <w:tc>
          <w:tcPr>
            <w:tcW w:w="2400" w:type="dxa"/>
            <w:tcMar>
              <w:top w:w="50" w:type="dxa"/>
              <w:left w:w="100" w:type="dxa"/>
              <w:bottom w:w="50" w:type="dxa"/>
              <w:right w:w="100" w:type="dxa"/>
            </w:tcMar>
            <w:vAlign w:val="center"/>
          </w:tcPr>
          <w:p w14:paraId="5F30F877" w14:textId="77777777" w:rsidR="00845778" w:rsidRDefault="00000000">
            <w:pPr>
              <w:jc w:val="right"/>
            </w:pPr>
            <w:r>
              <w:rPr>
                <w:b/>
                <w:bCs/>
                <w:sz w:val="21"/>
                <w:szCs w:val="21"/>
              </w:rPr>
              <w:t>– 7.400,87</w:t>
            </w:r>
          </w:p>
        </w:tc>
      </w:tr>
    </w:tbl>
    <w:p w14:paraId="7212942E" w14:textId="77777777" w:rsidR="00845778" w:rsidRDefault="00845778">
      <w:pPr>
        <w:spacing w:after="140" w:line="276" w:lineRule="auto"/>
        <w:jc w:val="both"/>
      </w:pPr>
    </w:p>
    <w:p w14:paraId="4DCB973B" w14:textId="77777777" w:rsidR="00845778" w:rsidRDefault="00000000">
      <w:pPr>
        <w:spacing w:after="140"/>
        <w:jc w:val="both"/>
      </w:pPr>
      <w:r>
        <w:rPr>
          <w:sz w:val="19"/>
          <w:szCs w:val="19"/>
        </w:rPr>
        <w:t>Nota 26. Il risultato dello scenario A al netto del ripristino del manto stradale è pari a + 2.724,13. Il finanziamento integrale del programma di spesa richiederebbe, nell'ambito dello scenario A, una capacità di riscossione pari a circa il 49 per cento dei residui attivi e, nell'ambito dello scenario B, pari a circa il 6 per cento dei soli contributi a carico dei consorziati.</w:t>
      </w:r>
    </w:p>
    <w:p w14:paraId="16758947" w14:textId="77777777" w:rsidR="00845778" w:rsidRDefault="00000000">
      <w:pPr>
        <w:pStyle w:val="Titolo2"/>
        <w:spacing w:before="240" w:after="120"/>
      </w:pPr>
      <w:r>
        <w:rPr>
          <w:b/>
          <w:bCs/>
          <w:color w:val="000000"/>
          <w:sz w:val="22"/>
          <w:szCs w:val="22"/>
        </w:rPr>
        <w:t>4.5 Piano di riparto e ruolo 2026</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7DD520DA" w14:textId="77777777">
        <w:tblPrEx>
          <w:tblCellMar>
            <w:top w:w="0" w:type="dxa"/>
            <w:bottom w:w="0" w:type="dxa"/>
          </w:tblCellMar>
        </w:tblPrEx>
        <w:tc>
          <w:tcPr>
            <w:tcW w:w="6620" w:type="dxa"/>
            <w:tcMar>
              <w:top w:w="50" w:type="dxa"/>
              <w:left w:w="100" w:type="dxa"/>
              <w:bottom w:w="50" w:type="dxa"/>
              <w:right w:w="100" w:type="dxa"/>
            </w:tcMar>
            <w:vAlign w:val="center"/>
          </w:tcPr>
          <w:p w14:paraId="36203047" w14:textId="77777777" w:rsidR="00845778" w:rsidRDefault="00000000">
            <w:r>
              <w:rPr>
                <w:sz w:val="21"/>
                <w:szCs w:val="21"/>
              </w:rPr>
              <w:t>Numero dei consorziati</w:t>
            </w:r>
          </w:p>
        </w:tc>
        <w:tc>
          <w:tcPr>
            <w:tcW w:w="2400" w:type="dxa"/>
            <w:tcMar>
              <w:top w:w="50" w:type="dxa"/>
              <w:left w:w="100" w:type="dxa"/>
              <w:bottom w:w="50" w:type="dxa"/>
              <w:right w:w="100" w:type="dxa"/>
            </w:tcMar>
            <w:vAlign w:val="center"/>
          </w:tcPr>
          <w:p w14:paraId="0BE8D236" w14:textId="77777777" w:rsidR="00845778" w:rsidRDefault="00000000">
            <w:pPr>
              <w:jc w:val="right"/>
            </w:pPr>
            <w:r>
              <w:rPr>
                <w:sz w:val="21"/>
                <w:szCs w:val="21"/>
              </w:rPr>
              <w:t>n. 55</w:t>
            </w:r>
          </w:p>
        </w:tc>
      </w:tr>
      <w:tr w:rsidR="00845778" w14:paraId="4C6974D9" w14:textId="77777777">
        <w:tblPrEx>
          <w:tblCellMar>
            <w:top w:w="0" w:type="dxa"/>
            <w:bottom w:w="0" w:type="dxa"/>
          </w:tblCellMar>
        </w:tblPrEx>
        <w:tc>
          <w:tcPr>
            <w:tcW w:w="6620" w:type="dxa"/>
            <w:tcMar>
              <w:top w:w="50" w:type="dxa"/>
              <w:left w:w="100" w:type="dxa"/>
              <w:bottom w:w="50" w:type="dxa"/>
              <w:right w:w="100" w:type="dxa"/>
            </w:tcMar>
            <w:vAlign w:val="center"/>
          </w:tcPr>
          <w:p w14:paraId="745A5715" w14:textId="77777777" w:rsidR="00845778" w:rsidRDefault="00000000">
            <w:r>
              <w:rPr>
                <w:sz w:val="21"/>
                <w:szCs w:val="21"/>
              </w:rPr>
              <w:t>Quota individuale a carico di ciascun consorziato</w:t>
            </w:r>
          </w:p>
        </w:tc>
        <w:tc>
          <w:tcPr>
            <w:tcW w:w="2400" w:type="dxa"/>
            <w:tcMar>
              <w:top w:w="50" w:type="dxa"/>
              <w:left w:w="100" w:type="dxa"/>
              <w:bottom w:w="50" w:type="dxa"/>
              <w:right w:w="100" w:type="dxa"/>
            </w:tcMar>
            <w:vAlign w:val="center"/>
          </w:tcPr>
          <w:p w14:paraId="48CBC5A0" w14:textId="77777777" w:rsidR="00845778" w:rsidRDefault="00000000">
            <w:pPr>
              <w:jc w:val="right"/>
            </w:pPr>
            <w:r>
              <w:rPr>
                <w:sz w:val="21"/>
                <w:szCs w:val="21"/>
              </w:rPr>
              <w:t>50,00</w:t>
            </w:r>
          </w:p>
        </w:tc>
      </w:tr>
      <w:tr w:rsidR="00845778" w14:paraId="31E49769" w14:textId="77777777">
        <w:tblPrEx>
          <w:tblCellMar>
            <w:top w:w="0" w:type="dxa"/>
            <w:bottom w:w="0" w:type="dxa"/>
          </w:tblCellMar>
        </w:tblPrEx>
        <w:tc>
          <w:tcPr>
            <w:tcW w:w="6620" w:type="dxa"/>
            <w:tcMar>
              <w:top w:w="50" w:type="dxa"/>
              <w:left w:w="100" w:type="dxa"/>
              <w:bottom w:w="50" w:type="dxa"/>
              <w:right w:w="100" w:type="dxa"/>
            </w:tcMar>
            <w:vAlign w:val="center"/>
          </w:tcPr>
          <w:p w14:paraId="04B48DFD" w14:textId="77777777" w:rsidR="00845778" w:rsidRDefault="00000000">
            <w:r>
              <w:rPr>
                <w:sz w:val="21"/>
                <w:szCs w:val="21"/>
              </w:rPr>
              <w:t>Totale a carico dei consorziati</w:t>
            </w:r>
          </w:p>
        </w:tc>
        <w:tc>
          <w:tcPr>
            <w:tcW w:w="2400" w:type="dxa"/>
            <w:tcMar>
              <w:top w:w="50" w:type="dxa"/>
              <w:left w:w="100" w:type="dxa"/>
              <w:bottom w:w="50" w:type="dxa"/>
              <w:right w:w="100" w:type="dxa"/>
            </w:tcMar>
            <w:vAlign w:val="center"/>
          </w:tcPr>
          <w:p w14:paraId="1DB7DEA1" w14:textId="77777777" w:rsidR="00845778" w:rsidRDefault="00000000">
            <w:pPr>
              <w:jc w:val="right"/>
            </w:pPr>
            <w:r>
              <w:rPr>
                <w:sz w:val="21"/>
                <w:szCs w:val="21"/>
              </w:rPr>
              <w:t>2.750,00</w:t>
            </w:r>
          </w:p>
        </w:tc>
      </w:tr>
      <w:tr w:rsidR="00845778" w14:paraId="79A8B51C" w14:textId="77777777">
        <w:tblPrEx>
          <w:tblCellMar>
            <w:top w:w="0" w:type="dxa"/>
            <w:bottom w:w="0" w:type="dxa"/>
          </w:tblCellMar>
        </w:tblPrEx>
        <w:tc>
          <w:tcPr>
            <w:tcW w:w="6620" w:type="dxa"/>
            <w:tcMar>
              <w:top w:w="50" w:type="dxa"/>
              <w:left w:w="100" w:type="dxa"/>
              <w:bottom w:w="50" w:type="dxa"/>
              <w:right w:w="100" w:type="dxa"/>
            </w:tcMar>
            <w:vAlign w:val="center"/>
          </w:tcPr>
          <w:p w14:paraId="29917794" w14:textId="77777777" w:rsidR="00845778" w:rsidRDefault="00000000">
            <w:r>
              <w:rPr>
                <w:sz w:val="21"/>
                <w:szCs w:val="21"/>
              </w:rPr>
              <w:t>Concorso del Comune di Modica</w:t>
            </w:r>
          </w:p>
        </w:tc>
        <w:tc>
          <w:tcPr>
            <w:tcW w:w="2400" w:type="dxa"/>
            <w:tcMar>
              <w:top w:w="50" w:type="dxa"/>
              <w:left w:w="100" w:type="dxa"/>
              <w:bottom w:w="50" w:type="dxa"/>
              <w:right w:w="100" w:type="dxa"/>
            </w:tcMar>
            <w:vAlign w:val="center"/>
          </w:tcPr>
          <w:p w14:paraId="4CA539D6" w14:textId="77777777" w:rsidR="00845778" w:rsidRDefault="00000000">
            <w:pPr>
              <w:jc w:val="right"/>
            </w:pPr>
            <w:r>
              <w:rPr>
                <w:sz w:val="21"/>
                <w:szCs w:val="21"/>
              </w:rPr>
              <w:t>2.500,00</w:t>
            </w:r>
          </w:p>
        </w:tc>
      </w:tr>
      <w:tr w:rsidR="00845778" w14:paraId="52699E11" w14:textId="77777777">
        <w:tblPrEx>
          <w:tblCellMar>
            <w:top w:w="0" w:type="dxa"/>
            <w:bottom w:w="0" w:type="dxa"/>
          </w:tblCellMar>
        </w:tblPrEx>
        <w:tc>
          <w:tcPr>
            <w:tcW w:w="6620" w:type="dxa"/>
            <w:shd w:val="clear" w:color="auto" w:fill="D9D9D9"/>
            <w:tcMar>
              <w:top w:w="50" w:type="dxa"/>
              <w:left w:w="100" w:type="dxa"/>
              <w:bottom w:w="50" w:type="dxa"/>
              <w:right w:w="100" w:type="dxa"/>
            </w:tcMar>
            <w:vAlign w:val="center"/>
          </w:tcPr>
          <w:p w14:paraId="5838E25D" w14:textId="77777777" w:rsidR="00845778" w:rsidRDefault="00000000">
            <w:r>
              <w:rPr>
                <w:b/>
                <w:bCs/>
                <w:sz w:val="21"/>
                <w:szCs w:val="21"/>
              </w:rPr>
              <w:t>TOTALE RUOLO 2026</w:t>
            </w:r>
          </w:p>
        </w:tc>
        <w:tc>
          <w:tcPr>
            <w:tcW w:w="2400" w:type="dxa"/>
            <w:shd w:val="clear" w:color="auto" w:fill="D9D9D9"/>
            <w:tcMar>
              <w:top w:w="50" w:type="dxa"/>
              <w:left w:w="100" w:type="dxa"/>
              <w:bottom w:w="50" w:type="dxa"/>
              <w:right w:w="100" w:type="dxa"/>
            </w:tcMar>
            <w:vAlign w:val="center"/>
          </w:tcPr>
          <w:p w14:paraId="1950F8E8" w14:textId="77777777" w:rsidR="00845778" w:rsidRDefault="00000000">
            <w:pPr>
              <w:jc w:val="right"/>
            </w:pPr>
            <w:r>
              <w:rPr>
                <w:b/>
                <w:bCs/>
                <w:sz w:val="21"/>
                <w:szCs w:val="21"/>
              </w:rPr>
              <w:t>5.250,00</w:t>
            </w:r>
          </w:p>
        </w:tc>
      </w:tr>
    </w:tbl>
    <w:p w14:paraId="38E1DE73" w14:textId="77777777" w:rsidR="00845778" w:rsidRDefault="00845778">
      <w:pPr>
        <w:spacing w:after="140" w:line="276" w:lineRule="auto"/>
        <w:jc w:val="both"/>
      </w:pPr>
    </w:p>
    <w:p w14:paraId="4C1FA74F" w14:textId="77777777" w:rsidR="00845778" w:rsidRDefault="00000000">
      <w:pPr>
        <w:spacing w:after="140"/>
        <w:jc w:val="both"/>
      </w:pPr>
      <w:r>
        <w:rPr>
          <w:sz w:val="19"/>
          <w:szCs w:val="19"/>
        </w:rPr>
        <w:t>Nota 27. La quota individuale in misura fissa di 50,00 annui, per complessivi 2.750,00 a carico dei 55 consorziati, si applica a decorrere dall'annualità 2024 ed è confermata nell'adunanza del 4 settembre 2026. Per le annualità fino al 2023 la quota ammontava a 30,00 annui, per complessivi 1.650,00; nella medesima misura era stata determinata dall'Assemblea del 1° agosto 2020 per le annualità dal 2017 al 2019.</w:t>
      </w:r>
    </w:p>
    <w:p w14:paraId="7562711D" w14:textId="77777777" w:rsidR="00845778" w:rsidRDefault="00000000">
      <w:pPr>
        <w:spacing w:after="140"/>
        <w:jc w:val="both"/>
      </w:pPr>
      <w:r>
        <w:rPr>
          <w:sz w:val="19"/>
          <w:szCs w:val="19"/>
        </w:rPr>
        <w:t>Nota 28. Termine di versamento: entro il ______________. Modalità: bonifico bancario sul conto corrente intestato al Consorzio, IBAN IT32 Q 05036 84480 CC0180888017, indicando nella causale il nominativo del consorziato, il foglio e la particella catastale e l'annualità di riferimento.</w:t>
      </w:r>
    </w:p>
    <w:p w14:paraId="5C9A698F" w14:textId="77777777" w:rsidR="00845778" w:rsidRDefault="00000000">
      <w:pPr>
        <w:pStyle w:val="Titolo2"/>
        <w:spacing w:before="240" w:after="120"/>
      </w:pPr>
      <w:r>
        <w:rPr>
          <w:b/>
          <w:bCs/>
          <w:color w:val="000000"/>
          <w:sz w:val="22"/>
          <w:szCs w:val="22"/>
        </w:rPr>
        <w:t>4.6 Andamento pluriennale della gestione di cassa</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0"/>
        <w:gridCol w:w="2400"/>
      </w:tblGrid>
      <w:tr w:rsidR="00845778" w14:paraId="0034AE6B" w14:textId="77777777">
        <w:tblPrEx>
          <w:tblCellMar>
            <w:top w:w="0" w:type="dxa"/>
            <w:bottom w:w="0" w:type="dxa"/>
          </w:tblCellMar>
        </w:tblPrEx>
        <w:tc>
          <w:tcPr>
            <w:tcW w:w="6620" w:type="dxa"/>
            <w:tcMar>
              <w:top w:w="50" w:type="dxa"/>
              <w:left w:w="100" w:type="dxa"/>
              <w:bottom w:w="50" w:type="dxa"/>
              <w:right w:w="100" w:type="dxa"/>
            </w:tcMar>
            <w:vAlign w:val="center"/>
          </w:tcPr>
          <w:p w14:paraId="2AD06EE3" w14:textId="77777777" w:rsidR="00845778" w:rsidRDefault="00000000">
            <w:r>
              <w:rPr>
                <w:sz w:val="21"/>
                <w:szCs w:val="21"/>
              </w:rPr>
              <w:t>Fondo cassa al 1° gennaio 2023</w:t>
            </w:r>
          </w:p>
        </w:tc>
        <w:tc>
          <w:tcPr>
            <w:tcW w:w="2400" w:type="dxa"/>
            <w:tcMar>
              <w:top w:w="50" w:type="dxa"/>
              <w:left w:w="100" w:type="dxa"/>
              <w:bottom w:w="50" w:type="dxa"/>
              <w:right w:w="100" w:type="dxa"/>
            </w:tcMar>
            <w:vAlign w:val="center"/>
          </w:tcPr>
          <w:p w14:paraId="193ACF70" w14:textId="77777777" w:rsidR="00845778" w:rsidRDefault="00000000">
            <w:pPr>
              <w:jc w:val="right"/>
            </w:pPr>
            <w:r>
              <w:rPr>
                <w:sz w:val="21"/>
                <w:szCs w:val="21"/>
              </w:rPr>
              <w:t>430,55</w:t>
            </w:r>
          </w:p>
        </w:tc>
      </w:tr>
      <w:tr w:rsidR="00845778" w14:paraId="36B063C4" w14:textId="77777777">
        <w:tblPrEx>
          <w:tblCellMar>
            <w:top w:w="0" w:type="dxa"/>
            <w:bottom w:w="0" w:type="dxa"/>
          </w:tblCellMar>
        </w:tblPrEx>
        <w:tc>
          <w:tcPr>
            <w:tcW w:w="6620" w:type="dxa"/>
            <w:tcMar>
              <w:top w:w="50" w:type="dxa"/>
              <w:left w:w="100" w:type="dxa"/>
              <w:bottom w:w="50" w:type="dxa"/>
              <w:right w:w="100" w:type="dxa"/>
            </w:tcMar>
            <w:vAlign w:val="center"/>
          </w:tcPr>
          <w:p w14:paraId="0013F13A" w14:textId="77777777" w:rsidR="00845778" w:rsidRDefault="00000000">
            <w:r>
              <w:rPr>
                <w:sz w:val="21"/>
                <w:szCs w:val="21"/>
              </w:rPr>
              <w:t>Fondo cassa al 31 dicembre 2023</w:t>
            </w:r>
          </w:p>
        </w:tc>
        <w:tc>
          <w:tcPr>
            <w:tcW w:w="2400" w:type="dxa"/>
            <w:tcMar>
              <w:top w:w="50" w:type="dxa"/>
              <w:left w:w="100" w:type="dxa"/>
              <w:bottom w:w="50" w:type="dxa"/>
              <w:right w:w="100" w:type="dxa"/>
            </w:tcMar>
            <w:vAlign w:val="center"/>
          </w:tcPr>
          <w:p w14:paraId="1819F3F3" w14:textId="77777777" w:rsidR="00845778" w:rsidRDefault="00000000">
            <w:pPr>
              <w:jc w:val="right"/>
            </w:pPr>
            <w:r>
              <w:rPr>
                <w:sz w:val="21"/>
                <w:szCs w:val="21"/>
              </w:rPr>
              <w:t>607,71</w:t>
            </w:r>
          </w:p>
        </w:tc>
      </w:tr>
      <w:tr w:rsidR="00845778" w14:paraId="7A3D4A78" w14:textId="77777777">
        <w:tblPrEx>
          <w:tblCellMar>
            <w:top w:w="0" w:type="dxa"/>
            <w:bottom w:w="0" w:type="dxa"/>
          </w:tblCellMar>
        </w:tblPrEx>
        <w:tc>
          <w:tcPr>
            <w:tcW w:w="6620" w:type="dxa"/>
            <w:tcMar>
              <w:top w:w="50" w:type="dxa"/>
              <w:left w:w="100" w:type="dxa"/>
              <w:bottom w:w="50" w:type="dxa"/>
              <w:right w:w="100" w:type="dxa"/>
            </w:tcMar>
            <w:vAlign w:val="center"/>
          </w:tcPr>
          <w:p w14:paraId="27F03A07" w14:textId="77777777" w:rsidR="00845778" w:rsidRDefault="00000000">
            <w:r>
              <w:rPr>
                <w:sz w:val="21"/>
                <w:szCs w:val="21"/>
              </w:rPr>
              <w:t>Fondo cassa al 31 dicembre 2024</w:t>
            </w:r>
          </w:p>
        </w:tc>
        <w:tc>
          <w:tcPr>
            <w:tcW w:w="2400" w:type="dxa"/>
            <w:tcMar>
              <w:top w:w="50" w:type="dxa"/>
              <w:left w:w="100" w:type="dxa"/>
              <w:bottom w:w="50" w:type="dxa"/>
              <w:right w:w="100" w:type="dxa"/>
            </w:tcMar>
            <w:vAlign w:val="center"/>
          </w:tcPr>
          <w:p w14:paraId="45EEEE6B" w14:textId="77777777" w:rsidR="00845778" w:rsidRDefault="00000000">
            <w:pPr>
              <w:jc w:val="right"/>
            </w:pPr>
            <w:r>
              <w:rPr>
                <w:sz w:val="21"/>
                <w:szCs w:val="21"/>
              </w:rPr>
              <w:t>758,58</w:t>
            </w:r>
          </w:p>
        </w:tc>
      </w:tr>
      <w:tr w:rsidR="00845778" w14:paraId="5A0CA0A1" w14:textId="77777777">
        <w:tblPrEx>
          <w:tblCellMar>
            <w:top w:w="0" w:type="dxa"/>
            <w:bottom w:w="0" w:type="dxa"/>
          </w:tblCellMar>
        </w:tblPrEx>
        <w:tc>
          <w:tcPr>
            <w:tcW w:w="6620" w:type="dxa"/>
            <w:tcMar>
              <w:top w:w="50" w:type="dxa"/>
              <w:left w:w="100" w:type="dxa"/>
              <w:bottom w:w="50" w:type="dxa"/>
              <w:right w:w="100" w:type="dxa"/>
            </w:tcMar>
            <w:vAlign w:val="center"/>
          </w:tcPr>
          <w:p w14:paraId="1C5EE85D" w14:textId="77777777" w:rsidR="00845778" w:rsidRDefault="00000000">
            <w:r>
              <w:rPr>
                <w:sz w:val="21"/>
                <w:szCs w:val="21"/>
              </w:rPr>
              <w:t>Fondo cassa al 31 dicembre 2025</w:t>
            </w:r>
          </w:p>
        </w:tc>
        <w:tc>
          <w:tcPr>
            <w:tcW w:w="2400" w:type="dxa"/>
            <w:tcMar>
              <w:top w:w="50" w:type="dxa"/>
              <w:left w:w="100" w:type="dxa"/>
              <w:bottom w:w="50" w:type="dxa"/>
              <w:right w:w="100" w:type="dxa"/>
            </w:tcMar>
            <w:vAlign w:val="center"/>
          </w:tcPr>
          <w:p w14:paraId="0004FA8D" w14:textId="77777777" w:rsidR="00845778" w:rsidRDefault="00000000">
            <w:pPr>
              <w:jc w:val="right"/>
            </w:pPr>
            <w:r>
              <w:rPr>
                <w:sz w:val="21"/>
                <w:szCs w:val="21"/>
              </w:rPr>
              <w:t>570,32</w:t>
            </w:r>
          </w:p>
        </w:tc>
      </w:tr>
      <w:tr w:rsidR="00845778" w14:paraId="3B1FBCBF" w14:textId="77777777">
        <w:tblPrEx>
          <w:tblCellMar>
            <w:top w:w="0" w:type="dxa"/>
            <w:bottom w:w="0" w:type="dxa"/>
          </w:tblCellMar>
        </w:tblPrEx>
        <w:tc>
          <w:tcPr>
            <w:tcW w:w="6620" w:type="dxa"/>
            <w:tcMar>
              <w:top w:w="50" w:type="dxa"/>
              <w:left w:w="100" w:type="dxa"/>
              <w:bottom w:w="50" w:type="dxa"/>
              <w:right w:w="100" w:type="dxa"/>
            </w:tcMar>
            <w:vAlign w:val="center"/>
          </w:tcPr>
          <w:p w14:paraId="317B1D2D" w14:textId="77777777" w:rsidR="00845778" w:rsidRDefault="00000000">
            <w:r>
              <w:rPr>
                <w:sz w:val="21"/>
                <w:szCs w:val="21"/>
              </w:rPr>
              <w:t>Saldo contabile al 3 agosto 2026</w:t>
            </w:r>
          </w:p>
        </w:tc>
        <w:tc>
          <w:tcPr>
            <w:tcW w:w="2400" w:type="dxa"/>
            <w:tcMar>
              <w:top w:w="50" w:type="dxa"/>
              <w:left w:w="100" w:type="dxa"/>
              <w:bottom w:w="50" w:type="dxa"/>
              <w:right w:w="100" w:type="dxa"/>
            </w:tcMar>
            <w:vAlign w:val="center"/>
          </w:tcPr>
          <w:p w14:paraId="5B1B2322" w14:textId="77777777" w:rsidR="00845778" w:rsidRDefault="00000000">
            <w:pPr>
              <w:jc w:val="right"/>
            </w:pPr>
            <w:r>
              <w:rPr>
                <w:sz w:val="21"/>
                <w:szCs w:val="21"/>
              </w:rPr>
              <w:t>882,79</w:t>
            </w:r>
          </w:p>
        </w:tc>
      </w:tr>
    </w:tbl>
    <w:p w14:paraId="4B98CCB8" w14:textId="77777777" w:rsidR="00845778" w:rsidRDefault="00845778">
      <w:pPr>
        <w:spacing w:after="140" w:line="276" w:lineRule="auto"/>
        <w:jc w:val="both"/>
      </w:pPr>
    </w:p>
    <w:p w14:paraId="3FF286CF" w14:textId="77777777" w:rsidR="00845778" w:rsidRDefault="00000000">
      <w:pPr>
        <w:spacing w:after="140"/>
        <w:jc w:val="both"/>
      </w:pPr>
      <w:r>
        <w:rPr>
          <w:sz w:val="19"/>
          <w:szCs w:val="19"/>
        </w:rPr>
        <w:t>Nota 29. Nel quadriennio 2023-2026 gli oneri bancari, comprensivi dell'imposta di bollo, delle spese di tenuta conto e delle commissioni sulle disposizioni, ammontano complessivamente a 391,73, a fronte di entrate complessive per 1.616,77.</w:t>
      </w:r>
    </w:p>
    <w:p w14:paraId="562A967A" w14:textId="77777777" w:rsidR="00845778" w:rsidRDefault="00845778">
      <w:pPr>
        <w:spacing w:after="400" w:line="276" w:lineRule="auto"/>
        <w:jc w:val="both"/>
      </w:pPr>
    </w:p>
    <w:p w14:paraId="3ADBBA03" w14:textId="77777777" w:rsidR="00845778" w:rsidRDefault="00000000">
      <w:pPr>
        <w:spacing w:after="480" w:line="276" w:lineRule="auto"/>
        <w:jc w:val="both"/>
      </w:pPr>
      <w:r>
        <w:rPr>
          <w:i/>
          <w:iCs/>
        </w:rPr>
        <w:t>Modica, ______________</w:t>
      </w:r>
    </w:p>
    <w:tbl>
      <w:tblPr>
        <w:tblW w:w="9020" w:type="dxa"/>
        <w:tblCellMar>
          <w:left w:w="10" w:type="dxa"/>
          <w:right w:w="10" w:type="dxa"/>
        </w:tblCellMar>
        <w:tblLook w:val="0000" w:firstRow="0" w:lastRow="0" w:firstColumn="0" w:lastColumn="0" w:noHBand="0" w:noVBand="0"/>
      </w:tblPr>
      <w:tblGrid>
        <w:gridCol w:w="4510"/>
        <w:gridCol w:w="4510"/>
      </w:tblGrid>
      <w:tr w:rsidR="00845778" w14:paraId="4203E230" w14:textId="77777777">
        <w:tblPrEx>
          <w:tblCellMar>
            <w:top w:w="0" w:type="dxa"/>
            <w:bottom w:w="0" w:type="dxa"/>
          </w:tblCellMar>
        </w:tblPrEx>
        <w:tc>
          <w:tcPr>
            <w:tcW w:w="4510" w:type="dxa"/>
          </w:tcPr>
          <w:p w14:paraId="1A7BC9F4" w14:textId="77777777" w:rsidR="00845778" w:rsidRDefault="00000000">
            <w:pPr>
              <w:spacing w:after="60"/>
              <w:jc w:val="center"/>
            </w:pPr>
            <w:r>
              <w:rPr>
                <w:i/>
                <w:iCs/>
                <w:sz w:val="21"/>
                <w:szCs w:val="21"/>
              </w:rPr>
              <w:t>Il Presidente</w:t>
            </w:r>
          </w:p>
          <w:p w14:paraId="19FF4659" w14:textId="77777777" w:rsidR="00845778" w:rsidRDefault="00000000">
            <w:pPr>
              <w:spacing w:after="480"/>
              <w:jc w:val="center"/>
            </w:pPr>
            <w:r>
              <w:rPr>
                <w:sz w:val="21"/>
                <w:szCs w:val="21"/>
              </w:rPr>
              <w:t xml:space="preserve">Dott. Corrado Rizzone </w:t>
            </w:r>
            <w:proofErr w:type="spellStart"/>
            <w:r>
              <w:rPr>
                <w:sz w:val="21"/>
                <w:szCs w:val="21"/>
              </w:rPr>
              <w:t>Favacchio</w:t>
            </w:r>
            <w:proofErr w:type="spellEnd"/>
          </w:p>
          <w:p w14:paraId="713A7A5A" w14:textId="77777777" w:rsidR="00845778" w:rsidRDefault="00000000">
            <w:pPr>
              <w:jc w:val="center"/>
            </w:pPr>
            <w:r>
              <w:rPr>
                <w:sz w:val="21"/>
                <w:szCs w:val="21"/>
              </w:rPr>
              <w:t>________________________</w:t>
            </w:r>
          </w:p>
        </w:tc>
        <w:tc>
          <w:tcPr>
            <w:tcW w:w="4510" w:type="dxa"/>
          </w:tcPr>
          <w:p w14:paraId="6B74CD79" w14:textId="77777777" w:rsidR="00845778" w:rsidRDefault="00000000">
            <w:pPr>
              <w:spacing w:after="60"/>
              <w:jc w:val="center"/>
            </w:pPr>
            <w:r>
              <w:rPr>
                <w:i/>
                <w:iCs/>
                <w:sz w:val="21"/>
                <w:szCs w:val="21"/>
              </w:rPr>
              <w:t>Il Segretario</w:t>
            </w:r>
          </w:p>
          <w:p w14:paraId="7AFB81AE" w14:textId="77777777" w:rsidR="00845778" w:rsidRDefault="00000000">
            <w:pPr>
              <w:spacing w:after="480"/>
              <w:jc w:val="center"/>
            </w:pPr>
            <w:r>
              <w:rPr>
                <w:sz w:val="21"/>
                <w:szCs w:val="21"/>
              </w:rPr>
              <w:t>Avv. Francesco Stornello</w:t>
            </w:r>
          </w:p>
          <w:p w14:paraId="1DAAF19D" w14:textId="77777777" w:rsidR="00845778" w:rsidRDefault="00000000">
            <w:pPr>
              <w:jc w:val="center"/>
            </w:pPr>
            <w:r>
              <w:rPr>
                <w:sz w:val="21"/>
                <w:szCs w:val="21"/>
              </w:rPr>
              <w:t>________________________</w:t>
            </w:r>
          </w:p>
        </w:tc>
      </w:tr>
    </w:tbl>
    <w:p w14:paraId="2A091039" w14:textId="77777777" w:rsidR="00845778" w:rsidRDefault="00845778">
      <w:pPr>
        <w:pageBreakBefore/>
      </w:pPr>
    </w:p>
    <w:p w14:paraId="38C02ACE" w14:textId="77777777" w:rsidR="00845778" w:rsidRDefault="00000000">
      <w:pPr>
        <w:pStyle w:val="Titolo1"/>
        <w:spacing w:before="320" w:after="160"/>
      </w:pPr>
      <w:r>
        <w:rPr>
          <w:b/>
          <w:bCs/>
          <w:color w:val="000000"/>
          <w:sz w:val="25"/>
          <w:szCs w:val="25"/>
        </w:rPr>
        <w:t>ALLEGATO – MOVIMENTI DEL CONTO DI TESORERIA</w:t>
      </w:r>
    </w:p>
    <w:p w14:paraId="3F370158" w14:textId="77777777" w:rsidR="00845778" w:rsidRDefault="00000000">
      <w:pPr>
        <w:pStyle w:val="Titolo2"/>
        <w:spacing w:before="240" w:after="120"/>
      </w:pPr>
      <w:r>
        <w:rPr>
          <w:b/>
          <w:bCs/>
          <w:color w:val="000000"/>
          <w:sz w:val="22"/>
          <w:szCs w:val="22"/>
        </w:rPr>
        <w:t>A. Esercizio 2024</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0"/>
        <w:gridCol w:w="5670"/>
        <w:gridCol w:w="2200"/>
      </w:tblGrid>
      <w:tr w:rsidR="00845778" w14:paraId="4D9EE7F9" w14:textId="77777777">
        <w:tblPrEx>
          <w:tblCellMar>
            <w:top w:w="0" w:type="dxa"/>
            <w:bottom w:w="0" w:type="dxa"/>
          </w:tblCellMar>
        </w:tblPrEx>
        <w:tc>
          <w:tcPr>
            <w:tcW w:w="9020" w:type="dxa"/>
            <w:gridSpan w:val="3"/>
            <w:shd w:val="clear" w:color="auto" w:fill="D9D9D9"/>
            <w:tcMar>
              <w:top w:w="50" w:type="dxa"/>
              <w:left w:w="100" w:type="dxa"/>
              <w:bottom w:w="50" w:type="dxa"/>
              <w:right w:w="100" w:type="dxa"/>
            </w:tcMar>
          </w:tcPr>
          <w:p w14:paraId="3C3B6503" w14:textId="77777777" w:rsidR="00845778" w:rsidRDefault="00000000">
            <w:r>
              <w:rPr>
                <w:b/>
                <w:bCs/>
                <w:sz w:val="20"/>
                <w:szCs w:val="20"/>
              </w:rPr>
              <w:t>Data / Descrizione / Importo</w:t>
            </w:r>
          </w:p>
        </w:tc>
      </w:tr>
      <w:tr w:rsidR="00845778" w14:paraId="65F5E0E3" w14:textId="77777777">
        <w:tblPrEx>
          <w:tblCellMar>
            <w:top w:w="0" w:type="dxa"/>
            <w:bottom w:w="0" w:type="dxa"/>
          </w:tblCellMar>
        </w:tblPrEx>
        <w:tc>
          <w:tcPr>
            <w:tcW w:w="1150" w:type="dxa"/>
            <w:tcMar>
              <w:top w:w="50" w:type="dxa"/>
              <w:left w:w="100" w:type="dxa"/>
              <w:bottom w:w="50" w:type="dxa"/>
              <w:right w:w="100" w:type="dxa"/>
            </w:tcMar>
            <w:vAlign w:val="center"/>
          </w:tcPr>
          <w:p w14:paraId="64362B06" w14:textId="77777777" w:rsidR="00845778" w:rsidRDefault="00000000">
            <w:r>
              <w:rPr>
                <w:b/>
                <w:bCs/>
                <w:sz w:val="20"/>
                <w:szCs w:val="20"/>
              </w:rPr>
              <w:t>01.01.24</w:t>
            </w:r>
          </w:p>
        </w:tc>
        <w:tc>
          <w:tcPr>
            <w:tcW w:w="5670" w:type="dxa"/>
            <w:tcMar>
              <w:top w:w="50" w:type="dxa"/>
              <w:left w:w="100" w:type="dxa"/>
              <w:bottom w:w="50" w:type="dxa"/>
              <w:right w:w="100" w:type="dxa"/>
            </w:tcMar>
            <w:vAlign w:val="center"/>
          </w:tcPr>
          <w:p w14:paraId="0D1D70C8" w14:textId="77777777" w:rsidR="00845778" w:rsidRDefault="00000000">
            <w:r>
              <w:rPr>
                <w:b/>
                <w:bCs/>
                <w:sz w:val="20"/>
                <w:szCs w:val="20"/>
              </w:rPr>
              <w:t>Fondo cassa iniziale</w:t>
            </w:r>
          </w:p>
        </w:tc>
        <w:tc>
          <w:tcPr>
            <w:tcW w:w="2200" w:type="dxa"/>
            <w:tcMar>
              <w:top w:w="50" w:type="dxa"/>
              <w:left w:w="100" w:type="dxa"/>
              <w:bottom w:w="50" w:type="dxa"/>
              <w:right w:w="100" w:type="dxa"/>
            </w:tcMar>
            <w:vAlign w:val="center"/>
          </w:tcPr>
          <w:p w14:paraId="3D7C55D7" w14:textId="77777777" w:rsidR="00845778" w:rsidRDefault="00000000">
            <w:pPr>
              <w:jc w:val="right"/>
            </w:pPr>
            <w:r>
              <w:rPr>
                <w:b/>
                <w:bCs/>
                <w:sz w:val="20"/>
                <w:szCs w:val="20"/>
              </w:rPr>
              <w:t>607,71</w:t>
            </w:r>
          </w:p>
        </w:tc>
      </w:tr>
      <w:tr w:rsidR="00845778" w14:paraId="1CB44458" w14:textId="77777777">
        <w:tblPrEx>
          <w:tblCellMar>
            <w:top w:w="0" w:type="dxa"/>
            <w:bottom w:w="0" w:type="dxa"/>
          </w:tblCellMar>
        </w:tblPrEx>
        <w:tc>
          <w:tcPr>
            <w:tcW w:w="1150" w:type="dxa"/>
            <w:tcMar>
              <w:top w:w="50" w:type="dxa"/>
              <w:left w:w="100" w:type="dxa"/>
              <w:bottom w:w="50" w:type="dxa"/>
              <w:right w:w="100" w:type="dxa"/>
            </w:tcMar>
            <w:vAlign w:val="center"/>
          </w:tcPr>
          <w:p w14:paraId="24C13EC1" w14:textId="77777777" w:rsidR="00845778" w:rsidRDefault="00000000">
            <w:r>
              <w:rPr>
                <w:sz w:val="20"/>
                <w:szCs w:val="20"/>
              </w:rPr>
              <w:t>05.01.24</w:t>
            </w:r>
          </w:p>
        </w:tc>
        <w:tc>
          <w:tcPr>
            <w:tcW w:w="5670" w:type="dxa"/>
            <w:tcMar>
              <w:top w:w="50" w:type="dxa"/>
              <w:left w:w="100" w:type="dxa"/>
              <w:bottom w:w="50" w:type="dxa"/>
              <w:right w:w="100" w:type="dxa"/>
            </w:tcMar>
            <w:vAlign w:val="center"/>
          </w:tcPr>
          <w:p w14:paraId="2491473C" w14:textId="77777777" w:rsidR="00845778" w:rsidRDefault="00000000">
            <w:r>
              <w:rPr>
                <w:sz w:val="20"/>
                <w:szCs w:val="20"/>
              </w:rPr>
              <w:t>Competenze attive al 31 dicembre 2023</w:t>
            </w:r>
          </w:p>
        </w:tc>
        <w:tc>
          <w:tcPr>
            <w:tcW w:w="2200" w:type="dxa"/>
            <w:tcMar>
              <w:top w:w="50" w:type="dxa"/>
              <w:left w:w="100" w:type="dxa"/>
              <w:bottom w:w="50" w:type="dxa"/>
              <w:right w:w="100" w:type="dxa"/>
            </w:tcMar>
            <w:vAlign w:val="center"/>
          </w:tcPr>
          <w:p w14:paraId="74668975" w14:textId="77777777" w:rsidR="00845778" w:rsidRDefault="00000000">
            <w:pPr>
              <w:jc w:val="right"/>
            </w:pPr>
            <w:r>
              <w:rPr>
                <w:sz w:val="20"/>
                <w:szCs w:val="20"/>
              </w:rPr>
              <w:t>+ 0,30</w:t>
            </w:r>
          </w:p>
        </w:tc>
      </w:tr>
      <w:tr w:rsidR="00845778" w14:paraId="6DFB09BF" w14:textId="77777777">
        <w:tblPrEx>
          <w:tblCellMar>
            <w:top w:w="0" w:type="dxa"/>
            <w:bottom w:w="0" w:type="dxa"/>
          </w:tblCellMar>
        </w:tblPrEx>
        <w:tc>
          <w:tcPr>
            <w:tcW w:w="1150" w:type="dxa"/>
            <w:tcMar>
              <w:top w:w="50" w:type="dxa"/>
              <w:left w:w="100" w:type="dxa"/>
              <w:bottom w:w="50" w:type="dxa"/>
              <w:right w:w="100" w:type="dxa"/>
            </w:tcMar>
            <w:vAlign w:val="center"/>
          </w:tcPr>
          <w:p w14:paraId="4AAE9ABE" w14:textId="77777777" w:rsidR="00845778" w:rsidRDefault="00000000">
            <w:r>
              <w:rPr>
                <w:sz w:val="20"/>
                <w:szCs w:val="20"/>
              </w:rPr>
              <w:t>05.01.24</w:t>
            </w:r>
          </w:p>
        </w:tc>
        <w:tc>
          <w:tcPr>
            <w:tcW w:w="5670" w:type="dxa"/>
            <w:tcMar>
              <w:top w:w="50" w:type="dxa"/>
              <w:left w:w="100" w:type="dxa"/>
              <w:bottom w:w="50" w:type="dxa"/>
              <w:right w:w="100" w:type="dxa"/>
            </w:tcMar>
            <w:vAlign w:val="center"/>
          </w:tcPr>
          <w:p w14:paraId="27733C66" w14:textId="77777777" w:rsidR="00845778" w:rsidRDefault="00000000">
            <w:r>
              <w:rPr>
                <w:sz w:val="20"/>
                <w:szCs w:val="20"/>
              </w:rPr>
              <w:t>Imposta di bollo, quarto trimestre 2023</w:t>
            </w:r>
          </w:p>
        </w:tc>
        <w:tc>
          <w:tcPr>
            <w:tcW w:w="2200" w:type="dxa"/>
            <w:tcMar>
              <w:top w:w="50" w:type="dxa"/>
              <w:left w:w="100" w:type="dxa"/>
              <w:bottom w:w="50" w:type="dxa"/>
              <w:right w:w="100" w:type="dxa"/>
            </w:tcMar>
            <w:vAlign w:val="center"/>
          </w:tcPr>
          <w:p w14:paraId="0AE0D293" w14:textId="77777777" w:rsidR="00845778" w:rsidRDefault="00000000">
            <w:pPr>
              <w:jc w:val="right"/>
            </w:pPr>
            <w:r>
              <w:rPr>
                <w:sz w:val="20"/>
                <w:szCs w:val="20"/>
              </w:rPr>
              <w:t>– 25,21</w:t>
            </w:r>
          </w:p>
        </w:tc>
      </w:tr>
      <w:tr w:rsidR="00845778" w14:paraId="2AF6EA44" w14:textId="77777777">
        <w:tblPrEx>
          <w:tblCellMar>
            <w:top w:w="0" w:type="dxa"/>
            <w:bottom w:w="0" w:type="dxa"/>
          </w:tblCellMar>
        </w:tblPrEx>
        <w:tc>
          <w:tcPr>
            <w:tcW w:w="1150" w:type="dxa"/>
            <w:tcMar>
              <w:top w:w="50" w:type="dxa"/>
              <w:left w:w="100" w:type="dxa"/>
              <w:bottom w:w="50" w:type="dxa"/>
              <w:right w:w="100" w:type="dxa"/>
            </w:tcMar>
            <w:vAlign w:val="center"/>
          </w:tcPr>
          <w:p w14:paraId="52B1D501" w14:textId="77777777" w:rsidR="00845778" w:rsidRDefault="00000000">
            <w:r>
              <w:rPr>
                <w:sz w:val="20"/>
                <w:szCs w:val="20"/>
              </w:rPr>
              <w:t>01.03.24</w:t>
            </w:r>
          </w:p>
        </w:tc>
        <w:tc>
          <w:tcPr>
            <w:tcW w:w="5670" w:type="dxa"/>
            <w:tcMar>
              <w:top w:w="50" w:type="dxa"/>
              <w:left w:w="100" w:type="dxa"/>
              <w:bottom w:w="50" w:type="dxa"/>
              <w:right w:w="100" w:type="dxa"/>
            </w:tcMar>
            <w:vAlign w:val="center"/>
          </w:tcPr>
          <w:p w14:paraId="0B456181"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7FBA590B" w14:textId="77777777" w:rsidR="00845778" w:rsidRDefault="00000000">
            <w:pPr>
              <w:jc w:val="right"/>
            </w:pPr>
            <w:r>
              <w:rPr>
                <w:sz w:val="20"/>
                <w:szCs w:val="20"/>
              </w:rPr>
              <w:t>+ 53,79</w:t>
            </w:r>
          </w:p>
        </w:tc>
      </w:tr>
      <w:tr w:rsidR="00845778" w14:paraId="04371739" w14:textId="77777777">
        <w:tblPrEx>
          <w:tblCellMar>
            <w:top w:w="0" w:type="dxa"/>
            <w:bottom w:w="0" w:type="dxa"/>
          </w:tblCellMar>
        </w:tblPrEx>
        <w:tc>
          <w:tcPr>
            <w:tcW w:w="1150" w:type="dxa"/>
            <w:tcMar>
              <w:top w:w="50" w:type="dxa"/>
              <w:left w:w="100" w:type="dxa"/>
              <w:bottom w:w="50" w:type="dxa"/>
              <w:right w:w="100" w:type="dxa"/>
            </w:tcMar>
            <w:vAlign w:val="center"/>
          </w:tcPr>
          <w:p w14:paraId="5D860280" w14:textId="77777777" w:rsidR="00845778" w:rsidRDefault="00000000">
            <w:r>
              <w:rPr>
                <w:sz w:val="20"/>
                <w:szCs w:val="20"/>
              </w:rPr>
              <w:t>20.03.24</w:t>
            </w:r>
          </w:p>
        </w:tc>
        <w:tc>
          <w:tcPr>
            <w:tcW w:w="5670" w:type="dxa"/>
            <w:tcMar>
              <w:top w:w="50" w:type="dxa"/>
              <w:left w:w="100" w:type="dxa"/>
              <w:bottom w:w="50" w:type="dxa"/>
              <w:right w:w="100" w:type="dxa"/>
            </w:tcMar>
            <w:vAlign w:val="center"/>
          </w:tcPr>
          <w:p w14:paraId="791AD37F"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153097AA" w14:textId="77777777" w:rsidR="00845778" w:rsidRDefault="00000000">
            <w:pPr>
              <w:jc w:val="right"/>
            </w:pPr>
            <w:r>
              <w:rPr>
                <w:sz w:val="20"/>
                <w:szCs w:val="20"/>
              </w:rPr>
              <w:t>+ 17,74</w:t>
            </w:r>
          </w:p>
        </w:tc>
      </w:tr>
      <w:tr w:rsidR="00845778" w14:paraId="28BA6D7C" w14:textId="77777777">
        <w:tblPrEx>
          <w:tblCellMar>
            <w:top w:w="0" w:type="dxa"/>
            <w:bottom w:w="0" w:type="dxa"/>
          </w:tblCellMar>
        </w:tblPrEx>
        <w:tc>
          <w:tcPr>
            <w:tcW w:w="1150" w:type="dxa"/>
            <w:tcMar>
              <w:top w:w="50" w:type="dxa"/>
              <w:left w:w="100" w:type="dxa"/>
              <w:bottom w:w="50" w:type="dxa"/>
              <w:right w:w="100" w:type="dxa"/>
            </w:tcMar>
            <w:vAlign w:val="center"/>
          </w:tcPr>
          <w:p w14:paraId="50829D9A" w14:textId="77777777" w:rsidR="00845778" w:rsidRDefault="00000000">
            <w:r>
              <w:rPr>
                <w:sz w:val="20"/>
                <w:szCs w:val="20"/>
              </w:rPr>
              <w:t>05.04.24</w:t>
            </w:r>
          </w:p>
        </w:tc>
        <w:tc>
          <w:tcPr>
            <w:tcW w:w="5670" w:type="dxa"/>
            <w:tcMar>
              <w:top w:w="50" w:type="dxa"/>
              <w:left w:w="100" w:type="dxa"/>
              <w:bottom w:w="50" w:type="dxa"/>
              <w:right w:w="100" w:type="dxa"/>
            </w:tcMar>
            <w:vAlign w:val="center"/>
          </w:tcPr>
          <w:p w14:paraId="3DE50A1E" w14:textId="77777777" w:rsidR="00845778" w:rsidRDefault="00000000">
            <w:r>
              <w:rPr>
                <w:sz w:val="20"/>
                <w:szCs w:val="20"/>
              </w:rPr>
              <w:t>Imposta di bollo, primo trimestre 2024</w:t>
            </w:r>
          </w:p>
        </w:tc>
        <w:tc>
          <w:tcPr>
            <w:tcW w:w="2200" w:type="dxa"/>
            <w:tcMar>
              <w:top w:w="50" w:type="dxa"/>
              <w:left w:w="100" w:type="dxa"/>
              <w:bottom w:w="50" w:type="dxa"/>
              <w:right w:w="100" w:type="dxa"/>
            </w:tcMar>
            <w:vAlign w:val="center"/>
          </w:tcPr>
          <w:p w14:paraId="16C1ED54" w14:textId="77777777" w:rsidR="00845778" w:rsidRDefault="00000000">
            <w:pPr>
              <w:jc w:val="right"/>
            </w:pPr>
            <w:r>
              <w:rPr>
                <w:sz w:val="20"/>
                <w:szCs w:val="20"/>
              </w:rPr>
              <w:t>– 24,86</w:t>
            </w:r>
          </w:p>
        </w:tc>
      </w:tr>
      <w:tr w:rsidR="00845778" w14:paraId="2D0919BA" w14:textId="77777777">
        <w:tblPrEx>
          <w:tblCellMar>
            <w:top w:w="0" w:type="dxa"/>
            <w:bottom w:w="0" w:type="dxa"/>
          </w:tblCellMar>
        </w:tblPrEx>
        <w:tc>
          <w:tcPr>
            <w:tcW w:w="1150" w:type="dxa"/>
            <w:tcMar>
              <w:top w:w="50" w:type="dxa"/>
              <w:left w:w="100" w:type="dxa"/>
              <w:bottom w:w="50" w:type="dxa"/>
              <w:right w:w="100" w:type="dxa"/>
            </w:tcMar>
            <w:vAlign w:val="center"/>
          </w:tcPr>
          <w:p w14:paraId="1306E9D8" w14:textId="77777777" w:rsidR="00845778" w:rsidRDefault="00000000">
            <w:r>
              <w:rPr>
                <w:sz w:val="20"/>
                <w:szCs w:val="20"/>
              </w:rPr>
              <w:t>10.06.24</w:t>
            </w:r>
          </w:p>
        </w:tc>
        <w:tc>
          <w:tcPr>
            <w:tcW w:w="5670" w:type="dxa"/>
            <w:tcMar>
              <w:top w:w="50" w:type="dxa"/>
              <w:left w:w="100" w:type="dxa"/>
              <w:bottom w:w="50" w:type="dxa"/>
              <w:right w:w="100" w:type="dxa"/>
            </w:tcMar>
            <w:vAlign w:val="center"/>
          </w:tcPr>
          <w:p w14:paraId="0B45B500"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0C3D76F4" w14:textId="77777777" w:rsidR="00845778" w:rsidRDefault="00000000">
            <w:pPr>
              <w:jc w:val="right"/>
            </w:pPr>
            <w:r>
              <w:rPr>
                <w:sz w:val="20"/>
                <w:szCs w:val="20"/>
              </w:rPr>
              <w:t>+ 53,79</w:t>
            </w:r>
          </w:p>
        </w:tc>
      </w:tr>
      <w:tr w:rsidR="00845778" w14:paraId="4DE501DD" w14:textId="77777777">
        <w:tblPrEx>
          <w:tblCellMar>
            <w:top w:w="0" w:type="dxa"/>
            <w:bottom w:w="0" w:type="dxa"/>
          </w:tblCellMar>
        </w:tblPrEx>
        <w:tc>
          <w:tcPr>
            <w:tcW w:w="1150" w:type="dxa"/>
            <w:tcMar>
              <w:top w:w="50" w:type="dxa"/>
              <w:left w:w="100" w:type="dxa"/>
              <w:bottom w:w="50" w:type="dxa"/>
              <w:right w:w="100" w:type="dxa"/>
            </w:tcMar>
            <w:vAlign w:val="center"/>
          </w:tcPr>
          <w:p w14:paraId="512CB90E" w14:textId="77777777" w:rsidR="00845778" w:rsidRDefault="00000000">
            <w:r>
              <w:rPr>
                <w:sz w:val="20"/>
                <w:szCs w:val="20"/>
              </w:rPr>
              <w:t>20.06.24</w:t>
            </w:r>
          </w:p>
        </w:tc>
        <w:tc>
          <w:tcPr>
            <w:tcW w:w="5670" w:type="dxa"/>
            <w:tcMar>
              <w:top w:w="50" w:type="dxa"/>
              <w:left w:w="100" w:type="dxa"/>
              <w:bottom w:w="50" w:type="dxa"/>
              <w:right w:w="100" w:type="dxa"/>
            </w:tcMar>
            <w:vAlign w:val="center"/>
          </w:tcPr>
          <w:p w14:paraId="3BC428AD"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6F593F79" w14:textId="77777777" w:rsidR="00845778" w:rsidRDefault="00000000">
            <w:pPr>
              <w:jc w:val="right"/>
            </w:pPr>
            <w:r>
              <w:rPr>
                <w:sz w:val="20"/>
                <w:szCs w:val="20"/>
              </w:rPr>
              <w:t>+ 17,73</w:t>
            </w:r>
          </w:p>
        </w:tc>
      </w:tr>
      <w:tr w:rsidR="00845778" w14:paraId="4EA85023" w14:textId="77777777">
        <w:tblPrEx>
          <w:tblCellMar>
            <w:top w:w="0" w:type="dxa"/>
            <w:bottom w:w="0" w:type="dxa"/>
          </w:tblCellMar>
        </w:tblPrEx>
        <w:tc>
          <w:tcPr>
            <w:tcW w:w="1150" w:type="dxa"/>
            <w:tcMar>
              <w:top w:w="50" w:type="dxa"/>
              <w:left w:w="100" w:type="dxa"/>
              <w:bottom w:w="50" w:type="dxa"/>
              <w:right w:w="100" w:type="dxa"/>
            </w:tcMar>
            <w:vAlign w:val="center"/>
          </w:tcPr>
          <w:p w14:paraId="65854D54" w14:textId="77777777" w:rsidR="00845778" w:rsidRDefault="00000000">
            <w:r>
              <w:rPr>
                <w:sz w:val="20"/>
                <w:szCs w:val="20"/>
              </w:rPr>
              <w:t>02.07.24</w:t>
            </w:r>
          </w:p>
        </w:tc>
        <w:tc>
          <w:tcPr>
            <w:tcW w:w="5670" w:type="dxa"/>
            <w:tcMar>
              <w:top w:w="50" w:type="dxa"/>
              <w:left w:w="100" w:type="dxa"/>
              <w:bottom w:w="50" w:type="dxa"/>
              <w:right w:w="100" w:type="dxa"/>
            </w:tcMar>
            <w:vAlign w:val="center"/>
          </w:tcPr>
          <w:p w14:paraId="45F48BBF" w14:textId="77777777" w:rsidR="00845778" w:rsidRDefault="00000000">
            <w:r>
              <w:rPr>
                <w:sz w:val="20"/>
                <w:szCs w:val="20"/>
              </w:rPr>
              <w:t>Imposta di bollo, secondo trimestre 2024</w:t>
            </w:r>
          </w:p>
        </w:tc>
        <w:tc>
          <w:tcPr>
            <w:tcW w:w="2200" w:type="dxa"/>
            <w:tcMar>
              <w:top w:w="50" w:type="dxa"/>
              <w:left w:w="100" w:type="dxa"/>
              <w:bottom w:w="50" w:type="dxa"/>
              <w:right w:w="100" w:type="dxa"/>
            </w:tcMar>
            <w:vAlign w:val="center"/>
          </w:tcPr>
          <w:p w14:paraId="51A1FE5E" w14:textId="77777777" w:rsidR="00845778" w:rsidRDefault="00000000">
            <w:pPr>
              <w:jc w:val="right"/>
            </w:pPr>
            <w:r>
              <w:rPr>
                <w:sz w:val="20"/>
                <w:szCs w:val="20"/>
              </w:rPr>
              <w:t>– 24,87</w:t>
            </w:r>
          </w:p>
        </w:tc>
      </w:tr>
      <w:tr w:rsidR="00845778" w14:paraId="04C6C908" w14:textId="77777777">
        <w:tblPrEx>
          <w:tblCellMar>
            <w:top w:w="0" w:type="dxa"/>
            <w:bottom w:w="0" w:type="dxa"/>
          </w:tblCellMar>
        </w:tblPrEx>
        <w:tc>
          <w:tcPr>
            <w:tcW w:w="1150" w:type="dxa"/>
            <w:tcMar>
              <w:top w:w="50" w:type="dxa"/>
              <w:left w:w="100" w:type="dxa"/>
              <w:bottom w:w="50" w:type="dxa"/>
              <w:right w:w="100" w:type="dxa"/>
            </w:tcMar>
            <w:vAlign w:val="center"/>
          </w:tcPr>
          <w:p w14:paraId="2A172F73" w14:textId="77777777" w:rsidR="00845778" w:rsidRDefault="00000000">
            <w:r>
              <w:rPr>
                <w:sz w:val="20"/>
                <w:szCs w:val="20"/>
              </w:rPr>
              <w:t>12.08.24</w:t>
            </w:r>
          </w:p>
        </w:tc>
        <w:tc>
          <w:tcPr>
            <w:tcW w:w="5670" w:type="dxa"/>
            <w:tcMar>
              <w:top w:w="50" w:type="dxa"/>
              <w:left w:w="100" w:type="dxa"/>
              <w:bottom w:w="50" w:type="dxa"/>
              <w:right w:w="100" w:type="dxa"/>
            </w:tcMar>
            <w:vAlign w:val="center"/>
          </w:tcPr>
          <w:p w14:paraId="5684155C"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2434484F" w14:textId="77777777" w:rsidR="00845778" w:rsidRDefault="00000000">
            <w:pPr>
              <w:jc w:val="right"/>
            </w:pPr>
            <w:r>
              <w:rPr>
                <w:sz w:val="20"/>
                <w:szCs w:val="20"/>
              </w:rPr>
              <w:t>+ 53,80</w:t>
            </w:r>
          </w:p>
        </w:tc>
      </w:tr>
      <w:tr w:rsidR="00845778" w14:paraId="71FC780D" w14:textId="77777777">
        <w:tblPrEx>
          <w:tblCellMar>
            <w:top w:w="0" w:type="dxa"/>
            <w:bottom w:w="0" w:type="dxa"/>
          </w:tblCellMar>
        </w:tblPrEx>
        <w:tc>
          <w:tcPr>
            <w:tcW w:w="1150" w:type="dxa"/>
            <w:tcMar>
              <w:top w:w="50" w:type="dxa"/>
              <w:left w:w="100" w:type="dxa"/>
              <w:bottom w:w="50" w:type="dxa"/>
              <w:right w:w="100" w:type="dxa"/>
            </w:tcMar>
            <w:vAlign w:val="center"/>
          </w:tcPr>
          <w:p w14:paraId="591AF293" w14:textId="77777777" w:rsidR="00845778" w:rsidRDefault="00000000">
            <w:r>
              <w:rPr>
                <w:sz w:val="20"/>
                <w:szCs w:val="20"/>
              </w:rPr>
              <w:t>03.10.24</w:t>
            </w:r>
          </w:p>
        </w:tc>
        <w:tc>
          <w:tcPr>
            <w:tcW w:w="5670" w:type="dxa"/>
            <w:tcMar>
              <w:top w:w="50" w:type="dxa"/>
              <w:left w:w="100" w:type="dxa"/>
              <w:bottom w:w="50" w:type="dxa"/>
              <w:right w:w="100" w:type="dxa"/>
            </w:tcMar>
            <w:vAlign w:val="center"/>
          </w:tcPr>
          <w:p w14:paraId="79D8D3DB" w14:textId="77777777" w:rsidR="00845778" w:rsidRDefault="00000000">
            <w:r>
              <w:rPr>
                <w:sz w:val="20"/>
                <w:szCs w:val="20"/>
              </w:rPr>
              <w:t>Imposta di bollo, terzo trimestre 2024</w:t>
            </w:r>
          </w:p>
        </w:tc>
        <w:tc>
          <w:tcPr>
            <w:tcW w:w="2200" w:type="dxa"/>
            <w:tcMar>
              <w:top w:w="50" w:type="dxa"/>
              <w:left w:w="100" w:type="dxa"/>
              <w:bottom w:w="50" w:type="dxa"/>
              <w:right w:w="100" w:type="dxa"/>
            </w:tcMar>
            <w:vAlign w:val="center"/>
          </w:tcPr>
          <w:p w14:paraId="0E446C53" w14:textId="77777777" w:rsidR="00845778" w:rsidRDefault="00000000">
            <w:pPr>
              <w:jc w:val="right"/>
            </w:pPr>
            <w:r>
              <w:rPr>
                <w:sz w:val="20"/>
                <w:szCs w:val="20"/>
              </w:rPr>
              <w:t>– 25,13</w:t>
            </w:r>
          </w:p>
        </w:tc>
      </w:tr>
      <w:tr w:rsidR="00845778" w14:paraId="074D4A4E" w14:textId="77777777">
        <w:tblPrEx>
          <w:tblCellMar>
            <w:top w:w="0" w:type="dxa"/>
            <w:bottom w:w="0" w:type="dxa"/>
          </w:tblCellMar>
        </w:tblPrEx>
        <w:tc>
          <w:tcPr>
            <w:tcW w:w="1150" w:type="dxa"/>
            <w:tcMar>
              <w:top w:w="50" w:type="dxa"/>
              <w:left w:w="100" w:type="dxa"/>
              <w:bottom w:w="50" w:type="dxa"/>
              <w:right w:w="100" w:type="dxa"/>
            </w:tcMar>
            <w:vAlign w:val="center"/>
          </w:tcPr>
          <w:p w14:paraId="7D968AFF" w14:textId="77777777" w:rsidR="00845778" w:rsidRDefault="00000000">
            <w:r>
              <w:rPr>
                <w:sz w:val="20"/>
                <w:szCs w:val="20"/>
              </w:rPr>
              <w:t>10.12.24</w:t>
            </w:r>
          </w:p>
        </w:tc>
        <w:tc>
          <w:tcPr>
            <w:tcW w:w="5670" w:type="dxa"/>
            <w:tcMar>
              <w:top w:w="50" w:type="dxa"/>
              <w:left w:w="100" w:type="dxa"/>
              <w:bottom w:w="50" w:type="dxa"/>
              <w:right w:w="100" w:type="dxa"/>
            </w:tcMar>
            <w:vAlign w:val="center"/>
          </w:tcPr>
          <w:p w14:paraId="135F57A5"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4BB203EC" w14:textId="77777777" w:rsidR="00845778" w:rsidRDefault="00000000">
            <w:pPr>
              <w:jc w:val="right"/>
            </w:pPr>
            <w:r>
              <w:rPr>
                <w:sz w:val="20"/>
                <w:szCs w:val="20"/>
              </w:rPr>
              <w:t>+ 53,79</w:t>
            </w:r>
          </w:p>
        </w:tc>
      </w:tr>
      <w:tr w:rsidR="00845778" w14:paraId="1B1EA5AE" w14:textId="77777777">
        <w:tblPrEx>
          <w:tblCellMar>
            <w:top w:w="0" w:type="dxa"/>
            <w:bottom w:w="0" w:type="dxa"/>
          </w:tblCellMar>
        </w:tblPrEx>
        <w:tc>
          <w:tcPr>
            <w:tcW w:w="1150" w:type="dxa"/>
            <w:shd w:val="clear" w:color="auto" w:fill="F2F2F2"/>
            <w:tcMar>
              <w:top w:w="50" w:type="dxa"/>
              <w:left w:w="100" w:type="dxa"/>
              <w:bottom w:w="50" w:type="dxa"/>
              <w:right w:w="100" w:type="dxa"/>
            </w:tcMar>
            <w:vAlign w:val="center"/>
          </w:tcPr>
          <w:p w14:paraId="3B285672" w14:textId="77777777" w:rsidR="00845778" w:rsidRDefault="00000000">
            <w:r>
              <w:rPr>
                <w:b/>
                <w:bCs/>
                <w:sz w:val="20"/>
                <w:szCs w:val="20"/>
              </w:rPr>
              <w:t>31.12.24</w:t>
            </w:r>
          </w:p>
        </w:tc>
        <w:tc>
          <w:tcPr>
            <w:tcW w:w="5670" w:type="dxa"/>
            <w:shd w:val="clear" w:color="auto" w:fill="F2F2F2"/>
            <w:tcMar>
              <w:top w:w="50" w:type="dxa"/>
              <w:left w:w="100" w:type="dxa"/>
              <w:bottom w:w="50" w:type="dxa"/>
              <w:right w:w="100" w:type="dxa"/>
            </w:tcMar>
            <w:vAlign w:val="center"/>
          </w:tcPr>
          <w:p w14:paraId="15893187" w14:textId="77777777" w:rsidR="00845778" w:rsidRDefault="00000000">
            <w:r>
              <w:rPr>
                <w:b/>
                <w:bCs/>
                <w:sz w:val="20"/>
                <w:szCs w:val="20"/>
              </w:rPr>
              <w:t>Fondo cassa al 31 dicembre 2024</w:t>
            </w:r>
          </w:p>
        </w:tc>
        <w:tc>
          <w:tcPr>
            <w:tcW w:w="2200" w:type="dxa"/>
            <w:shd w:val="clear" w:color="auto" w:fill="F2F2F2"/>
            <w:tcMar>
              <w:top w:w="50" w:type="dxa"/>
              <w:left w:w="100" w:type="dxa"/>
              <w:bottom w:w="50" w:type="dxa"/>
              <w:right w:w="100" w:type="dxa"/>
            </w:tcMar>
            <w:vAlign w:val="center"/>
          </w:tcPr>
          <w:p w14:paraId="4B3DC0EA" w14:textId="77777777" w:rsidR="00845778" w:rsidRDefault="00000000">
            <w:pPr>
              <w:jc w:val="right"/>
            </w:pPr>
            <w:r>
              <w:rPr>
                <w:b/>
                <w:bCs/>
                <w:sz w:val="20"/>
                <w:szCs w:val="20"/>
              </w:rPr>
              <w:t>758,58</w:t>
            </w:r>
          </w:p>
        </w:tc>
      </w:tr>
    </w:tbl>
    <w:p w14:paraId="01C6C16E" w14:textId="77777777" w:rsidR="00845778" w:rsidRDefault="00845778">
      <w:pPr>
        <w:spacing w:after="140" w:line="276" w:lineRule="auto"/>
        <w:jc w:val="both"/>
      </w:pPr>
    </w:p>
    <w:p w14:paraId="40F75BCC" w14:textId="77777777" w:rsidR="00845778" w:rsidRDefault="00000000">
      <w:pPr>
        <w:spacing w:after="140"/>
        <w:jc w:val="both"/>
      </w:pPr>
      <w:r>
        <w:rPr>
          <w:sz w:val="19"/>
          <w:szCs w:val="19"/>
        </w:rPr>
        <w:t>Totale entrate 250,94; totale uscite 100,07.</w:t>
      </w:r>
    </w:p>
    <w:p w14:paraId="6C897BD9" w14:textId="77777777" w:rsidR="00845778" w:rsidRDefault="00000000">
      <w:pPr>
        <w:pStyle w:val="Titolo2"/>
        <w:spacing w:before="240" w:after="120"/>
      </w:pPr>
      <w:r>
        <w:rPr>
          <w:b/>
          <w:bCs/>
          <w:color w:val="000000"/>
          <w:sz w:val="22"/>
          <w:szCs w:val="22"/>
        </w:rPr>
        <w:t>B. Esercizio 2025</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0"/>
        <w:gridCol w:w="5670"/>
        <w:gridCol w:w="2200"/>
      </w:tblGrid>
      <w:tr w:rsidR="00845778" w14:paraId="3697EBBA" w14:textId="77777777">
        <w:tblPrEx>
          <w:tblCellMar>
            <w:top w:w="0" w:type="dxa"/>
            <w:bottom w:w="0" w:type="dxa"/>
          </w:tblCellMar>
        </w:tblPrEx>
        <w:tc>
          <w:tcPr>
            <w:tcW w:w="9020" w:type="dxa"/>
            <w:gridSpan w:val="3"/>
            <w:shd w:val="clear" w:color="auto" w:fill="D9D9D9"/>
            <w:tcMar>
              <w:top w:w="50" w:type="dxa"/>
              <w:left w:w="100" w:type="dxa"/>
              <w:bottom w:w="50" w:type="dxa"/>
              <w:right w:w="100" w:type="dxa"/>
            </w:tcMar>
          </w:tcPr>
          <w:p w14:paraId="71612366" w14:textId="77777777" w:rsidR="00845778" w:rsidRDefault="00000000">
            <w:r>
              <w:rPr>
                <w:b/>
                <w:bCs/>
                <w:sz w:val="20"/>
                <w:szCs w:val="20"/>
              </w:rPr>
              <w:t>Data / Descrizione / Importo</w:t>
            </w:r>
          </w:p>
        </w:tc>
      </w:tr>
      <w:tr w:rsidR="00845778" w14:paraId="1EECDFAE" w14:textId="77777777">
        <w:tblPrEx>
          <w:tblCellMar>
            <w:top w:w="0" w:type="dxa"/>
            <w:bottom w:w="0" w:type="dxa"/>
          </w:tblCellMar>
        </w:tblPrEx>
        <w:tc>
          <w:tcPr>
            <w:tcW w:w="1150" w:type="dxa"/>
            <w:tcMar>
              <w:top w:w="50" w:type="dxa"/>
              <w:left w:w="100" w:type="dxa"/>
              <w:bottom w:w="50" w:type="dxa"/>
              <w:right w:w="100" w:type="dxa"/>
            </w:tcMar>
            <w:vAlign w:val="center"/>
          </w:tcPr>
          <w:p w14:paraId="7D3B1928" w14:textId="77777777" w:rsidR="00845778" w:rsidRDefault="00000000">
            <w:r>
              <w:rPr>
                <w:b/>
                <w:bCs/>
                <w:sz w:val="20"/>
                <w:szCs w:val="20"/>
              </w:rPr>
              <w:t>01.01.25</w:t>
            </w:r>
          </w:p>
        </w:tc>
        <w:tc>
          <w:tcPr>
            <w:tcW w:w="5670" w:type="dxa"/>
            <w:tcMar>
              <w:top w:w="50" w:type="dxa"/>
              <w:left w:w="100" w:type="dxa"/>
              <w:bottom w:w="50" w:type="dxa"/>
              <w:right w:w="100" w:type="dxa"/>
            </w:tcMar>
            <w:vAlign w:val="center"/>
          </w:tcPr>
          <w:p w14:paraId="5F410486" w14:textId="77777777" w:rsidR="00845778" w:rsidRDefault="00000000">
            <w:r>
              <w:rPr>
                <w:b/>
                <w:bCs/>
                <w:sz w:val="20"/>
                <w:szCs w:val="20"/>
              </w:rPr>
              <w:t>Fondo cassa iniziale</w:t>
            </w:r>
          </w:p>
        </w:tc>
        <w:tc>
          <w:tcPr>
            <w:tcW w:w="2200" w:type="dxa"/>
            <w:tcMar>
              <w:top w:w="50" w:type="dxa"/>
              <w:left w:w="100" w:type="dxa"/>
              <w:bottom w:w="50" w:type="dxa"/>
              <w:right w:w="100" w:type="dxa"/>
            </w:tcMar>
            <w:vAlign w:val="center"/>
          </w:tcPr>
          <w:p w14:paraId="5C575F38" w14:textId="77777777" w:rsidR="00845778" w:rsidRDefault="00000000">
            <w:pPr>
              <w:jc w:val="right"/>
            </w:pPr>
            <w:r>
              <w:rPr>
                <w:b/>
                <w:bCs/>
                <w:sz w:val="20"/>
                <w:szCs w:val="20"/>
              </w:rPr>
              <w:t>758,58</w:t>
            </w:r>
          </w:p>
        </w:tc>
      </w:tr>
      <w:tr w:rsidR="00845778" w14:paraId="506E64A3" w14:textId="77777777">
        <w:tblPrEx>
          <w:tblCellMar>
            <w:top w:w="0" w:type="dxa"/>
            <w:bottom w:w="0" w:type="dxa"/>
          </w:tblCellMar>
        </w:tblPrEx>
        <w:tc>
          <w:tcPr>
            <w:tcW w:w="1150" w:type="dxa"/>
            <w:tcMar>
              <w:top w:w="50" w:type="dxa"/>
              <w:left w:w="100" w:type="dxa"/>
              <w:bottom w:w="50" w:type="dxa"/>
              <w:right w:w="100" w:type="dxa"/>
            </w:tcMar>
            <w:vAlign w:val="center"/>
          </w:tcPr>
          <w:p w14:paraId="004DE51D" w14:textId="77777777" w:rsidR="00845778" w:rsidRDefault="00000000">
            <w:r>
              <w:rPr>
                <w:sz w:val="20"/>
                <w:szCs w:val="20"/>
              </w:rPr>
              <w:t>08.01.25</w:t>
            </w:r>
          </w:p>
        </w:tc>
        <w:tc>
          <w:tcPr>
            <w:tcW w:w="5670" w:type="dxa"/>
            <w:tcMar>
              <w:top w:w="50" w:type="dxa"/>
              <w:left w:w="100" w:type="dxa"/>
              <w:bottom w:w="50" w:type="dxa"/>
              <w:right w:w="100" w:type="dxa"/>
            </w:tcMar>
            <w:vAlign w:val="center"/>
          </w:tcPr>
          <w:p w14:paraId="475B4747" w14:textId="77777777" w:rsidR="00845778" w:rsidRDefault="00000000">
            <w:r>
              <w:rPr>
                <w:sz w:val="20"/>
                <w:szCs w:val="20"/>
              </w:rPr>
              <w:t>Competenze attive al 31 dicembre 2024</w:t>
            </w:r>
          </w:p>
        </w:tc>
        <w:tc>
          <w:tcPr>
            <w:tcW w:w="2200" w:type="dxa"/>
            <w:tcMar>
              <w:top w:w="50" w:type="dxa"/>
              <w:left w:w="100" w:type="dxa"/>
              <w:bottom w:w="50" w:type="dxa"/>
              <w:right w:w="100" w:type="dxa"/>
            </w:tcMar>
            <w:vAlign w:val="center"/>
          </w:tcPr>
          <w:p w14:paraId="13CA3C0C" w14:textId="77777777" w:rsidR="00845778" w:rsidRDefault="00000000">
            <w:pPr>
              <w:jc w:val="right"/>
            </w:pPr>
            <w:r>
              <w:rPr>
                <w:sz w:val="20"/>
                <w:szCs w:val="20"/>
              </w:rPr>
              <w:t>+ 0,50</w:t>
            </w:r>
          </w:p>
        </w:tc>
      </w:tr>
      <w:tr w:rsidR="00845778" w14:paraId="3299C98C" w14:textId="77777777">
        <w:tblPrEx>
          <w:tblCellMar>
            <w:top w:w="0" w:type="dxa"/>
            <w:bottom w:w="0" w:type="dxa"/>
          </w:tblCellMar>
        </w:tblPrEx>
        <w:tc>
          <w:tcPr>
            <w:tcW w:w="1150" w:type="dxa"/>
            <w:tcMar>
              <w:top w:w="50" w:type="dxa"/>
              <w:left w:w="100" w:type="dxa"/>
              <w:bottom w:w="50" w:type="dxa"/>
              <w:right w:w="100" w:type="dxa"/>
            </w:tcMar>
            <w:vAlign w:val="center"/>
          </w:tcPr>
          <w:p w14:paraId="3617979C" w14:textId="77777777" w:rsidR="00845778" w:rsidRDefault="00000000">
            <w:r>
              <w:rPr>
                <w:sz w:val="20"/>
                <w:szCs w:val="20"/>
              </w:rPr>
              <w:t>08.01.25</w:t>
            </w:r>
          </w:p>
        </w:tc>
        <w:tc>
          <w:tcPr>
            <w:tcW w:w="5670" w:type="dxa"/>
            <w:tcMar>
              <w:top w:w="50" w:type="dxa"/>
              <w:left w:w="100" w:type="dxa"/>
              <w:bottom w:w="50" w:type="dxa"/>
              <w:right w:w="100" w:type="dxa"/>
            </w:tcMar>
            <w:vAlign w:val="center"/>
          </w:tcPr>
          <w:p w14:paraId="421FFFB5" w14:textId="77777777" w:rsidR="00845778" w:rsidRDefault="00000000">
            <w:r>
              <w:rPr>
                <w:sz w:val="20"/>
                <w:szCs w:val="20"/>
              </w:rPr>
              <w:t>Imposta di bollo, quarto trimestre 2024</w:t>
            </w:r>
          </w:p>
        </w:tc>
        <w:tc>
          <w:tcPr>
            <w:tcW w:w="2200" w:type="dxa"/>
            <w:tcMar>
              <w:top w:w="50" w:type="dxa"/>
              <w:left w:w="100" w:type="dxa"/>
              <w:bottom w:w="50" w:type="dxa"/>
              <w:right w:w="100" w:type="dxa"/>
            </w:tcMar>
            <w:vAlign w:val="center"/>
          </w:tcPr>
          <w:p w14:paraId="60A199E5" w14:textId="77777777" w:rsidR="00845778" w:rsidRDefault="00000000">
            <w:pPr>
              <w:jc w:val="right"/>
            </w:pPr>
            <w:r>
              <w:rPr>
                <w:sz w:val="20"/>
                <w:szCs w:val="20"/>
              </w:rPr>
              <w:t>– 25,14</w:t>
            </w:r>
          </w:p>
        </w:tc>
      </w:tr>
      <w:tr w:rsidR="00845778" w14:paraId="5AE82517" w14:textId="77777777">
        <w:tblPrEx>
          <w:tblCellMar>
            <w:top w:w="0" w:type="dxa"/>
            <w:bottom w:w="0" w:type="dxa"/>
          </w:tblCellMar>
        </w:tblPrEx>
        <w:tc>
          <w:tcPr>
            <w:tcW w:w="1150" w:type="dxa"/>
            <w:tcMar>
              <w:top w:w="50" w:type="dxa"/>
              <w:left w:w="100" w:type="dxa"/>
              <w:bottom w:w="50" w:type="dxa"/>
              <w:right w:w="100" w:type="dxa"/>
            </w:tcMar>
            <w:vAlign w:val="center"/>
          </w:tcPr>
          <w:p w14:paraId="50D5D427" w14:textId="77777777" w:rsidR="00845778" w:rsidRDefault="00000000">
            <w:r>
              <w:rPr>
                <w:sz w:val="20"/>
                <w:szCs w:val="20"/>
              </w:rPr>
              <w:t>10.03.25</w:t>
            </w:r>
          </w:p>
        </w:tc>
        <w:tc>
          <w:tcPr>
            <w:tcW w:w="5670" w:type="dxa"/>
            <w:tcMar>
              <w:top w:w="50" w:type="dxa"/>
              <w:left w:w="100" w:type="dxa"/>
              <w:bottom w:w="50" w:type="dxa"/>
              <w:right w:w="100" w:type="dxa"/>
            </w:tcMar>
            <w:vAlign w:val="center"/>
          </w:tcPr>
          <w:p w14:paraId="3638C345"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3AA80582" w14:textId="77777777" w:rsidR="00845778" w:rsidRDefault="00000000">
            <w:pPr>
              <w:jc w:val="right"/>
            </w:pPr>
            <w:r>
              <w:rPr>
                <w:sz w:val="20"/>
                <w:szCs w:val="20"/>
              </w:rPr>
              <w:t>+ 53,80</w:t>
            </w:r>
          </w:p>
        </w:tc>
      </w:tr>
      <w:tr w:rsidR="00845778" w14:paraId="4BA149C8" w14:textId="77777777">
        <w:tblPrEx>
          <w:tblCellMar>
            <w:top w:w="0" w:type="dxa"/>
            <w:bottom w:w="0" w:type="dxa"/>
          </w:tblCellMar>
        </w:tblPrEx>
        <w:tc>
          <w:tcPr>
            <w:tcW w:w="1150" w:type="dxa"/>
            <w:tcMar>
              <w:top w:w="50" w:type="dxa"/>
              <w:left w:w="100" w:type="dxa"/>
              <w:bottom w:w="50" w:type="dxa"/>
              <w:right w:w="100" w:type="dxa"/>
            </w:tcMar>
            <w:vAlign w:val="center"/>
          </w:tcPr>
          <w:p w14:paraId="16E3CD88" w14:textId="77777777" w:rsidR="00845778" w:rsidRDefault="00000000">
            <w:r>
              <w:rPr>
                <w:sz w:val="20"/>
                <w:szCs w:val="20"/>
              </w:rPr>
              <w:t>04.04.25</w:t>
            </w:r>
          </w:p>
        </w:tc>
        <w:tc>
          <w:tcPr>
            <w:tcW w:w="5670" w:type="dxa"/>
            <w:tcMar>
              <w:top w:w="50" w:type="dxa"/>
              <w:left w:w="100" w:type="dxa"/>
              <w:bottom w:w="50" w:type="dxa"/>
              <w:right w:w="100" w:type="dxa"/>
            </w:tcMar>
            <w:vAlign w:val="center"/>
          </w:tcPr>
          <w:p w14:paraId="3C509CA5" w14:textId="77777777" w:rsidR="00845778" w:rsidRDefault="00000000">
            <w:r>
              <w:rPr>
                <w:sz w:val="20"/>
                <w:szCs w:val="20"/>
              </w:rPr>
              <w:t>Imposta di bollo, primo trimestre 2025</w:t>
            </w:r>
          </w:p>
        </w:tc>
        <w:tc>
          <w:tcPr>
            <w:tcW w:w="2200" w:type="dxa"/>
            <w:tcMar>
              <w:top w:w="50" w:type="dxa"/>
              <w:left w:w="100" w:type="dxa"/>
              <w:bottom w:w="50" w:type="dxa"/>
              <w:right w:w="100" w:type="dxa"/>
            </w:tcMar>
            <w:vAlign w:val="center"/>
          </w:tcPr>
          <w:p w14:paraId="7B962F4B" w14:textId="77777777" w:rsidR="00845778" w:rsidRDefault="00000000">
            <w:pPr>
              <w:jc w:val="right"/>
            </w:pPr>
            <w:r>
              <w:rPr>
                <w:sz w:val="20"/>
                <w:szCs w:val="20"/>
              </w:rPr>
              <w:t>– 24,66</w:t>
            </w:r>
          </w:p>
        </w:tc>
      </w:tr>
      <w:tr w:rsidR="00845778" w14:paraId="0EF30227" w14:textId="77777777">
        <w:tblPrEx>
          <w:tblCellMar>
            <w:top w:w="0" w:type="dxa"/>
            <w:bottom w:w="0" w:type="dxa"/>
          </w:tblCellMar>
        </w:tblPrEx>
        <w:tc>
          <w:tcPr>
            <w:tcW w:w="1150" w:type="dxa"/>
            <w:tcMar>
              <w:top w:w="50" w:type="dxa"/>
              <w:left w:w="100" w:type="dxa"/>
              <w:bottom w:w="50" w:type="dxa"/>
              <w:right w:w="100" w:type="dxa"/>
            </w:tcMar>
            <w:vAlign w:val="center"/>
          </w:tcPr>
          <w:p w14:paraId="0598491D" w14:textId="77777777" w:rsidR="00845778" w:rsidRDefault="00000000">
            <w:r>
              <w:rPr>
                <w:sz w:val="20"/>
                <w:szCs w:val="20"/>
              </w:rPr>
              <w:t>10.06.25</w:t>
            </w:r>
          </w:p>
        </w:tc>
        <w:tc>
          <w:tcPr>
            <w:tcW w:w="5670" w:type="dxa"/>
            <w:tcMar>
              <w:top w:w="50" w:type="dxa"/>
              <w:left w:w="100" w:type="dxa"/>
              <w:bottom w:w="50" w:type="dxa"/>
              <w:right w:w="100" w:type="dxa"/>
            </w:tcMar>
            <w:vAlign w:val="center"/>
          </w:tcPr>
          <w:p w14:paraId="3E398DA4"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40FB9795" w14:textId="77777777" w:rsidR="00845778" w:rsidRDefault="00000000">
            <w:pPr>
              <w:jc w:val="right"/>
            </w:pPr>
            <w:r>
              <w:rPr>
                <w:sz w:val="20"/>
                <w:szCs w:val="20"/>
              </w:rPr>
              <w:t>+ 53,79</w:t>
            </w:r>
          </w:p>
        </w:tc>
      </w:tr>
      <w:tr w:rsidR="00845778" w14:paraId="1D2DDA97" w14:textId="77777777">
        <w:tblPrEx>
          <w:tblCellMar>
            <w:top w:w="0" w:type="dxa"/>
            <w:bottom w:w="0" w:type="dxa"/>
          </w:tblCellMar>
        </w:tblPrEx>
        <w:tc>
          <w:tcPr>
            <w:tcW w:w="1150" w:type="dxa"/>
            <w:tcMar>
              <w:top w:w="50" w:type="dxa"/>
              <w:left w:w="100" w:type="dxa"/>
              <w:bottom w:w="50" w:type="dxa"/>
              <w:right w:w="100" w:type="dxa"/>
            </w:tcMar>
            <w:vAlign w:val="center"/>
          </w:tcPr>
          <w:p w14:paraId="1BA64F89" w14:textId="77777777" w:rsidR="00845778" w:rsidRDefault="00000000">
            <w:r>
              <w:rPr>
                <w:sz w:val="20"/>
                <w:szCs w:val="20"/>
              </w:rPr>
              <w:t>04.07.25</w:t>
            </w:r>
          </w:p>
        </w:tc>
        <w:tc>
          <w:tcPr>
            <w:tcW w:w="5670" w:type="dxa"/>
            <w:tcMar>
              <w:top w:w="50" w:type="dxa"/>
              <w:left w:w="100" w:type="dxa"/>
              <w:bottom w:w="50" w:type="dxa"/>
              <w:right w:w="100" w:type="dxa"/>
            </w:tcMar>
            <w:vAlign w:val="center"/>
          </w:tcPr>
          <w:p w14:paraId="56460B8B" w14:textId="77777777" w:rsidR="00845778" w:rsidRDefault="00000000">
            <w:r>
              <w:rPr>
                <w:sz w:val="20"/>
                <w:szCs w:val="20"/>
              </w:rPr>
              <w:t>Imposta di bollo, secondo trimestre 2025</w:t>
            </w:r>
          </w:p>
        </w:tc>
        <w:tc>
          <w:tcPr>
            <w:tcW w:w="2200" w:type="dxa"/>
            <w:tcMar>
              <w:top w:w="50" w:type="dxa"/>
              <w:left w:w="100" w:type="dxa"/>
              <w:bottom w:w="50" w:type="dxa"/>
              <w:right w:w="100" w:type="dxa"/>
            </w:tcMar>
            <w:vAlign w:val="center"/>
          </w:tcPr>
          <w:p w14:paraId="5835A5FE" w14:textId="77777777" w:rsidR="00845778" w:rsidRDefault="00000000">
            <w:pPr>
              <w:jc w:val="right"/>
            </w:pPr>
            <w:r>
              <w:rPr>
                <w:sz w:val="20"/>
                <w:szCs w:val="20"/>
              </w:rPr>
              <w:t>– 24,93</w:t>
            </w:r>
          </w:p>
        </w:tc>
      </w:tr>
      <w:tr w:rsidR="00845778" w14:paraId="61A70FCB" w14:textId="77777777">
        <w:tblPrEx>
          <w:tblCellMar>
            <w:top w:w="0" w:type="dxa"/>
            <w:bottom w:w="0" w:type="dxa"/>
          </w:tblCellMar>
        </w:tblPrEx>
        <w:tc>
          <w:tcPr>
            <w:tcW w:w="1150" w:type="dxa"/>
            <w:tcMar>
              <w:top w:w="50" w:type="dxa"/>
              <w:left w:w="100" w:type="dxa"/>
              <w:bottom w:w="50" w:type="dxa"/>
              <w:right w:w="100" w:type="dxa"/>
            </w:tcMar>
            <w:vAlign w:val="center"/>
          </w:tcPr>
          <w:p w14:paraId="03279A1E" w14:textId="77777777" w:rsidR="00845778" w:rsidRDefault="00000000">
            <w:r>
              <w:rPr>
                <w:sz w:val="20"/>
                <w:szCs w:val="20"/>
              </w:rPr>
              <w:t>21.07.25</w:t>
            </w:r>
          </w:p>
        </w:tc>
        <w:tc>
          <w:tcPr>
            <w:tcW w:w="5670" w:type="dxa"/>
            <w:tcMar>
              <w:top w:w="50" w:type="dxa"/>
              <w:left w:w="100" w:type="dxa"/>
              <w:bottom w:w="50" w:type="dxa"/>
              <w:right w:w="100" w:type="dxa"/>
            </w:tcMar>
            <w:vAlign w:val="center"/>
          </w:tcPr>
          <w:p w14:paraId="21501A69"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1911F9C1" w14:textId="77777777" w:rsidR="00845778" w:rsidRDefault="00000000">
            <w:pPr>
              <w:jc w:val="right"/>
            </w:pPr>
            <w:r>
              <w:rPr>
                <w:sz w:val="20"/>
                <w:szCs w:val="20"/>
              </w:rPr>
              <w:t>+ 53,79</w:t>
            </w:r>
          </w:p>
        </w:tc>
      </w:tr>
      <w:tr w:rsidR="00845778" w14:paraId="712F075B" w14:textId="77777777">
        <w:tblPrEx>
          <w:tblCellMar>
            <w:top w:w="0" w:type="dxa"/>
            <w:bottom w:w="0" w:type="dxa"/>
          </w:tblCellMar>
        </w:tblPrEx>
        <w:tc>
          <w:tcPr>
            <w:tcW w:w="1150" w:type="dxa"/>
            <w:tcMar>
              <w:top w:w="50" w:type="dxa"/>
              <w:left w:w="100" w:type="dxa"/>
              <w:bottom w:w="50" w:type="dxa"/>
              <w:right w:w="100" w:type="dxa"/>
            </w:tcMar>
            <w:vAlign w:val="center"/>
          </w:tcPr>
          <w:p w14:paraId="6115BECD" w14:textId="77777777" w:rsidR="00845778" w:rsidRDefault="00000000">
            <w:r>
              <w:rPr>
                <w:sz w:val="20"/>
                <w:szCs w:val="20"/>
              </w:rPr>
              <w:t>10.09.25</w:t>
            </w:r>
          </w:p>
        </w:tc>
        <w:tc>
          <w:tcPr>
            <w:tcW w:w="5670" w:type="dxa"/>
            <w:tcMar>
              <w:top w:w="50" w:type="dxa"/>
              <w:left w:w="100" w:type="dxa"/>
              <w:bottom w:w="50" w:type="dxa"/>
              <w:right w:w="100" w:type="dxa"/>
            </w:tcMar>
            <w:vAlign w:val="center"/>
          </w:tcPr>
          <w:p w14:paraId="1A45B96F" w14:textId="77777777" w:rsidR="00845778" w:rsidRDefault="00000000">
            <w:r>
              <w:rPr>
                <w:sz w:val="20"/>
                <w:szCs w:val="20"/>
              </w:rPr>
              <w:t xml:space="preserve">Contributo consortile 2024 – f. 158 </w:t>
            </w:r>
            <w:proofErr w:type="spellStart"/>
            <w:r>
              <w:rPr>
                <w:sz w:val="20"/>
                <w:szCs w:val="20"/>
              </w:rPr>
              <w:t>p.lla</w:t>
            </w:r>
            <w:proofErr w:type="spellEnd"/>
            <w:r>
              <w:rPr>
                <w:sz w:val="20"/>
                <w:szCs w:val="20"/>
              </w:rPr>
              <w:t xml:space="preserve"> 415</w:t>
            </w:r>
          </w:p>
        </w:tc>
        <w:tc>
          <w:tcPr>
            <w:tcW w:w="2200" w:type="dxa"/>
            <w:tcMar>
              <w:top w:w="50" w:type="dxa"/>
              <w:left w:w="100" w:type="dxa"/>
              <w:bottom w:w="50" w:type="dxa"/>
              <w:right w:w="100" w:type="dxa"/>
            </w:tcMar>
            <w:vAlign w:val="center"/>
          </w:tcPr>
          <w:p w14:paraId="7FE78D92" w14:textId="77777777" w:rsidR="00845778" w:rsidRDefault="00000000">
            <w:pPr>
              <w:jc w:val="right"/>
            </w:pPr>
            <w:r>
              <w:rPr>
                <w:sz w:val="20"/>
                <w:szCs w:val="20"/>
              </w:rPr>
              <w:t>+ 50,00</w:t>
            </w:r>
          </w:p>
        </w:tc>
      </w:tr>
      <w:tr w:rsidR="00845778" w14:paraId="1D56666D" w14:textId="77777777">
        <w:tblPrEx>
          <w:tblCellMar>
            <w:top w:w="0" w:type="dxa"/>
            <w:bottom w:w="0" w:type="dxa"/>
          </w:tblCellMar>
        </w:tblPrEx>
        <w:tc>
          <w:tcPr>
            <w:tcW w:w="1150" w:type="dxa"/>
            <w:tcMar>
              <w:top w:w="50" w:type="dxa"/>
              <w:left w:w="100" w:type="dxa"/>
              <w:bottom w:w="50" w:type="dxa"/>
              <w:right w:w="100" w:type="dxa"/>
            </w:tcMar>
            <w:vAlign w:val="center"/>
          </w:tcPr>
          <w:p w14:paraId="343A2EDD" w14:textId="77777777" w:rsidR="00845778" w:rsidRDefault="00000000">
            <w:r>
              <w:rPr>
                <w:sz w:val="20"/>
                <w:szCs w:val="20"/>
              </w:rPr>
              <w:t>10.09.25</w:t>
            </w:r>
          </w:p>
        </w:tc>
        <w:tc>
          <w:tcPr>
            <w:tcW w:w="5670" w:type="dxa"/>
            <w:tcMar>
              <w:top w:w="50" w:type="dxa"/>
              <w:left w:w="100" w:type="dxa"/>
              <w:bottom w:w="50" w:type="dxa"/>
              <w:right w:w="100" w:type="dxa"/>
            </w:tcMar>
            <w:vAlign w:val="center"/>
          </w:tcPr>
          <w:p w14:paraId="3724910E" w14:textId="77777777" w:rsidR="00845778" w:rsidRDefault="00000000">
            <w:r>
              <w:rPr>
                <w:sz w:val="20"/>
                <w:szCs w:val="20"/>
              </w:rPr>
              <w:t xml:space="preserve">Contributo consortile 2023 – f. 158 </w:t>
            </w:r>
            <w:proofErr w:type="spellStart"/>
            <w:r>
              <w:rPr>
                <w:sz w:val="20"/>
                <w:szCs w:val="20"/>
              </w:rPr>
              <w:t>p.lla</w:t>
            </w:r>
            <w:proofErr w:type="spellEnd"/>
            <w:r>
              <w:rPr>
                <w:sz w:val="20"/>
                <w:szCs w:val="20"/>
              </w:rPr>
              <w:t xml:space="preserve"> 415</w:t>
            </w:r>
          </w:p>
        </w:tc>
        <w:tc>
          <w:tcPr>
            <w:tcW w:w="2200" w:type="dxa"/>
            <w:tcMar>
              <w:top w:w="50" w:type="dxa"/>
              <w:left w:w="100" w:type="dxa"/>
              <w:bottom w:w="50" w:type="dxa"/>
              <w:right w:w="100" w:type="dxa"/>
            </w:tcMar>
            <w:vAlign w:val="center"/>
          </w:tcPr>
          <w:p w14:paraId="10DD857A" w14:textId="77777777" w:rsidR="00845778" w:rsidRDefault="00000000">
            <w:pPr>
              <w:jc w:val="right"/>
            </w:pPr>
            <w:r>
              <w:rPr>
                <w:sz w:val="20"/>
                <w:szCs w:val="20"/>
              </w:rPr>
              <w:t>+ 50,00</w:t>
            </w:r>
          </w:p>
        </w:tc>
      </w:tr>
      <w:tr w:rsidR="00845778" w14:paraId="470ECD71" w14:textId="77777777">
        <w:tblPrEx>
          <w:tblCellMar>
            <w:top w:w="0" w:type="dxa"/>
            <w:bottom w:w="0" w:type="dxa"/>
          </w:tblCellMar>
        </w:tblPrEx>
        <w:tc>
          <w:tcPr>
            <w:tcW w:w="1150" w:type="dxa"/>
            <w:tcMar>
              <w:top w:w="50" w:type="dxa"/>
              <w:left w:w="100" w:type="dxa"/>
              <w:bottom w:w="50" w:type="dxa"/>
              <w:right w:w="100" w:type="dxa"/>
            </w:tcMar>
            <w:vAlign w:val="center"/>
          </w:tcPr>
          <w:p w14:paraId="16A4138E" w14:textId="77777777" w:rsidR="00845778" w:rsidRDefault="00000000">
            <w:r>
              <w:rPr>
                <w:sz w:val="20"/>
                <w:szCs w:val="20"/>
              </w:rPr>
              <w:t>06.10.25</w:t>
            </w:r>
          </w:p>
        </w:tc>
        <w:tc>
          <w:tcPr>
            <w:tcW w:w="5670" w:type="dxa"/>
            <w:tcMar>
              <w:top w:w="50" w:type="dxa"/>
              <w:left w:w="100" w:type="dxa"/>
              <w:bottom w:w="50" w:type="dxa"/>
              <w:right w:w="100" w:type="dxa"/>
            </w:tcMar>
            <w:vAlign w:val="center"/>
          </w:tcPr>
          <w:p w14:paraId="2F8EEBA7" w14:textId="77777777" w:rsidR="00845778" w:rsidRDefault="00000000">
            <w:r>
              <w:rPr>
                <w:sz w:val="20"/>
                <w:szCs w:val="20"/>
              </w:rPr>
              <w:t>Imposta di bollo, terzo trimestre 2025</w:t>
            </w:r>
          </w:p>
        </w:tc>
        <w:tc>
          <w:tcPr>
            <w:tcW w:w="2200" w:type="dxa"/>
            <w:tcMar>
              <w:top w:w="50" w:type="dxa"/>
              <w:left w:w="100" w:type="dxa"/>
              <w:bottom w:w="50" w:type="dxa"/>
              <w:right w:w="100" w:type="dxa"/>
            </w:tcMar>
            <w:vAlign w:val="center"/>
          </w:tcPr>
          <w:p w14:paraId="18F340EF" w14:textId="77777777" w:rsidR="00845778" w:rsidRDefault="00000000">
            <w:pPr>
              <w:jc w:val="right"/>
            </w:pPr>
            <w:r>
              <w:rPr>
                <w:sz w:val="20"/>
                <w:szCs w:val="20"/>
              </w:rPr>
              <w:t>– 25,20</w:t>
            </w:r>
          </w:p>
        </w:tc>
      </w:tr>
      <w:tr w:rsidR="00845778" w14:paraId="25242F95" w14:textId="77777777">
        <w:tblPrEx>
          <w:tblCellMar>
            <w:top w:w="0" w:type="dxa"/>
            <w:bottom w:w="0" w:type="dxa"/>
          </w:tblCellMar>
        </w:tblPrEx>
        <w:tc>
          <w:tcPr>
            <w:tcW w:w="1150" w:type="dxa"/>
            <w:tcMar>
              <w:top w:w="50" w:type="dxa"/>
              <w:left w:w="100" w:type="dxa"/>
              <w:bottom w:w="50" w:type="dxa"/>
              <w:right w:w="100" w:type="dxa"/>
            </w:tcMar>
            <w:vAlign w:val="center"/>
          </w:tcPr>
          <w:p w14:paraId="1DEC3FDF" w14:textId="77777777" w:rsidR="00845778" w:rsidRDefault="00000000">
            <w:r>
              <w:rPr>
                <w:sz w:val="20"/>
                <w:szCs w:val="20"/>
              </w:rPr>
              <w:t>10.10.25</w:t>
            </w:r>
          </w:p>
        </w:tc>
        <w:tc>
          <w:tcPr>
            <w:tcW w:w="5670" w:type="dxa"/>
            <w:tcMar>
              <w:top w:w="50" w:type="dxa"/>
              <w:left w:w="100" w:type="dxa"/>
              <w:bottom w:w="50" w:type="dxa"/>
              <w:right w:w="100" w:type="dxa"/>
            </w:tcMar>
            <w:vAlign w:val="center"/>
          </w:tcPr>
          <w:p w14:paraId="0B5AFCFF" w14:textId="77777777" w:rsidR="00845778" w:rsidRDefault="00000000">
            <w:r>
              <w:rPr>
                <w:sz w:val="20"/>
                <w:szCs w:val="20"/>
              </w:rPr>
              <w:t xml:space="preserve">Contributo consortile 2024 – f. 158 </w:t>
            </w:r>
            <w:proofErr w:type="spellStart"/>
            <w:r>
              <w:rPr>
                <w:sz w:val="20"/>
                <w:szCs w:val="20"/>
              </w:rPr>
              <w:t>p.lla</w:t>
            </w:r>
            <w:proofErr w:type="spellEnd"/>
            <w:r>
              <w:rPr>
                <w:sz w:val="20"/>
                <w:szCs w:val="20"/>
              </w:rPr>
              <w:t xml:space="preserve"> 285</w:t>
            </w:r>
          </w:p>
        </w:tc>
        <w:tc>
          <w:tcPr>
            <w:tcW w:w="2200" w:type="dxa"/>
            <w:tcMar>
              <w:top w:w="50" w:type="dxa"/>
              <w:left w:w="100" w:type="dxa"/>
              <w:bottom w:w="50" w:type="dxa"/>
              <w:right w:w="100" w:type="dxa"/>
            </w:tcMar>
            <w:vAlign w:val="center"/>
          </w:tcPr>
          <w:p w14:paraId="3CA871D8" w14:textId="77777777" w:rsidR="00845778" w:rsidRDefault="00000000">
            <w:pPr>
              <w:jc w:val="right"/>
            </w:pPr>
            <w:r>
              <w:rPr>
                <w:sz w:val="20"/>
                <w:szCs w:val="20"/>
              </w:rPr>
              <w:t>+ 50,00</w:t>
            </w:r>
          </w:p>
        </w:tc>
      </w:tr>
      <w:tr w:rsidR="00845778" w14:paraId="4202940E" w14:textId="77777777">
        <w:tblPrEx>
          <w:tblCellMar>
            <w:top w:w="0" w:type="dxa"/>
            <w:bottom w:w="0" w:type="dxa"/>
          </w:tblCellMar>
        </w:tblPrEx>
        <w:tc>
          <w:tcPr>
            <w:tcW w:w="1150" w:type="dxa"/>
            <w:tcMar>
              <w:top w:w="50" w:type="dxa"/>
              <w:left w:w="100" w:type="dxa"/>
              <w:bottom w:w="50" w:type="dxa"/>
              <w:right w:w="100" w:type="dxa"/>
            </w:tcMar>
            <w:vAlign w:val="center"/>
          </w:tcPr>
          <w:p w14:paraId="78421EDF" w14:textId="77777777" w:rsidR="00845778" w:rsidRDefault="00000000">
            <w:r>
              <w:rPr>
                <w:sz w:val="20"/>
                <w:szCs w:val="20"/>
              </w:rPr>
              <w:t>29.10.25</w:t>
            </w:r>
          </w:p>
        </w:tc>
        <w:tc>
          <w:tcPr>
            <w:tcW w:w="5670" w:type="dxa"/>
            <w:tcMar>
              <w:top w:w="50" w:type="dxa"/>
              <w:left w:w="100" w:type="dxa"/>
              <w:bottom w:w="50" w:type="dxa"/>
              <w:right w:w="100" w:type="dxa"/>
            </w:tcMar>
            <w:vAlign w:val="center"/>
          </w:tcPr>
          <w:p w14:paraId="1BA7569D" w14:textId="77777777" w:rsidR="00845778" w:rsidRDefault="00000000">
            <w:r>
              <w:rPr>
                <w:sz w:val="20"/>
                <w:szCs w:val="20"/>
              </w:rPr>
              <w:t>Rimborso al Presidente delle spese di pulizia della strada – verbale C.d.A. n. 1/2025</w:t>
            </w:r>
          </w:p>
        </w:tc>
        <w:tc>
          <w:tcPr>
            <w:tcW w:w="2200" w:type="dxa"/>
            <w:tcMar>
              <w:top w:w="50" w:type="dxa"/>
              <w:left w:w="100" w:type="dxa"/>
              <w:bottom w:w="50" w:type="dxa"/>
              <w:right w:w="100" w:type="dxa"/>
            </w:tcMar>
            <w:vAlign w:val="center"/>
          </w:tcPr>
          <w:p w14:paraId="7DB2736A" w14:textId="77777777" w:rsidR="00845778" w:rsidRDefault="00000000">
            <w:pPr>
              <w:jc w:val="right"/>
            </w:pPr>
            <w:r>
              <w:rPr>
                <w:sz w:val="20"/>
                <w:szCs w:val="20"/>
              </w:rPr>
              <w:t>– 500,00</w:t>
            </w:r>
          </w:p>
        </w:tc>
      </w:tr>
      <w:tr w:rsidR="00845778" w14:paraId="439454CA" w14:textId="77777777">
        <w:tblPrEx>
          <w:tblCellMar>
            <w:top w:w="0" w:type="dxa"/>
            <w:bottom w:w="0" w:type="dxa"/>
          </w:tblCellMar>
        </w:tblPrEx>
        <w:tc>
          <w:tcPr>
            <w:tcW w:w="1150" w:type="dxa"/>
            <w:tcMar>
              <w:top w:w="50" w:type="dxa"/>
              <w:left w:w="100" w:type="dxa"/>
              <w:bottom w:w="50" w:type="dxa"/>
              <w:right w:w="100" w:type="dxa"/>
            </w:tcMar>
            <w:vAlign w:val="center"/>
          </w:tcPr>
          <w:p w14:paraId="77F6C250" w14:textId="77777777" w:rsidR="00845778" w:rsidRDefault="00000000">
            <w:r>
              <w:rPr>
                <w:sz w:val="20"/>
                <w:szCs w:val="20"/>
              </w:rPr>
              <w:t>29.10.25</w:t>
            </w:r>
          </w:p>
        </w:tc>
        <w:tc>
          <w:tcPr>
            <w:tcW w:w="5670" w:type="dxa"/>
            <w:tcMar>
              <w:top w:w="50" w:type="dxa"/>
              <w:left w:w="100" w:type="dxa"/>
              <w:bottom w:w="50" w:type="dxa"/>
              <w:right w:w="100" w:type="dxa"/>
            </w:tcMar>
            <w:vAlign w:val="center"/>
          </w:tcPr>
          <w:p w14:paraId="5089601C" w14:textId="77777777" w:rsidR="00845778" w:rsidRDefault="00000000">
            <w:r>
              <w:rPr>
                <w:sz w:val="20"/>
                <w:szCs w:val="20"/>
              </w:rPr>
              <w:t>Commissioni su disposizione</w:t>
            </w:r>
          </w:p>
        </w:tc>
        <w:tc>
          <w:tcPr>
            <w:tcW w:w="2200" w:type="dxa"/>
            <w:tcMar>
              <w:top w:w="50" w:type="dxa"/>
              <w:left w:w="100" w:type="dxa"/>
              <w:bottom w:w="50" w:type="dxa"/>
              <w:right w:w="100" w:type="dxa"/>
            </w:tcMar>
            <w:vAlign w:val="center"/>
          </w:tcPr>
          <w:p w14:paraId="4139057D" w14:textId="77777777" w:rsidR="00845778" w:rsidRDefault="00000000">
            <w:pPr>
              <w:jc w:val="right"/>
            </w:pPr>
            <w:r>
              <w:rPr>
                <w:sz w:val="20"/>
                <w:szCs w:val="20"/>
              </w:rPr>
              <w:t>– 4,00</w:t>
            </w:r>
          </w:p>
        </w:tc>
      </w:tr>
      <w:tr w:rsidR="00845778" w14:paraId="613B83F8" w14:textId="77777777">
        <w:tblPrEx>
          <w:tblCellMar>
            <w:top w:w="0" w:type="dxa"/>
            <w:bottom w:w="0" w:type="dxa"/>
          </w:tblCellMar>
        </w:tblPrEx>
        <w:tc>
          <w:tcPr>
            <w:tcW w:w="1150" w:type="dxa"/>
            <w:tcMar>
              <w:top w:w="50" w:type="dxa"/>
              <w:left w:w="100" w:type="dxa"/>
              <w:bottom w:w="50" w:type="dxa"/>
              <w:right w:w="100" w:type="dxa"/>
            </w:tcMar>
            <w:vAlign w:val="center"/>
          </w:tcPr>
          <w:p w14:paraId="2C85B50E" w14:textId="77777777" w:rsidR="00845778" w:rsidRDefault="00000000">
            <w:r>
              <w:rPr>
                <w:sz w:val="20"/>
                <w:szCs w:val="20"/>
              </w:rPr>
              <w:t>20.11.25</w:t>
            </w:r>
          </w:p>
        </w:tc>
        <w:tc>
          <w:tcPr>
            <w:tcW w:w="5670" w:type="dxa"/>
            <w:tcMar>
              <w:top w:w="50" w:type="dxa"/>
              <w:left w:w="100" w:type="dxa"/>
              <w:bottom w:w="50" w:type="dxa"/>
              <w:right w:w="100" w:type="dxa"/>
            </w:tcMar>
            <w:vAlign w:val="center"/>
          </w:tcPr>
          <w:p w14:paraId="207FB49A"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5E403B9B" w14:textId="77777777" w:rsidR="00845778" w:rsidRDefault="00000000">
            <w:pPr>
              <w:jc w:val="right"/>
            </w:pPr>
            <w:r>
              <w:rPr>
                <w:sz w:val="20"/>
                <w:szCs w:val="20"/>
              </w:rPr>
              <w:t>+ 53,79</w:t>
            </w:r>
          </w:p>
        </w:tc>
      </w:tr>
      <w:tr w:rsidR="00845778" w14:paraId="4457EBDB" w14:textId="77777777">
        <w:tblPrEx>
          <w:tblCellMar>
            <w:top w:w="0" w:type="dxa"/>
            <w:bottom w:w="0" w:type="dxa"/>
          </w:tblCellMar>
        </w:tblPrEx>
        <w:tc>
          <w:tcPr>
            <w:tcW w:w="1150" w:type="dxa"/>
            <w:tcMar>
              <w:top w:w="50" w:type="dxa"/>
              <w:left w:w="100" w:type="dxa"/>
              <w:bottom w:w="50" w:type="dxa"/>
              <w:right w:w="100" w:type="dxa"/>
            </w:tcMar>
            <w:vAlign w:val="center"/>
          </w:tcPr>
          <w:p w14:paraId="4342B90E" w14:textId="77777777" w:rsidR="00845778" w:rsidRDefault="00000000">
            <w:r>
              <w:rPr>
                <w:sz w:val="20"/>
                <w:szCs w:val="20"/>
              </w:rPr>
              <w:t>19.12.25</w:t>
            </w:r>
          </w:p>
        </w:tc>
        <w:tc>
          <w:tcPr>
            <w:tcW w:w="5670" w:type="dxa"/>
            <w:tcMar>
              <w:top w:w="50" w:type="dxa"/>
              <w:left w:w="100" w:type="dxa"/>
              <w:bottom w:w="50" w:type="dxa"/>
              <w:right w:w="100" w:type="dxa"/>
            </w:tcMar>
            <w:vAlign w:val="center"/>
          </w:tcPr>
          <w:p w14:paraId="71C22081" w14:textId="77777777" w:rsidR="00845778" w:rsidRDefault="00000000">
            <w:r>
              <w:rPr>
                <w:sz w:val="20"/>
                <w:szCs w:val="20"/>
              </w:rPr>
              <w:t xml:space="preserve">Contributo consortile 2025 – </w:t>
            </w:r>
            <w:proofErr w:type="spellStart"/>
            <w:r>
              <w:rPr>
                <w:sz w:val="20"/>
                <w:szCs w:val="20"/>
              </w:rPr>
              <w:t>p.lla</w:t>
            </w:r>
            <w:proofErr w:type="spellEnd"/>
            <w:r>
              <w:rPr>
                <w:sz w:val="20"/>
                <w:szCs w:val="20"/>
              </w:rPr>
              <w:t xml:space="preserve"> 300</w:t>
            </w:r>
          </w:p>
        </w:tc>
        <w:tc>
          <w:tcPr>
            <w:tcW w:w="2200" w:type="dxa"/>
            <w:tcMar>
              <w:top w:w="50" w:type="dxa"/>
              <w:left w:w="100" w:type="dxa"/>
              <w:bottom w:w="50" w:type="dxa"/>
              <w:right w:w="100" w:type="dxa"/>
            </w:tcMar>
            <w:vAlign w:val="center"/>
          </w:tcPr>
          <w:p w14:paraId="3F65ED93" w14:textId="77777777" w:rsidR="00845778" w:rsidRDefault="00000000">
            <w:pPr>
              <w:jc w:val="right"/>
            </w:pPr>
            <w:r>
              <w:rPr>
                <w:sz w:val="20"/>
                <w:szCs w:val="20"/>
              </w:rPr>
              <w:t>+ 50,00</w:t>
            </w:r>
          </w:p>
        </w:tc>
      </w:tr>
      <w:tr w:rsidR="00845778" w14:paraId="0FF7E657" w14:textId="77777777">
        <w:tblPrEx>
          <w:tblCellMar>
            <w:top w:w="0" w:type="dxa"/>
            <w:bottom w:w="0" w:type="dxa"/>
          </w:tblCellMar>
        </w:tblPrEx>
        <w:tc>
          <w:tcPr>
            <w:tcW w:w="1150" w:type="dxa"/>
            <w:shd w:val="clear" w:color="auto" w:fill="F2F2F2"/>
            <w:tcMar>
              <w:top w:w="50" w:type="dxa"/>
              <w:left w:w="100" w:type="dxa"/>
              <w:bottom w:w="50" w:type="dxa"/>
              <w:right w:w="100" w:type="dxa"/>
            </w:tcMar>
            <w:vAlign w:val="center"/>
          </w:tcPr>
          <w:p w14:paraId="7C000706" w14:textId="77777777" w:rsidR="00845778" w:rsidRDefault="00000000">
            <w:r>
              <w:rPr>
                <w:b/>
                <w:bCs/>
                <w:sz w:val="20"/>
                <w:szCs w:val="20"/>
              </w:rPr>
              <w:t>31.12.25</w:t>
            </w:r>
          </w:p>
        </w:tc>
        <w:tc>
          <w:tcPr>
            <w:tcW w:w="5670" w:type="dxa"/>
            <w:shd w:val="clear" w:color="auto" w:fill="F2F2F2"/>
            <w:tcMar>
              <w:top w:w="50" w:type="dxa"/>
              <w:left w:w="100" w:type="dxa"/>
              <w:bottom w:w="50" w:type="dxa"/>
              <w:right w:w="100" w:type="dxa"/>
            </w:tcMar>
            <w:vAlign w:val="center"/>
          </w:tcPr>
          <w:p w14:paraId="281A628C" w14:textId="77777777" w:rsidR="00845778" w:rsidRDefault="00000000">
            <w:r>
              <w:rPr>
                <w:b/>
                <w:bCs/>
                <w:sz w:val="20"/>
                <w:szCs w:val="20"/>
              </w:rPr>
              <w:t>Fondo cassa al 31 dicembre 2025</w:t>
            </w:r>
          </w:p>
        </w:tc>
        <w:tc>
          <w:tcPr>
            <w:tcW w:w="2200" w:type="dxa"/>
            <w:shd w:val="clear" w:color="auto" w:fill="F2F2F2"/>
            <w:tcMar>
              <w:top w:w="50" w:type="dxa"/>
              <w:left w:w="100" w:type="dxa"/>
              <w:bottom w:w="50" w:type="dxa"/>
              <w:right w:w="100" w:type="dxa"/>
            </w:tcMar>
            <w:vAlign w:val="center"/>
          </w:tcPr>
          <w:p w14:paraId="174367F5" w14:textId="77777777" w:rsidR="00845778" w:rsidRDefault="00000000">
            <w:pPr>
              <w:jc w:val="right"/>
            </w:pPr>
            <w:r>
              <w:rPr>
                <w:b/>
                <w:bCs/>
                <w:sz w:val="20"/>
                <w:szCs w:val="20"/>
              </w:rPr>
              <w:t>570,32</w:t>
            </w:r>
          </w:p>
        </w:tc>
      </w:tr>
    </w:tbl>
    <w:p w14:paraId="344C6442" w14:textId="77777777" w:rsidR="00845778" w:rsidRDefault="00845778">
      <w:pPr>
        <w:spacing w:after="140" w:line="276" w:lineRule="auto"/>
        <w:jc w:val="both"/>
      </w:pPr>
    </w:p>
    <w:p w14:paraId="71AF0AD8" w14:textId="77777777" w:rsidR="00845778" w:rsidRDefault="00000000">
      <w:pPr>
        <w:spacing w:after="140"/>
        <w:jc w:val="both"/>
      </w:pPr>
      <w:r>
        <w:rPr>
          <w:sz w:val="19"/>
          <w:szCs w:val="19"/>
        </w:rPr>
        <w:t>Totale entrate 415,67; totale uscite 603,93.</w:t>
      </w:r>
    </w:p>
    <w:p w14:paraId="633FFCA0" w14:textId="77777777" w:rsidR="00845778" w:rsidRDefault="00000000">
      <w:pPr>
        <w:pStyle w:val="Titolo2"/>
        <w:spacing w:before="240" w:after="120"/>
      </w:pPr>
      <w:r>
        <w:rPr>
          <w:b/>
          <w:bCs/>
          <w:color w:val="000000"/>
          <w:sz w:val="22"/>
          <w:szCs w:val="22"/>
        </w:rPr>
        <w:t>C. Esercizio 2026, dal 1° gennaio al 3 agosto</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0"/>
        <w:gridCol w:w="5670"/>
        <w:gridCol w:w="2200"/>
      </w:tblGrid>
      <w:tr w:rsidR="00845778" w14:paraId="1D1099B3" w14:textId="77777777">
        <w:tblPrEx>
          <w:tblCellMar>
            <w:top w:w="0" w:type="dxa"/>
            <w:bottom w:w="0" w:type="dxa"/>
          </w:tblCellMar>
        </w:tblPrEx>
        <w:tc>
          <w:tcPr>
            <w:tcW w:w="9020" w:type="dxa"/>
            <w:gridSpan w:val="3"/>
            <w:shd w:val="clear" w:color="auto" w:fill="D9D9D9"/>
            <w:tcMar>
              <w:top w:w="50" w:type="dxa"/>
              <w:left w:w="100" w:type="dxa"/>
              <w:bottom w:w="50" w:type="dxa"/>
              <w:right w:w="100" w:type="dxa"/>
            </w:tcMar>
          </w:tcPr>
          <w:p w14:paraId="28CB5F37" w14:textId="77777777" w:rsidR="00845778" w:rsidRDefault="00000000">
            <w:r>
              <w:rPr>
                <w:b/>
                <w:bCs/>
                <w:sz w:val="20"/>
                <w:szCs w:val="20"/>
              </w:rPr>
              <w:t>Data / Descrizione / Importo</w:t>
            </w:r>
          </w:p>
        </w:tc>
      </w:tr>
      <w:tr w:rsidR="00845778" w14:paraId="1900939C" w14:textId="77777777">
        <w:tblPrEx>
          <w:tblCellMar>
            <w:top w:w="0" w:type="dxa"/>
            <w:bottom w:w="0" w:type="dxa"/>
          </w:tblCellMar>
        </w:tblPrEx>
        <w:tc>
          <w:tcPr>
            <w:tcW w:w="1150" w:type="dxa"/>
            <w:tcMar>
              <w:top w:w="50" w:type="dxa"/>
              <w:left w:w="100" w:type="dxa"/>
              <w:bottom w:w="50" w:type="dxa"/>
              <w:right w:w="100" w:type="dxa"/>
            </w:tcMar>
            <w:vAlign w:val="center"/>
          </w:tcPr>
          <w:p w14:paraId="20E51DE7" w14:textId="77777777" w:rsidR="00845778" w:rsidRDefault="00000000">
            <w:r>
              <w:rPr>
                <w:sz w:val="20"/>
                <w:szCs w:val="20"/>
              </w:rPr>
              <w:t>08.01.26</w:t>
            </w:r>
          </w:p>
        </w:tc>
        <w:tc>
          <w:tcPr>
            <w:tcW w:w="5670" w:type="dxa"/>
            <w:tcMar>
              <w:top w:w="50" w:type="dxa"/>
              <w:left w:w="100" w:type="dxa"/>
              <w:bottom w:w="50" w:type="dxa"/>
              <w:right w:w="100" w:type="dxa"/>
            </w:tcMar>
            <w:vAlign w:val="center"/>
          </w:tcPr>
          <w:p w14:paraId="10B8F166" w14:textId="77777777" w:rsidR="00845778" w:rsidRDefault="00000000">
            <w:r>
              <w:rPr>
                <w:sz w:val="20"/>
                <w:szCs w:val="20"/>
              </w:rPr>
              <w:t>Competenze attive al 31 dicembre 2025</w:t>
            </w:r>
          </w:p>
        </w:tc>
        <w:tc>
          <w:tcPr>
            <w:tcW w:w="2200" w:type="dxa"/>
            <w:tcMar>
              <w:top w:w="50" w:type="dxa"/>
              <w:left w:w="100" w:type="dxa"/>
              <w:bottom w:w="50" w:type="dxa"/>
              <w:right w:w="100" w:type="dxa"/>
            </w:tcMar>
            <w:vAlign w:val="center"/>
          </w:tcPr>
          <w:p w14:paraId="22119EAA" w14:textId="77777777" w:rsidR="00845778" w:rsidRDefault="00000000">
            <w:pPr>
              <w:jc w:val="right"/>
            </w:pPr>
            <w:r>
              <w:rPr>
                <w:sz w:val="20"/>
                <w:szCs w:val="20"/>
              </w:rPr>
              <w:t>+ 0,56</w:t>
            </w:r>
          </w:p>
        </w:tc>
      </w:tr>
      <w:tr w:rsidR="00845778" w14:paraId="0BADDB88" w14:textId="77777777">
        <w:tblPrEx>
          <w:tblCellMar>
            <w:top w:w="0" w:type="dxa"/>
            <w:bottom w:w="0" w:type="dxa"/>
          </w:tblCellMar>
        </w:tblPrEx>
        <w:tc>
          <w:tcPr>
            <w:tcW w:w="1150" w:type="dxa"/>
            <w:tcMar>
              <w:top w:w="50" w:type="dxa"/>
              <w:left w:w="100" w:type="dxa"/>
              <w:bottom w:w="50" w:type="dxa"/>
              <w:right w:w="100" w:type="dxa"/>
            </w:tcMar>
            <w:vAlign w:val="center"/>
          </w:tcPr>
          <w:p w14:paraId="462B95D2" w14:textId="77777777" w:rsidR="00845778" w:rsidRDefault="00000000">
            <w:r>
              <w:rPr>
                <w:sz w:val="20"/>
                <w:szCs w:val="20"/>
              </w:rPr>
              <w:t>08.01.26</w:t>
            </w:r>
          </w:p>
        </w:tc>
        <w:tc>
          <w:tcPr>
            <w:tcW w:w="5670" w:type="dxa"/>
            <w:tcMar>
              <w:top w:w="50" w:type="dxa"/>
              <w:left w:w="100" w:type="dxa"/>
              <w:bottom w:w="50" w:type="dxa"/>
              <w:right w:w="100" w:type="dxa"/>
            </w:tcMar>
            <w:vAlign w:val="center"/>
          </w:tcPr>
          <w:p w14:paraId="111F8471" w14:textId="77777777" w:rsidR="00845778" w:rsidRDefault="00000000">
            <w:r>
              <w:rPr>
                <w:sz w:val="20"/>
                <w:szCs w:val="20"/>
              </w:rPr>
              <w:t>Imposta di bollo, quarto trimestre 2025</w:t>
            </w:r>
          </w:p>
        </w:tc>
        <w:tc>
          <w:tcPr>
            <w:tcW w:w="2200" w:type="dxa"/>
            <w:tcMar>
              <w:top w:w="50" w:type="dxa"/>
              <w:left w:w="100" w:type="dxa"/>
              <w:bottom w:w="50" w:type="dxa"/>
              <w:right w:w="100" w:type="dxa"/>
            </w:tcMar>
            <w:vAlign w:val="center"/>
          </w:tcPr>
          <w:p w14:paraId="01288CCA" w14:textId="77777777" w:rsidR="00845778" w:rsidRDefault="00000000">
            <w:pPr>
              <w:jc w:val="right"/>
            </w:pPr>
            <w:r>
              <w:rPr>
                <w:sz w:val="20"/>
                <w:szCs w:val="20"/>
              </w:rPr>
              <w:t>– 25,21</w:t>
            </w:r>
          </w:p>
        </w:tc>
      </w:tr>
      <w:tr w:rsidR="00845778" w14:paraId="3086F867" w14:textId="77777777">
        <w:tblPrEx>
          <w:tblCellMar>
            <w:top w:w="0" w:type="dxa"/>
            <w:bottom w:w="0" w:type="dxa"/>
          </w:tblCellMar>
        </w:tblPrEx>
        <w:tc>
          <w:tcPr>
            <w:tcW w:w="1150" w:type="dxa"/>
            <w:tcMar>
              <w:top w:w="50" w:type="dxa"/>
              <w:left w:w="100" w:type="dxa"/>
              <w:bottom w:w="50" w:type="dxa"/>
              <w:right w:w="100" w:type="dxa"/>
            </w:tcMar>
            <w:vAlign w:val="center"/>
          </w:tcPr>
          <w:p w14:paraId="27CBA216" w14:textId="77777777" w:rsidR="00845778" w:rsidRDefault="00000000">
            <w:r>
              <w:rPr>
                <w:sz w:val="20"/>
                <w:szCs w:val="20"/>
              </w:rPr>
              <w:t>16.01.26</w:t>
            </w:r>
          </w:p>
        </w:tc>
        <w:tc>
          <w:tcPr>
            <w:tcW w:w="5670" w:type="dxa"/>
            <w:tcMar>
              <w:top w:w="50" w:type="dxa"/>
              <w:left w:w="100" w:type="dxa"/>
              <w:bottom w:w="50" w:type="dxa"/>
              <w:right w:w="100" w:type="dxa"/>
            </w:tcMar>
            <w:vAlign w:val="center"/>
          </w:tcPr>
          <w:p w14:paraId="4A15F561" w14:textId="77777777" w:rsidR="00845778" w:rsidRDefault="00000000">
            <w:r>
              <w:rPr>
                <w:sz w:val="20"/>
                <w:szCs w:val="20"/>
              </w:rPr>
              <w:t xml:space="preserve">Contributo consortile 2025 – f. 158 </w:t>
            </w:r>
            <w:proofErr w:type="spellStart"/>
            <w:r>
              <w:rPr>
                <w:sz w:val="20"/>
                <w:szCs w:val="20"/>
              </w:rPr>
              <w:t>p.lla</w:t>
            </w:r>
            <w:proofErr w:type="spellEnd"/>
            <w:r>
              <w:rPr>
                <w:sz w:val="20"/>
                <w:szCs w:val="20"/>
              </w:rPr>
              <w:t xml:space="preserve"> 279</w:t>
            </w:r>
          </w:p>
        </w:tc>
        <w:tc>
          <w:tcPr>
            <w:tcW w:w="2200" w:type="dxa"/>
            <w:tcMar>
              <w:top w:w="50" w:type="dxa"/>
              <w:left w:w="100" w:type="dxa"/>
              <w:bottom w:w="50" w:type="dxa"/>
              <w:right w:w="100" w:type="dxa"/>
            </w:tcMar>
            <w:vAlign w:val="center"/>
          </w:tcPr>
          <w:p w14:paraId="47736217" w14:textId="77777777" w:rsidR="00845778" w:rsidRDefault="00000000">
            <w:pPr>
              <w:jc w:val="right"/>
            </w:pPr>
            <w:r>
              <w:rPr>
                <w:sz w:val="20"/>
                <w:szCs w:val="20"/>
              </w:rPr>
              <w:t>+ 50,00</w:t>
            </w:r>
          </w:p>
        </w:tc>
      </w:tr>
      <w:tr w:rsidR="00845778" w14:paraId="5F00CA42" w14:textId="77777777">
        <w:tblPrEx>
          <w:tblCellMar>
            <w:top w:w="0" w:type="dxa"/>
            <w:bottom w:w="0" w:type="dxa"/>
          </w:tblCellMar>
        </w:tblPrEx>
        <w:tc>
          <w:tcPr>
            <w:tcW w:w="1150" w:type="dxa"/>
            <w:tcMar>
              <w:top w:w="50" w:type="dxa"/>
              <w:left w:w="100" w:type="dxa"/>
              <w:bottom w:w="50" w:type="dxa"/>
              <w:right w:w="100" w:type="dxa"/>
            </w:tcMar>
            <w:vAlign w:val="center"/>
          </w:tcPr>
          <w:p w14:paraId="44F45E69" w14:textId="77777777" w:rsidR="00845778" w:rsidRDefault="00000000">
            <w:r>
              <w:rPr>
                <w:sz w:val="20"/>
                <w:szCs w:val="20"/>
              </w:rPr>
              <w:t>16.01.26</w:t>
            </w:r>
          </w:p>
        </w:tc>
        <w:tc>
          <w:tcPr>
            <w:tcW w:w="5670" w:type="dxa"/>
            <w:tcMar>
              <w:top w:w="50" w:type="dxa"/>
              <w:left w:w="100" w:type="dxa"/>
              <w:bottom w:w="50" w:type="dxa"/>
              <w:right w:w="100" w:type="dxa"/>
            </w:tcMar>
            <w:vAlign w:val="center"/>
          </w:tcPr>
          <w:p w14:paraId="6DD6B78F" w14:textId="77777777" w:rsidR="00845778" w:rsidRDefault="00000000">
            <w:r>
              <w:rPr>
                <w:sz w:val="20"/>
                <w:szCs w:val="20"/>
              </w:rPr>
              <w:t xml:space="preserve">Contributo consortile 2024 – f. 158 </w:t>
            </w:r>
            <w:proofErr w:type="spellStart"/>
            <w:r>
              <w:rPr>
                <w:sz w:val="20"/>
                <w:szCs w:val="20"/>
              </w:rPr>
              <w:t>p.lla</w:t>
            </w:r>
            <w:proofErr w:type="spellEnd"/>
            <w:r>
              <w:rPr>
                <w:sz w:val="20"/>
                <w:szCs w:val="20"/>
              </w:rPr>
              <w:t xml:space="preserve"> 157</w:t>
            </w:r>
          </w:p>
        </w:tc>
        <w:tc>
          <w:tcPr>
            <w:tcW w:w="2200" w:type="dxa"/>
            <w:tcMar>
              <w:top w:w="50" w:type="dxa"/>
              <w:left w:w="100" w:type="dxa"/>
              <w:bottom w:w="50" w:type="dxa"/>
              <w:right w:w="100" w:type="dxa"/>
            </w:tcMar>
            <w:vAlign w:val="center"/>
          </w:tcPr>
          <w:p w14:paraId="614CEBD9" w14:textId="77777777" w:rsidR="00845778" w:rsidRDefault="00000000">
            <w:pPr>
              <w:jc w:val="right"/>
            </w:pPr>
            <w:r>
              <w:rPr>
                <w:sz w:val="20"/>
                <w:szCs w:val="20"/>
              </w:rPr>
              <w:t>+ 50,00</w:t>
            </w:r>
          </w:p>
        </w:tc>
      </w:tr>
      <w:tr w:rsidR="00845778" w14:paraId="014CB21D" w14:textId="77777777">
        <w:tblPrEx>
          <w:tblCellMar>
            <w:top w:w="0" w:type="dxa"/>
            <w:bottom w:w="0" w:type="dxa"/>
          </w:tblCellMar>
        </w:tblPrEx>
        <w:tc>
          <w:tcPr>
            <w:tcW w:w="1150" w:type="dxa"/>
            <w:tcMar>
              <w:top w:w="50" w:type="dxa"/>
              <w:left w:w="100" w:type="dxa"/>
              <w:bottom w:w="50" w:type="dxa"/>
              <w:right w:w="100" w:type="dxa"/>
            </w:tcMar>
            <w:vAlign w:val="center"/>
          </w:tcPr>
          <w:p w14:paraId="3C5C2B6E" w14:textId="77777777" w:rsidR="00845778" w:rsidRDefault="00000000">
            <w:r>
              <w:rPr>
                <w:sz w:val="20"/>
                <w:szCs w:val="20"/>
              </w:rPr>
              <w:t>16.01.26</w:t>
            </w:r>
          </w:p>
        </w:tc>
        <w:tc>
          <w:tcPr>
            <w:tcW w:w="5670" w:type="dxa"/>
            <w:tcMar>
              <w:top w:w="50" w:type="dxa"/>
              <w:left w:w="100" w:type="dxa"/>
              <w:bottom w:w="50" w:type="dxa"/>
              <w:right w:w="100" w:type="dxa"/>
            </w:tcMar>
            <w:vAlign w:val="center"/>
          </w:tcPr>
          <w:p w14:paraId="36FAF28E" w14:textId="77777777" w:rsidR="00845778" w:rsidRDefault="00000000">
            <w:r>
              <w:rPr>
                <w:sz w:val="20"/>
                <w:szCs w:val="20"/>
              </w:rPr>
              <w:t>Contributo consortile 2025</w:t>
            </w:r>
          </w:p>
        </w:tc>
        <w:tc>
          <w:tcPr>
            <w:tcW w:w="2200" w:type="dxa"/>
            <w:tcMar>
              <w:top w:w="50" w:type="dxa"/>
              <w:left w:w="100" w:type="dxa"/>
              <w:bottom w:w="50" w:type="dxa"/>
              <w:right w:w="100" w:type="dxa"/>
            </w:tcMar>
            <w:vAlign w:val="center"/>
          </w:tcPr>
          <w:p w14:paraId="5437F206" w14:textId="77777777" w:rsidR="00845778" w:rsidRDefault="00000000">
            <w:pPr>
              <w:jc w:val="right"/>
            </w:pPr>
            <w:r>
              <w:rPr>
                <w:sz w:val="20"/>
                <w:szCs w:val="20"/>
              </w:rPr>
              <w:t>+ 50,00</w:t>
            </w:r>
          </w:p>
        </w:tc>
      </w:tr>
      <w:tr w:rsidR="00845778" w14:paraId="110B87AA" w14:textId="77777777">
        <w:tblPrEx>
          <w:tblCellMar>
            <w:top w:w="0" w:type="dxa"/>
            <w:bottom w:w="0" w:type="dxa"/>
          </w:tblCellMar>
        </w:tblPrEx>
        <w:tc>
          <w:tcPr>
            <w:tcW w:w="1150" w:type="dxa"/>
            <w:tcMar>
              <w:top w:w="50" w:type="dxa"/>
              <w:left w:w="100" w:type="dxa"/>
              <w:bottom w:w="50" w:type="dxa"/>
              <w:right w:w="100" w:type="dxa"/>
            </w:tcMar>
            <w:vAlign w:val="center"/>
          </w:tcPr>
          <w:p w14:paraId="7659C585" w14:textId="77777777" w:rsidR="00845778" w:rsidRDefault="00000000">
            <w:r>
              <w:rPr>
                <w:sz w:val="20"/>
                <w:szCs w:val="20"/>
              </w:rPr>
              <w:t>23.01.26</w:t>
            </w:r>
          </w:p>
        </w:tc>
        <w:tc>
          <w:tcPr>
            <w:tcW w:w="5670" w:type="dxa"/>
            <w:tcMar>
              <w:top w:w="50" w:type="dxa"/>
              <w:left w:w="100" w:type="dxa"/>
              <w:bottom w:w="50" w:type="dxa"/>
              <w:right w:w="100" w:type="dxa"/>
            </w:tcMar>
            <w:vAlign w:val="center"/>
          </w:tcPr>
          <w:p w14:paraId="6CFB67FD" w14:textId="77777777" w:rsidR="00845778" w:rsidRDefault="00000000">
            <w:r>
              <w:rPr>
                <w:sz w:val="20"/>
                <w:szCs w:val="20"/>
              </w:rPr>
              <w:t xml:space="preserve">Contributo consortile 2024 – f. 158 </w:t>
            </w:r>
            <w:proofErr w:type="spellStart"/>
            <w:r>
              <w:rPr>
                <w:sz w:val="20"/>
                <w:szCs w:val="20"/>
              </w:rPr>
              <w:t>p.lle</w:t>
            </w:r>
            <w:proofErr w:type="spellEnd"/>
            <w:r>
              <w:rPr>
                <w:sz w:val="20"/>
                <w:szCs w:val="20"/>
              </w:rPr>
              <w:t xml:space="preserve"> 244, 438 e 448</w:t>
            </w:r>
          </w:p>
        </w:tc>
        <w:tc>
          <w:tcPr>
            <w:tcW w:w="2200" w:type="dxa"/>
            <w:tcMar>
              <w:top w:w="50" w:type="dxa"/>
              <w:left w:w="100" w:type="dxa"/>
              <w:bottom w:w="50" w:type="dxa"/>
              <w:right w:w="100" w:type="dxa"/>
            </w:tcMar>
            <w:vAlign w:val="center"/>
          </w:tcPr>
          <w:p w14:paraId="03D15737" w14:textId="77777777" w:rsidR="00845778" w:rsidRDefault="00000000">
            <w:pPr>
              <w:jc w:val="right"/>
            </w:pPr>
            <w:r>
              <w:rPr>
                <w:sz w:val="20"/>
                <w:szCs w:val="20"/>
              </w:rPr>
              <w:t>+ 50,00</w:t>
            </w:r>
          </w:p>
        </w:tc>
      </w:tr>
      <w:tr w:rsidR="00845778" w14:paraId="492F4C9B" w14:textId="77777777">
        <w:tblPrEx>
          <w:tblCellMar>
            <w:top w:w="0" w:type="dxa"/>
            <w:bottom w:w="0" w:type="dxa"/>
          </w:tblCellMar>
        </w:tblPrEx>
        <w:tc>
          <w:tcPr>
            <w:tcW w:w="1150" w:type="dxa"/>
            <w:tcMar>
              <w:top w:w="50" w:type="dxa"/>
              <w:left w:w="100" w:type="dxa"/>
              <w:bottom w:w="50" w:type="dxa"/>
              <w:right w:w="100" w:type="dxa"/>
            </w:tcMar>
            <w:vAlign w:val="center"/>
          </w:tcPr>
          <w:p w14:paraId="02603E75" w14:textId="77777777" w:rsidR="00845778" w:rsidRDefault="00000000">
            <w:r>
              <w:rPr>
                <w:sz w:val="20"/>
                <w:szCs w:val="20"/>
              </w:rPr>
              <w:t>10.02.26</w:t>
            </w:r>
          </w:p>
        </w:tc>
        <w:tc>
          <w:tcPr>
            <w:tcW w:w="5670" w:type="dxa"/>
            <w:tcMar>
              <w:top w:w="50" w:type="dxa"/>
              <w:left w:w="100" w:type="dxa"/>
              <w:bottom w:w="50" w:type="dxa"/>
              <w:right w:w="100" w:type="dxa"/>
            </w:tcMar>
            <w:vAlign w:val="center"/>
          </w:tcPr>
          <w:p w14:paraId="4148BCBC"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1E7D54EA" w14:textId="77777777" w:rsidR="00845778" w:rsidRDefault="00000000">
            <w:pPr>
              <w:jc w:val="right"/>
            </w:pPr>
            <w:r>
              <w:rPr>
                <w:sz w:val="20"/>
                <w:szCs w:val="20"/>
              </w:rPr>
              <w:t>+ 48,04</w:t>
            </w:r>
          </w:p>
        </w:tc>
      </w:tr>
      <w:tr w:rsidR="00845778" w14:paraId="4026A53A" w14:textId="77777777">
        <w:tblPrEx>
          <w:tblCellMar>
            <w:top w:w="0" w:type="dxa"/>
            <w:bottom w:w="0" w:type="dxa"/>
          </w:tblCellMar>
        </w:tblPrEx>
        <w:tc>
          <w:tcPr>
            <w:tcW w:w="1150" w:type="dxa"/>
            <w:tcMar>
              <w:top w:w="50" w:type="dxa"/>
              <w:left w:w="100" w:type="dxa"/>
              <w:bottom w:w="50" w:type="dxa"/>
              <w:right w:w="100" w:type="dxa"/>
            </w:tcMar>
            <w:vAlign w:val="center"/>
          </w:tcPr>
          <w:p w14:paraId="369AA79B" w14:textId="77777777" w:rsidR="00845778" w:rsidRDefault="00000000">
            <w:r>
              <w:rPr>
                <w:sz w:val="20"/>
                <w:szCs w:val="20"/>
              </w:rPr>
              <w:t>10.03.26</w:t>
            </w:r>
          </w:p>
        </w:tc>
        <w:tc>
          <w:tcPr>
            <w:tcW w:w="5670" w:type="dxa"/>
            <w:tcMar>
              <w:top w:w="50" w:type="dxa"/>
              <w:left w:w="100" w:type="dxa"/>
              <w:bottom w:w="50" w:type="dxa"/>
              <w:right w:w="100" w:type="dxa"/>
            </w:tcMar>
            <w:vAlign w:val="center"/>
          </w:tcPr>
          <w:p w14:paraId="661CC238"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7853C12C" w14:textId="77777777" w:rsidR="00845778" w:rsidRDefault="00000000">
            <w:pPr>
              <w:jc w:val="right"/>
            </w:pPr>
            <w:r>
              <w:rPr>
                <w:sz w:val="20"/>
                <w:szCs w:val="20"/>
              </w:rPr>
              <w:t>+ 53,80</w:t>
            </w:r>
          </w:p>
        </w:tc>
      </w:tr>
      <w:tr w:rsidR="00845778" w14:paraId="5399F9B2" w14:textId="77777777">
        <w:tblPrEx>
          <w:tblCellMar>
            <w:top w:w="0" w:type="dxa"/>
            <w:bottom w:w="0" w:type="dxa"/>
          </w:tblCellMar>
        </w:tblPrEx>
        <w:tc>
          <w:tcPr>
            <w:tcW w:w="1150" w:type="dxa"/>
            <w:tcMar>
              <w:top w:w="50" w:type="dxa"/>
              <w:left w:w="100" w:type="dxa"/>
              <w:bottom w:w="50" w:type="dxa"/>
              <w:right w:w="100" w:type="dxa"/>
            </w:tcMar>
            <w:vAlign w:val="center"/>
          </w:tcPr>
          <w:p w14:paraId="259D7FCF" w14:textId="77777777" w:rsidR="00845778" w:rsidRDefault="00000000">
            <w:r>
              <w:rPr>
                <w:sz w:val="20"/>
                <w:szCs w:val="20"/>
              </w:rPr>
              <w:t>12.03.26</w:t>
            </w:r>
          </w:p>
        </w:tc>
        <w:tc>
          <w:tcPr>
            <w:tcW w:w="5670" w:type="dxa"/>
            <w:tcMar>
              <w:top w:w="50" w:type="dxa"/>
              <w:left w:w="100" w:type="dxa"/>
              <w:bottom w:w="50" w:type="dxa"/>
              <w:right w:w="100" w:type="dxa"/>
            </w:tcMar>
            <w:vAlign w:val="center"/>
          </w:tcPr>
          <w:p w14:paraId="263CE498" w14:textId="77777777" w:rsidR="00845778" w:rsidRDefault="00000000">
            <w:r>
              <w:rPr>
                <w:sz w:val="20"/>
                <w:szCs w:val="20"/>
              </w:rPr>
              <w:t>Versamento in contanti – contributi consortili 2025 (n. 2 posizioni)</w:t>
            </w:r>
          </w:p>
        </w:tc>
        <w:tc>
          <w:tcPr>
            <w:tcW w:w="2200" w:type="dxa"/>
            <w:tcMar>
              <w:top w:w="50" w:type="dxa"/>
              <w:left w:w="100" w:type="dxa"/>
              <w:bottom w:w="50" w:type="dxa"/>
              <w:right w:w="100" w:type="dxa"/>
            </w:tcMar>
            <w:vAlign w:val="center"/>
          </w:tcPr>
          <w:p w14:paraId="091A5E22" w14:textId="77777777" w:rsidR="00845778" w:rsidRDefault="00000000">
            <w:pPr>
              <w:jc w:val="right"/>
            </w:pPr>
            <w:r>
              <w:rPr>
                <w:sz w:val="20"/>
                <w:szCs w:val="20"/>
              </w:rPr>
              <w:t>+ 100,00</w:t>
            </w:r>
          </w:p>
        </w:tc>
      </w:tr>
      <w:tr w:rsidR="00845778" w14:paraId="0DC75E99" w14:textId="77777777">
        <w:tblPrEx>
          <w:tblCellMar>
            <w:top w:w="0" w:type="dxa"/>
            <w:bottom w:w="0" w:type="dxa"/>
          </w:tblCellMar>
        </w:tblPrEx>
        <w:tc>
          <w:tcPr>
            <w:tcW w:w="1150" w:type="dxa"/>
            <w:tcMar>
              <w:top w:w="50" w:type="dxa"/>
              <w:left w:w="100" w:type="dxa"/>
              <w:bottom w:w="50" w:type="dxa"/>
              <w:right w:w="100" w:type="dxa"/>
            </w:tcMar>
            <w:vAlign w:val="center"/>
          </w:tcPr>
          <w:p w14:paraId="550CF61B" w14:textId="77777777" w:rsidR="00845778" w:rsidRDefault="00000000">
            <w:r>
              <w:rPr>
                <w:sz w:val="20"/>
                <w:szCs w:val="20"/>
              </w:rPr>
              <w:t>12.03.26</w:t>
            </w:r>
          </w:p>
        </w:tc>
        <w:tc>
          <w:tcPr>
            <w:tcW w:w="5670" w:type="dxa"/>
            <w:tcMar>
              <w:top w:w="50" w:type="dxa"/>
              <w:left w:w="100" w:type="dxa"/>
              <w:bottom w:w="50" w:type="dxa"/>
              <w:right w:w="100" w:type="dxa"/>
            </w:tcMar>
            <w:vAlign w:val="center"/>
          </w:tcPr>
          <w:p w14:paraId="6D4A5ED8" w14:textId="77777777" w:rsidR="00845778" w:rsidRDefault="00000000">
            <w:r>
              <w:rPr>
                <w:sz w:val="20"/>
                <w:szCs w:val="20"/>
              </w:rPr>
              <w:t>Fornitura Archivi in Byte – fattura n. 9/26</w:t>
            </w:r>
          </w:p>
        </w:tc>
        <w:tc>
          <w:tcPr>
            <w:tcW w:w="2200" w:type="dxa"/>
            <w:tcMar>
              <w:top w:w="50" w:type="dxa"/>
              <w:left w:w="100" w:type="dxa"/>
              <w:bottom w:w="50" w:type="dxa"/>
              <w:right w:w="100" w:type="dxa"/>
            </w:tcMar>
            <w:vAlign w:val="center"/>
          </w:tcPr>
          <w:p w14:paraId="59257A08" w14:textId="77777777" w:rsidR="00845778" w:rsidRDefault="00000000">
            <w:pPr>
              <w:jc w:val="right"/>
            </w:pPr>
            <w:r>
              <w:rPr>
                <w:sz w:val="20"/>
                <w:szCs w:val="20"/>
              </w:rPr>
              <w:t>– 48,80</w:t>
            </w:r>
          </w:p>
        </w:tc>
      </w:tr>
      <w:tr w:rsidR="00845778" w14:paraId="2955D2E5" w14:textId="77777777">
        <w:tblPrEx>
          <w:tblCellMar>
            <w:top w:w="0" w:type="dxa"/>
            <w:bottom w:w="0" w:type="dxa"/>
          </w:tblCellMar>
        </w:tblPrEx>
        <w:tc>
          <w:tcPr>
            <w:tcW w:w="1150" w:type="dxa"/>
            <w:tcMar>
              <w:top w:w="50" w:type="dxa"/>
              <w:left w:w="100" w:type="dxa"/>
              <w:bottom w:w="50" w:type="dxa"/>
              <w:right w:w="100" w:type="dxa"/>
            </w:tcMar>
            <w:vAlign w:val="center"/>
          </w:tcPr>
          <w:p w14:paraId="3484D751" w14:textId="77777777" w:rsidR="00845778" w:rsidRDefault="00000000">
            <w:r>
              <w:rPr>
                <w:sz w:val="20"/>
                <w:szCs w:val="20"/>
              </w:rPr>
              <w:t>12.03.26</w:t>
            </w:r>
          </w:p>
        </w:tc>
        <w:tc>
          <w:tcPr>
            <w:tcW w:w="5670" w:type="dxa"/>
            <w:tcMar>
              <w:top w:w="50" w:type="dxa"/>
              <w:left w:w="100" w:type="dxa"/>
              <w:bottom w:w="50" w:type="dxa"/>
              <w:right w:w="100" w:type="dxa"/>
            </w:tcMar>
            <w:vAlign w:val="center"/>
          </w:tcPr>
          <w:p w14:paraId="6745200E" w14:textId="77777777" w:rsidR="00845778" w:rsidRDefault="00000000">
            <w:r>
              <w:rPr>
                <w:sz w:val="20"/>
                <w:szCs w:val="20"/>
              </w:rPr>
              <w:t>Commissioni su disposizione</w:t>
            </w:r>
          </w:p>
        </w:tc>
        <w:tc>
          <w:tcPr>
            <w:tcW w:w="2200" w:type="dxa"/>
            <w:tcMar>
              <w:top w:w="50" w:type="dxa"/>
              <w:left w:w="100" w:type="dxa"/>
              <w:bottom w:w="50" w:type="dxa"/>
              <w:right w:w="100" w:type="dxa"/>
            </w:tcMar>
            <w:vAlign w:val="center"/>
          </w:tcPr>
          <w:p w14:paraId="61EBACEC" w14:textId="77777777" w:rsidR="00845778" w:rsidRDefault="00000000">
            <w:pPr>
              <w:jc w:val="right"/>
            </w:pPr>
            <w:r>
              <w:rPr>
                <w:sz w:val="20"/>
                <w:szCs w:val="20"/>
              </w:rPr>
              <w:t>– 4,00</w:t>
            </w:r>
          </w:p>
        </w:tc>
      </w:tr>
      <w:tr w:rsidR="00845778" w14:paraId="310BB71A" w14:textId="77777777">
        <w:tblPrEx>
          <w:tblCellMar>
            <w:top w:w="0" w:type="dxa"/>
            <w:bottom w:w="0" w:type="dxa"/>
          </w:tblCellMar>
        </w:tblPrEx>
        <w:tc>
          <w:tcPr>
            <w:tcW w:w="1150" w:type="dxa"/>
            <w:tcMar>
              <w:top w:w="50" w:type="dxa"/>
              <w:left w:w="100" w:type="dxa"/>
              <w:bottom w:w="50" w:type="dxa"/>
              <w:right w:w="100" w:type="dxa"/>
            </w:tcMar>
            <w:vAlign w:val="center"/>
          </w:tcPr>
          <w:p w14:paraId="5C886A04" w14:textId="77777777" w:rsidR="00845778" w:rsidRDefault="00000000">
            <w:r>
              <w:rPr>
                <w:sz w:val="20"/>
                <w:szCs w:val="20"/>
              </w:rPr>
              <w:t>07.04.26</w:t>
            </w:r>
          </w:p>
        </w:tc>
        <w:tc>
          <w:tcPr>
            <w:tcW w:w="5670" w:type="dxa"/>
            <w:tcMar>
              <w:top w:w="50" w:type="dxa"/>
              <w:left w:w="100" w:type="dxa"/>
              <w:bottom w:w="50" w:type="dxa"/>
              <w:right w:w="100" w:type="dxa"/>
            </w:tcMar>
            <w:vAlign w:val="center"/>
          </w:tcPr>
          <w:p w14:paraId="7857F896" w14:textId="77777777" w:rsidR="00845778" w:rsidRDefault="00000000">
            <w:r>
              <w:rPr>
                <w:sz w:val="20"/>
                <w:szCs w:val="20"/>
              </w:rPr>
              <w:t>Imposta di bollo, primo trimestre 2026</w:t>
            </w:r>
          </w:p>
        </w:tc>
        <w:tc>
          <w:tcPr>
            <w:tcW w:w="2200" w:type="dxa"/>
            <w:tcMar>
              <w:top w:w="50" w:type="dxa"/>
              <w:left w:w="100" w:type="dxa"/>
              <w:bottom w:w="50" w:type="dxa"/>
              <w:right w:w="100" w:type="dxa"/>
            </w:tcMar>
            <w:vAlign w:val="center"/>
          </w:tcPr>
          <w:p w14:paraId="61E88A3A" w14:textId="77777777" w:rsidR="00845778" w:rsidRDefault="00000000">
            <w:pPr>
              <w:jc w:val="right"/>
            </w:pPr>
            <w:r>
              <w:rPr>
                <w:sz w:val="20"/>
                <w:szCs w:val="20"/>
              </w:rPr>
              <w:t>– 29,10</w:t>
            </w:r>
          </w:p>
        </w:tc>
      </w:tr>
      <w:tr w:rsidR="00845778" w14:paraId="4C80A21A" w14:textId="77777777">
        <w:tblPrEx>
          <w:tblCellMar>
            <w:top w:w="0" w:type="dxa"/>
            <w:bottom w:w="0" w:type="dxa"/>
          </w:tblCellMar>
        </w:tblPrEx>
        <w:tc>
          <w:tcPr>
            <w:tcW w:w="1150" w:type="dxa"/>
            <w:tcMar>
              <w:top w:w="50" w:type="dxa"/>
              <w:left w:w="100" w:type="dxa"/>
              <w:bottom w:w="50" w:type="dxa"/>
              <w:right w:w="100" w:type="dxa"/>
            </w:tcMar>
            <w:vAlign w:val="center"/>
          </w:tcPr>
          <w:p w14:paraId="297C26BB" w14:textId="77777777" w:rsidR="00845778" w:rsidRDefault="00000000">
            <w:r>
              <w:rPr>
                <w:sz w:val="20"/>
                <w:szCs w:val="20"/>
              </w:rPr>
              <w:t>16.04.26</w:t>
            </w:r>
          </w:p>
        </w:tc>
        <w:tc>
          <w:tcPr>
            <w:tcW w:w="5670" w:type="dxa"/>
            <w:tcMar>
              <w:top w:w="50" w:type="dxa"/>
              <w:left w:w="100" w:type="dxa"/>
              <w:bottom w:w="50" w:type="dxa"/>
              <w:right w:w="100" w:type="dxa"/>
            </w:tcMar>
            <w:vAlign w:val="center"/>
          </w:tcPr>
          <w:p w14:paraId="1AE695F3" w14:textId="77777777" w:rsidR="00845778" w:rsidRDefault="00000000">
            <w:r>
              <w:rPr>
                <w:sz w:val="20"/>
                <w:szCs w:val="20"/>
              </w:rPr>
              <w:t>Oneri per uso eccessivo della strada</w:t>
            </w:r>
          </w:p>
        </w:tc>
        <w:tc>
          <w:tcPr>
            <w:tcW w:w="2200" w:type="dxa"/>
            <w:tcMar>
              <w:top w:w="50" w:type="dxa"/>
              <w:left w:w="100" w:type="dxa"/>
              <w:bottom w:w="50" w:type="dxa"/>
              <w:right w:w="100" w:type="dxa"/>
            </w:tcMar>
            <w:vAlign w:val="center"/>
          </w:tcPr>
          <w:p w14:paraId="1B133FBB" w14:textId="77777777" w:rsidR="00845778" w:rsidRDefault="00000000">
            <w:pPr>
              <w:jc w:val="right"/>
            </w:pPr>
            <w:r>
              <w:rPr>
                <w:sz w:val="20"/>
                <w:szCs w:val="20"/>
              </w:rPr>
              <w:t>+ 15,00</w:t>
            </w:r>
          </w:p>
        </w:tc>
      </w:tr>
      <w:tr w:rsidR="00845778" w14:paraId="65A50F55" w14:textId="77777777">
        <w:tblPrEx>
          <w:tblCellMar>
            <w:top w:w="0" w:type="dxa"/>
            <w:bottom w:w="0" w:type="dxa"/>
          </w:tblCellMar>
        </w:tblPrEx>
        <w:tc>
          <w:tcPr>
            <w:tcW w:w="1150" w:type="dxa"/>
            <w:tcMar>
              <w:top w:w="50" w:type="dxa"/>
              <w:left w:w="100" w:type="dxa"/>
              <w:bottom w:w="50" w:type="dxa"/>
              <w:right w:w="100" w:type="dxa"/>
            </w:tcMar>
            <w:vAlign w:val="center"/>
          </w:tcPr>
          <w:p w14:paraId="7DD7AFFC" w14:textId="77777777" w:rsidR="00845778" w:rsidRDefault="00000000">
            <w:r>
              <w:rPr>
                <w:sz w:val="20"/>
                <w:szCs w:val="20"/>
              </w:rPr>
              <w:t>22.04.26</w:t>
            </w:r>
          </w:p>
        </w:tc>
        <w:tc>
          <w:tcPr>
            <w:tcW w:w="5670" w:type="dxa"/>
            <w:tcMar>
              <w:top w:w="50" w:type="dxa"/>
              <w:left w:w="100" w:type="dxa"/>
              <w:bottom w:w="50" w:type="dxa"/>
              <w:right w:w="100" w:type="dxa"/>
            </w:tcMar>
            <w:vAlign w:val="center"/>
          </w:tcPr>
          <w:p w14:paraId="56875001" w14:textId="77777777" w:rsidR="00845778" w:rsidRDefault="00000000">
            <w:r>
              <w:rPr>
                <w:sz w:val="20"/>
                <w:szCs w:val="20"/>
              </w:rPr>
              <w:t>Fornitura Archivi in Byte – cartelli stradali</w:t>
            </w:r>
          </w:p>
        </w:tc>
        <w:tc>
          <w:tcPr>
            <w:tcW w:w="2200" w:type="dxa"/>
            <w:tcMar>
              <w:top w:w="50" w:type="dxa"/>
              <w:left w:w="100" w:type="dxa"/>
              <w:bottom w:w="50" w:type="dxa"/>
              <w:right w:w="100" w:type="dxa"/>
            </w:tcMar>
            <w:vAlign w:val="center"/>
          </w:tcPr>
          <w:p w14:paraId="20152123" w14:textId="77777777" w:rsidR="00845778" w:rsidRDefault="00000000">
            <w:pPr>
              <w:jc w:val="right"/>
            </w:pPr>
            <w:r>
              <w:rPr>
                <w:sz w:val="20"/>
                <w:szCs w:val="20"/>
              </w:rPr>
              <w:t>– 220,00</w:t>
            </w:r>
          </w:p>
        </w:tc>
      </w:tr>
      <w:tr w:rsidR="00845778" w14:paraId="2A613601" w14:textId="77777777">
        <w:tblPrEx>
          <w:tblCellMar>
            <w:top w:w="0" w:type="dxa"/>
            <w:bottom w:w="0" w:type="dxa"/>
          </w:tblCellMar>
        </w:tblPrEx>
        <w:tc>
          <w:tcPr>
            <w:tcW w:w="1150" w:type="dxa"/>
            <w:tcMar>
              <w:top w:w="50" w:type="dxa"/>
              <w:left w:w="100" w:type="dxa"/>
              <w:bottom w:w="50" w:type="dxa"/>
              <w:right w:w="100" w:type="dxa"/>
            </w:tcMar>
            <w:vAlign w:val="center"/>
          </w:tcPr>
          <w:p w14:paraId="084A24FF" w14:textId="77777777" w:rsidR="00845778" w:rsidRDefault="00000000">
            <w:r>
              <w:rPr>
                <w:sz w:val="20"/>
                <w:szCs w:val="20"/>
              </w:rPr>
              <w:t>22.04.26</w:t>
            </w:r>
          </w:p>
        </w:tc>
        <w:tc>
          <w:tcPr>
            <w:tcW w:w="5670" w:type="dxa"/>
            <w:tcMar>
              <w:top w:w="50" w:type="dxa"/>
              <w:left w:w="100" w:type="dxa"/>
              <w:bottom w:w="50" w:type="dxa"/>
              <w:right w:w="100" w:type="dxa"/>
            </w:tcMar>
            <w:vAlign w:val="center"/>
          </w:tcPr>
          <w:p w14:paraId="1F79FA71" w14:textId="77777777" w:rsidR="00845778" w:rsidRDefault="00000000">
            <w:r>
              <w:rPr>
                <w:sz w:val="20"/>
                <w:szCs w:val="20"/>
              </w:rPr>
              <w:t>Commissioni su disposizione</w:t>
            </w:r>
          </w:p>
        </w:tc>
        <w:tc>
          <w:tcPr>
            <w:tcW w:w="2200" w:type="dxa"/>
            <w:tcMar>
              <w:top w:w="50" w:type="dxa"/>
              <w:left w:w="100" w:type="dxa"/>
              <w:bottom w:w="50" w:type="dxa"/>
              <w:right w:w="100" w:type="dxa"/>
            </w:tcMar>
            <w:vAlign w:val="center"/>
          </w:tcPr>
          <w:p w14:paraId="2589968C" w14:textId="77777777" w:rsidR="00845778" w:rsidRDefault="00000000">
            <w:pPr>
              <w:jc w:val="right"/>
            </w:pPr>
            <w:r>
              <w:rPr>
                <w:sz w:val="20"/>
                <w:szCs w:val="20"/>
              </w:rPr>
              <w:t>– 4,00</w:t>
            </w:r>
          </w:p>
        </w:tc>
      </w:tr>
      <w:tr w:rsidR="00845778" w14:paraId="6F52613F" w14:textId="77777777">
        <w:tblPrEx>
          <w:tblCellMar>
            <w:top w:w="0" w:type="dxa"/>
            <w:bottom w:w="0" w:type="dxa"/>
          </w:tblCellMar>
        </w:tblPrEx>
        <w:tc>
          <w:tcPr>
            <w:tcW w:w="1150" w:type="dxa"/>
            <w:tcMar>
              <w:top w:w="50" w:type="dxa"/>
              <w:left w:w="100" w:type="dxa"/>
              <w:bottom w:w="50" w:type="dxa"/>
              <w:right w:w="100" w:type="dxa"/>
            </w:tcMar>
            <w:vAlign w:val="center"/>
          </w:tcPr>
          <w:p w14:paraId="6E61803A" w14:textId="77777777" w:rsidR="00845778" w:rsidRDefault="00000000">
            <w:r>
              <w:rPr>
                <w:sz w:val="20"/>
                <w:szCs w:val="20"/>
              </w:rPr>
              <w:t>26.05.26</w:t>
            </w:r>
          </w:p>
        </w:tc>
        <w:tc>
          <w:tcPr>
            <w:tcW w:w="5670" w:type="dxa"/>
            <w:tcMar>
              <w:top w:w="50" w:type="dxa"/>
              <w:left w:w="100" w:type="dxa"/>
              <w:bottom w:w="50" w:type="dxa"/>
              <w:right w:w="100" w:type="dxa"/>
            </w:tcMar>
            <w:vAlign w:val="center"/>
          </w:tcPr>
          <w:p w14:paraId="2D81364B" w14:textId="77777777" w:rsidR="00845778" w:rsidRDefault="00000000">
            <w:r>
              <w:rPr>
                <w:sz w:val="20"/>
                <w:szCs w:val="20"/>
              </w:rPr>
              <w:t xml:space="preserve">Contributo consortile – </w:t>
            </w:r>
            <w:proofErr w:type="spellStart"/>
            <w:r>
              <w:rPr>
                <w:sz w:val="20"/>
                <w:szCs w:val="20"/>
              </w:rPr>
              <w:t>p.lla</w:t>
            </w:r>
            <w:proofErr w:type="spellEnd"/>
            <w:r>
              <w:rPr>
                <w:sz w:val="20"/>
                <w:szCs w:val="20"/>
              </w:rPr>
              <w:t xml:space="preserve"> 237</w:t>
            </w:r>
          </w:p>
        </w:tc>
        <w:tc>
          <w:tcPr>
            <w:tcW w:w="2200" w:type="dxa"/>
            <w:tcMar>
              <w:top w:w="50" w:type="dxa"/>
              <w:left w:w="100" w:type="dxa"/>
              <w:bottom w:w="50" w:type="dxa"/>
              <w:right w:w="100" w:type="dxa"/>
            </w:tcMar>
            <w:vAlign w:val="center"/>
          </w:tcPr>
          <w:p w14:paraId="510CB396" w14:textId="77777777" w:rsidR="00845778" w:rsidRDefault="00000000">
            <w:pPr>
              <w:jc w:val="right"/>
            </w:pPr>
            <w:r>
              <w:rPr>
                <w:sz w:val="20"/>
                <w:szCs w:val="20"/>
              </w:rPr>
              <w:t>+ 50,00</w:t>
            </w:r>
          </w:p>
        </w:tc>
      </w:tr>
      <w:tr w:rsidR="00845778" w14:paraId="2C58F223" w14:textId="77777777">
        <w:tblPrEx>
          <w:tblCellMar>
            <w:top w:w="0" w:type="dxa"/>
            <w:bottom w:w="0" w:type="dxa"/>
          </w:tblCellMar>
        </w:tblPrEx>
        <w:tc>
          <w:tcPr>
            <w:tcW w:w="1150" w:type="dxa"/>
            <w:tcMar>
              <w:top w:w="50" w:type="dxa"/>
              <w:left w:w="100" w:type="dxa"/>
              <w:bottom w:w="50" w:type="dxa"/>
              <w:right w:w="100" w:type="dxa"/>
            </w:tcMar>
            <w:vAlign w:val="center"/>
          </w:tcPr>
          <w:p w14:paraId="4669B355" w14:textId="77777777" w:rsidR="00845778" w:rsidRDefault="00000000">
            <w:r>
              <w:rPr>
                <w:sz w:val="20"/>
                <w:szCs w:val="20"/>
              </w:rPr>
              <w:t>10.06.26</w:t>
            </w:r>
          </w:p>
        </w:tc>
        <w:tc>
          <w:tcPr>
            <w:tcW w:w="5670" w:type="dxa"/>
            <w:tcMar>
              <w:top w:w="50" w:type="dxa"/>
              <w:left w:w="100" w:type="dxa"/>
              <w:bottom w:w="50" w:type="dxa"/>
              <w:right w:w="100" w:type="dxa"/>
            </w:tcMar>
            <w:vAlign w:val="center"/>
          </w:tcPr>
          <w:p w14:paraId="6011B10C"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21C20C27" w14:textId="77777777" w:rsidR="00845778" w:rsidRDefault="00000000">
            <w:pPr>
              <w:jc w:val="right"/>
            </w:pPr>
            <w:r>
              <w:rPr>
                <w:sz w:val="20"/>
                <w:szCs w:val="20"/>
              </w:rPr>
              <w:t>+ 53,79</w:t>
            </w:r>
          </w:p>
        </w:tc>
      </w:tr>
      <w:tr w:rsidR="00845778" w14:paraId="793576EF" w14:textId="77777777">
        <w:tblPrEx>
          <w:tblCellMar>
            <w:top w:w="0" w:type="dxa"/>
            <w:bottom w:w="0" w:type="dxa"/>
          </w:tblCellMar>
        </w:tblPrEx>
        <w:tc>
          <w:tcPr>
            <w:tcW w:w="1150" w:type="dxa"/>
            <w:tcMar>
              <w:top w:w="50" w:type="dxa"/>
              <w:left w:w="100" w:type="dxa"/>
              <w:bottom w:w="50" w:type="dxa"/>
              <w:right w:w="100" w:type="dxa"/>
            </w:tcMar>
            <w:vAlign w:val="center"/>
          </w:tcPr>
          <w:p w14:paraId="6B4DE481" w14:textId="77777777" w:rsidR="00845778" w:rsidRDefault="00000000">
            <w:r>
              <w:rPr>
                <w:sz w:val="20"/>
                <w:szCs w:val="20"/>
              </w:rPr>
              <w:t>06.07.26</w:t>
            </w:r>
          </w:p>
        </w:tc>
        <w:tc>
          <w:tcPr>
            <w:tcW w:w="5670" w:type="dxa"/>
            <w:tcMar>
              <w:top w:w="50" w:type="dxa"/>
              <w:left w:w="100" w:type="dxa"/>
              <w:bottom w:w="50" w:type="dxa"/>
              <w:right w:w="100" w:type="dxa"/>
            </w:tcMar>
            <w:vAlign w:val="center"/>
          </w:tcPr>
          <w:p w14:paraId="2644271F" w14:textId="77777777" w:rsidR="00845778" w:rsidRDefault="00000000">
            <w:r>
              <w:rPr>
                <w:sz w:val="20"/>
                <w:szCs w:val="20"/>
              </w:rPr>
              <w:t>Imposta di bollo, secondo trimestre 2026</w:t>
            </w:r>
          </w:p>
        </w:tc>
        <w:tc>
          <w:tcPr>
            <w:tcW w:w="2200" w:type="dxa"/>
            <w:tcMar>
              <w:top w:w="50" w:type="dxa"/>
              <w:left w:w="100" w:type="dxa"/>
              <w:bottom w:w="50" w:type="dxa"/>
              <w:right w:w="100" w:type="dxa"/>
            </w:tcMar>
            <w:vAlign w:val="center"/>
          </w:tcPr>
          <w:p w14:paraId="1F9D864A" w14:textId="77777777" w:rsidR="00845778" w:rsidRDefault="00000000">
            <w:pPr>
              <w:jc w:val="right"/>
            </w:pPr>
            <w:r>
              <w:rPr>
                <w:sz w:val="20"/>
                <w:szCs w:val="20"/>
              </w:rPr>
              <w:t>– 29,42</w:t>
            </w:r>
          </w:p>
        </w:tc>
      </w:tr>
      <w:tr w:rsidR="00845778" w14:paraId="623F03AF" w14:textId="77777777">
        <w:tblPrEx>
          <w:tblCellMar>
            <w:top w:w="0" w:type="dxa"/>
            <w:bottom w:w="0" w:type="dxa"/>
          </w:tblCellMar>
        </w:tblPrEx>
        <w:tc>
          <w:tcPr>
            <w:tcW w:w="1150" w:type="dxa"/>
            <w:tcMar>
              <w:top w:w="50" w:type="dxa"/>
              <w:left w:w="100" w:type="dxa"/>
              <w:bottom w:w="50" w:type="dxa"/>
              <w:right w:w="100" w:type="dxa"/>
            </w:tcMar>
            <w:vAlign w:val="center"/>
          </w:tcPr>
          <w:p w14:paraId="1320958E" w14:textId="77777777" w:rsidR="00845778" w:rsidRDefault="00000000">
            <w:r>
              <w:rPr>
                <w:sz w:val="20"/>
                <w:szCs w:val="20"/>
              </w:rPr>
              <w:t>10.07.26</w:t>
            </w:r>
          </w:p>
        </w:tc>
        <w:tc>
          <w:tcPr>
            <w:tcW w:w="5670" w:type="dxa"/>
            <w:tcMar>
              <w:top w:w="50" w:type="dxa"/>
              <w:left w:w="100" w:type="dxa"/>
              <w:bottom w:w="50" w:type="dxa"/>
              <w:right w:w="100" w:type="dxa"/>
            </w:tcMar>
            <w:vAlign w:val="center"/>
          </w:tcPr>
          <w:p w14:paraId="64161D42"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3F6D616A" w14:textId="77777777" w:rsidR="00845778" w:rsidRDefault="00000000">
            <w:pPr>
              <w:jc w:val="right"/>
            </w:pPr>
            <w:r>
              <w:rPr>
                <w:sz w:val="20"/>
                <w:szCs w:val="20"/>
              </w:rPr>
              <w:t>+ 48,01</w:t>
            </w:r>
          </w:p>
        </w:tc>
      </w:tr>
      <w:tr w:rsidR="00845778" w14:paraId="6E64C847" w14:textId="77777777">
        <w:tblPrEx>
          <w:tblCellMar>
            <w:top w:w="0" w:type="dxa"/>
            <w:bottom w:w="0" w:type="dxa"/>
          </w:tblCellMar>
        </w:tblPrEx>
        <w:tc>
          <w:tcPr>
            <w:tcW w:w="1150" w:type="dxa"/>
            <w:tcMar>
              <w:top w:w="50" w:type="dxa"/>
              <w:left w:w="100" w:type="dxa"/>
              <w:bottom w:w="50" w:type="dxa"/>
              <w:right w:w="100" w:type="dxa"/>
            </w:tcMar>
            <w:vAlign w:val="center"/>
          </w:tcPr>
          <w:p w14:paraId="267D4B29" w14:textId="77777777" w:rsidR="00845778" w:rsidRDefault="00000000">
            <w:r>
              <w:rPr>
                <w:sz w:val="20"/>
                <w:szCs w:val="20"/>
              </w:rPr>
              <w:t>20.07.26</w:t>
            </w:r>
          </w:p>
        </w:tc>
        <w:tc>
          <w:tcPr>
            <w:tcW w:w="5670" w:type="dxa"/>
            <w:tcMar>
              <w:top w:w="50" w:type="dxa"/>
              <w:left w:w="100" w:type="dxa"/>
              <w:bottom w:w="50" w:type="dxa"/>
              <w:right w:w="100" w:type="dxa"/>
            </w:tcMar>
            <w:vAlign w:val="center"/>
          </w:tcPr>
          <w:p w14:paraId="2FB91DAA" w14:textId="77777777" w:rsidR="00845778" w:rsidRDefault="00000000">
            <w:r>
              <w:rPr>
                <w:sz w:val="20"/>
                <w:szCs w:val="20"/>
              </w:rPr>
              <w:t>Riversamento Agenzia delle Entrate–Riscossione</w:t>
            </w:r>
          </w:p>
        </w:tc>
        <w:tc>
          <w:tcPr>
            <w:tcW w:w="2200" w:type="dxa"/>
            <w:tcMar>
              <w:top w:w="50" w:type="dxa"/>
              <w:left w:w="100" w:type="dxa"/>
              <w:bottom w:w="50" w:type="dxa"/>
              <w:right w:w="100" w:type="dxa"/>
            </w:tcMar>
            <w:vAlign w:val="center"/>
          </w:tcPr>
          <w:p w14:paraId="6BB3DE51" w14:textId="77777777" w:rsidR="00845778" w:rsidRDefault="00000000">
            <w:pPr>
              <w:jc w:val="right"/>
            </w:pPr>
            <w:r>
              <w:rPr>
                <w:sz w:val="20"/>
                <w:szCs w:val="20"/>
              </w:rPr>
              <w:t>+ 53,80</w:t>
            </w:r>
          </w:p>
        </w:tc>
      </w:tr>
      <w:tr w:rsidR="00845778" w14:paraId="64A04797" w14:textId="77777777">
        <w:tblPrEx>
          <w:tblCellMar>
            <w:top w:w="0" w:type="dxa"/>
            <w:bottom w:w="0" w:type="dxa"/>
          </w:tblCellMar>
        </w:tblPrEx>
        <w:tc>
          <w:tcPr>
            <w:tcW w:w="1150" w:type="dxa"/>
            <w:tcMar>
              <w:top w:w="50" w:type="dxa"/>
              <w:left w:w="100" w:type="dxa"/>
              <w:bottom w:w="50" w:type="dxa"/>
              <w:right w:w="100" w:type="dxa"/>
            </w:tcMar>
            <w:vAlign w:val="center"/>
          </w:tcPr>
          <w:p w14:paraId="2B643991" w14:textId="77777777" w:rsidR="00845778" w:rsidRDefault="00000000">
            <w:r>
              <w:rPr>
                <w:sz w:val="20"/>
                <w:szCs w:val="20"/>
              </w:rPr>
              <w:t>28.07.26</w:t>
            </w:r>
          </w:p>
        </w:tc>
        <w:tc>
          <w:tcPr>
            <w:tcW w:w="5670" w:type="dxa"/>
            <w:tcMar>
              <w:top w:w="50" w:type="dxa"/>
              <w:left w:w="100" w:type="dxa"/>
              <w:bottom w:w="50" w:type="dxa"/>
              <w:right w:w="100" w:type="dxa"/>
            </w:tcMar>
            <w:vAlign w:val="center"/>
          </w:tcPr>
          <w:p w14:paraId="3F012733" w14:textId="77777777" w:rsidR="00845778" w:rsidRDefault="00000000">
            <w:r>
              <w:rPr>
                <w:sz w:val="20"/>
                <w:szCs w:val="20"/>
              </w:rPr>
              <w:t>Contributo consortile 2025</w:t>
            </w:r>
          </w:p>
        </w:tc>
        <w:tc>
          <w:tcPr>
            <w:tcW w:w="2200" w:type="dxa"/>
            <w:tcMar>
              <w:top w:w="50" w:type="dxa"/>
              <w:left w:w="100" w:type="dxa"/>
              <w:bottom w:w="50" w:type="dxa"/>
              <w:right w:w="100" w:type="dxa"/>
            </w:tcMar>
            <w:vAlign w:val="center"/>
          </w:tcPr>
          <w:p w14:paraId="2A4999DC" w14:textId="77777777" w:rsidR="00845778" w:rsidRDefault="00000000">
            <w:pPr>
              <w:jc w:val="right"/>
            </w:pPr>
            <w:r>
              <w:rPr>
                <w:sz w:val="20"/>
                <w:szCs w:val="20"/>
              </w:rPr>
              <w:t>+ 50,00</w:t>
            </w:r>
          </w:p>
        </w:tc>
      </w:tr>
      <w:tr w:rsidR="00845778" w14:paraId="0D258F45" w14:textId="77777777">
        <w:tblPrEx>
          <w:tblCellMar>
            <w:top w:w="0" w:type="dxa"/>
            <w:bottom w:w="0" w:type="dxa"/>
          </w:tblCellMar>
        </w:tblPrEx>
        <w:tc>
          <w:tcPr>
            <w:tcW w:w="1150" w:type="dxa"/>
            <w:shd w:val="clear" w:color="auto" w:fill="F2F2F2"/>
            <w:tcMar>
              <w:top w:w="50" w:type="dxa"/>
              <w:left w:w="100" w:type="dxa"/>
              <w:bottom w:w="50" w:type="dxa"/>
              <w:right w:w="100" w:type="dxa"/>
            </w:tcMar>
            <w:vAlign w:val="center"/>
          </w:tcPr>
          <w:p w14:paraId="73E74E4F" w14:textId="77777777" w:rsidR="00845778" w:rsidRDefault="00000000">
            <w:r>
              <w:rPr>
                <w:b/>
                <w:bCs/>
                <w:sz w:val="20"/>
                <w:szCs w:val="20"/>
              </w:rPr>
              <w:t>03.08.26</w:t>
            </w:r>
          </w:p>
        </w:tc>
        <w:tc>
          <w:tcPr>
            <w:tcW w:w="5670" w:type="dxa"/>
            <w:shd w:val="clear" w:color="auto" w:fill="F2F2F2"/>
            <w:tcMar>
              <w:top w:w="50" w:type="dxa"/>
              <w:left w:w="100" w:type="dxa"/>
              <w:bottom w:w="50" w:type="dxa"/>
              <w:right w:w="100" w:type="dxa"/>
            </w:tcMar>
            <w:vAlign w:val="center"/>
          </w:tcPr>
          <w:p w14:paraId="0BB42078" w14:textId="77777777" w:rsidR="00845778" w:rsidRDefault="00000000">
            <w:r>
              <w:rPr>
                <w:b/>
                <w:bCs/>
                <w:sz w:val="20"/>
                <w:szCs w:val="20"/>
              </w:rPr>
              <w:t>Saldo contabile al 3 agosto 2026</w:t>
            </w:r>
          </w:p>
        </w:tc>
        <w:tc>
          <w:tcPr>
            <w:tcW w:w="2200" w:type="dxa"/>
            <w:shd w:val="clear" w:color="auto" w:fill="F2F2F2"/>
            <w:tcMar>
              <w:top w:w="50" w:type="dxa"/>
              <w:left w:w="100" w:type="dxa"/>
              <w:bottom w:w="50" w:type="dxa"/>
              <w:right w:w="100" w:type="dxa"/>
            </w:tcMar>
            <w:vAlign w:val="center"/>
          </w:tcPr>
          <w:p w14:paraId="184E4123" w14:textId="77777777" w:rsidR="00845778" w:rsidRDefault="00000000">
            <w:pPr>
              <w:jc w:val="right"/>
            </w:pPr>
            <w:r>
              <w:rPr>
                <w:b/>
                <w:bCs/>
                <w:sz w:val="20"/>
                <w:szCs w:val="20"/>
              </w:rPr>
              <w:t>882,79</w:t>
            </w:r>
          </w:p>
        </w:tc>
      </w:tr>
    </w:tbl>
    <w:p w14:paraId="74F5FC57" w14:textId="77777777" w:rsidR="00845778" w:rsidRDefault="00845778">
      <w:pPr>
        <w:spacing w:after="140" w:line="276" w:lineRule="auto"/>
        <w:jc w:val="both"/>
      </w:pPr>
    </w:p>
    <w:p w14:paraId="1BDE913D" w14:textId="77777777" w:rsidR="00845778" w:rsidRDefault="00000000">
      <w:pPr>
        <w:spacing w:after="140"/>
        <w:jc w:val="both"/>
      </w:pPr>
      <w:r>
        <w:rPr>
          <w:sz w:val="19"/>
          <w:szCs w:val="19"/>
        </w:rPr>
        <w:t>Totale entrate 673,00; totale uscite 360,53.</w:t>
      </w:r>
    </w:p>
    <w:p w14:paraId="44769FE9" w14:textId="77777777" w:rsidR="00845778" w:rsidRDefault="00000000">
      <w:pPr>
        <w:spacing w:after="140"/>
        <w:jc w:val="both"/>
      </w:pPr>
      <w:r>
        <w:rPr>
          <w:sz w:val="19"/>
          <w:szCs w:val="19"/>
        </w:rPr>
        <w:t>Nei prospetti che precedono i nominativi dei consorziati sono sostituiti dai riferimenti catastali. L'elenco nominativo completo, con l'imputazione di ciascun versamento alla rispettiva posizione, è depositato presso la sede.</w:t>
      </w:r>
    </w:p>
    <w:sectPr w:rsidR="00845778">
      <w:pgSz w:w="11906" w:h="16838"/>
      <w:pgMar w:top="1418" w:right="1418" w:bottom="1418"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625A2"/>
    <w:multiLevelType w:val="hybridMultilevel"/>
    <w:tmpl w:val="01F80874"/>
    <w:lvl w:ilvl="0" w:tplc="A4EA5018">
      <w:start w:val="1"/>
      <w:numFmt w:val="bullet"/>
      <w:lvlText w:val="●"/>
      <w:lvlJc w:val="left"/>
      <w:pPr>
        <w:ind w:left="720" w:hanging="360"/>
      </w:pPr>
    </w:lvl>
    <w:lvl w:ilvl="1" w:tplc="319A56B2">
      <w:start w:val="1"/>
      <w:numFmt w:val="bullet"/>
      <w:lvlText w:val="○"/>
      <w:lvlJc w:val="left"/>
      <w:pPr>
        <w:ind w:left="1440" w:hanging="360"/>
      </w:pPr>
    </w:lvl>
    <w:lvl w:ilvl="2" w:tplc="4030054C">
      <w:start w:val="1"/>
      <w:numFmt w:val="bullet"/>
      <w:lvlText w:val="■"/>
      <w:lvlJc w:val="left"/>
      <w:pPr>
        <w:ind w:left="2160" w:hanging="360"/>
      </w:pPr>
    </w:lvl>
    <w:lvl w:ilvl="3" w:tplc="782CD0BA">
      <w:start w:val="1"/>
      <w:numFmt w:val="bullet"/>
      <w:lvlText w:val="●"/>
      <w:lvlJc w:val="left"/>
      <w:pPr>
        <w:ind w:left="2880" w:hanging="360"/>
      </w:pPr>
    </w:lvl>
    <w:lvl w:ilvl="4" w:tplc="28022C2C">
      <w:start w:val="1"/>
      <w:numFmt w:val="bullet"/>
      <w:lvlText w:val="○"/>
      <w:lvlJc w:val="left"/>
      <w:pPr>
        <w:ind w:left="3600" w:hanging="360"/>
      </w:pPr>
    </w:lvl>
    <w:lvl w:ilvl="5" w:tplc="09FA3ED4">
      <w:start w:val="1"/>
      <w:numFmt w:val="bullet"/>
      <w:lvlText w:val="■"/>
      <w:lvlJc w:val="left"/>
      <w:pPr>
        <w:ind w:left="4320" w:hanging="360"/>
      </w:pPr>
    </w:lvl>
    <w:lvl w:ilvl="6" w:tplc="DCA400F2">
      <w:start w:val="1"/>
      <w:numFmt w:val="bullet"/>
      <w:lvlText w:val="●"/>
      <w:lvlJc w:val="left"/>
      <w:pPr>
        <w:ind w:left="5040" w:hanging="360"/>
      </w:pPr>
    </w:lvl>
    <w:lvl w:ilvl="7" w:tplc="84565B58">
      <w:start w:val="1"/>
      <w:numFmt w:val="bullet"/>
      <w:lvlText w:val="●"/>
      <w:lvlJc w:val="left"/>
      <w:pPr>
        <w:ind w:left="5760" w:hanging="360"/>
      </w:pPr>
    </w:lvl>
    <w:lvl w:ilvl="8" w:tplc="B3D81132">
      <w:start w:val="1"/>
      <w:numFmt w:val="bullet"/>
      <w:lvlText w:val="●"/>
      <w:lvlJc w:val="left"/>
      <w:pPr>
        <w:ind w:left="6480" w:hanging="360"/>
      </w:pPr>
    </w:lvl>
  </w:abstractNum>
  <w:num w:numId="1" w16cid:durableId="6842149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78"/>
    <w:rsid w:val="00573381"/>
    <w:rsid w:val="00845778"/>
    <w:rsid w:val="00EC33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8441"/>
  <w15:docId w15:val="{7B9080EA-98D1-461A-8855-CB3944E9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2605</Words>
  <Characters>14851</Characters>
  <Application>Microsoft Office Word</Application>
  <DocSecurity>0</DocSecurity>
  <Lines>123</Lines>
  <Paragraphs>34</Paragraphs>
  <ScaleCrop>false</ScaleCrop>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Cc 2955</cp:lastModifiedBy>
  <cp:revision>2</cp:revision>
  <dcterms:created xsi:type="dcterms:W3CDTF">2026-09-03T11:29:00Z</dcterms:created>
  <dcterms:modified xsi:type="dcterms:W3CDTF">2026-09-03T11:29:00Z</dcterms:modified>
</cp:coreProperties>
</file>